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E3" w:rsidRPr="0099423F" w:rsidRDefault="001C06E3" w:rsidP="001C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23F">
        <w:rPr>
          <w:rFonts w:ascii="Times New Roman" w:hAnsi="Times New Roman" w:cs="Times New Roman"/>
          <w:b/>
          <w:sz w:val="24"/>
          <w:szCs w:val="24"/>
        </w:rPr>
        <w:t>FIZYKA  KLASA VII</w:t>
      </w:r>
    </w:p>
    <w:p w:rsidR="00246E23" w:rsidRPr="0099423F" w:rsidRDefault="00246E23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6E3" w:rsidRPr="0099423F" w:rsidRDefault="00404805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23F">
        <w:rPr>
          <w:rFonts w:ascii="Times New Roman" w:hAnsi="Times New Roman" w:cs="Times New Roman"/>
          <w:b/>
          <w:sz w:val="24"/>
          <w:szCs w:val="24"/>
          <w:u w:val="single"/>
        </w:rPr>
        <w:t>Poniedziałek  04.05</w:t>
      </w:r>
      <w:r w:rsidR="001C06E3" w:rsidRPr="0099423F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</w:p>
    <w:p w:rsidR="001C06E3" w:rsidRPr="0099423F" w:rsidRDefault="001C06E3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23" w:rsidRPr="0099423F" w:rsidRDefault="00246E23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C06E3" w:rsidRPr="0099423F" w:rsidRDefault="008951CD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423F">
        <w:rPr>
          <w:rFonts w:ascii="Times New Roman" w:hAnsi="Times New Roman" w:cs="Times New Roman"/>
          <w:b/>
          <w:i/>
          <w:sz w:val="24"/>
          <w:szCs w:val="24"/>
        </w:rPr>
        <w:t>Te</w:t>
      </w:r>
      <w:r w:rsidR="00404805" w:rsidRPr="0099423F">
        <w:rPr>
          <w:rFonts w:ascii="Times New Roman" w:hAnsi="Times New Roman" w:cs="Times New Roman"/>
          <w:b/>
          <w:i/>
          <w:sz w:val="24"/>
          <w:szCs w:val="24"/>
        </w:rPr>
        <w:t>mat: Topnienie i krzepnięcie</w:t>
      </w:r>
    </w:p>
    <w:p w:rsidR="00E72F98" w:rsidRPr="0099423F" w:rsidRDefault="00E72F98" w:rsidP="001C06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4805" w:rsidRPr="0099423F" w:rsidRDefault="00404805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sz w:val="24"/>
          <w:szCs w:val="24"/>
        </w:rPr>
        <w:t xml:space="preserve">Dzisiejsza lekcja dotyczy </w:t>
      </w:r>
      <w:r w:rsidRPr="0099423F">
        <w:rPr>
          <w:rFonts w:ascii="Times New Roman" w:hAnsi="Times New Roman" w:cs="Times New Roman"/>
          <w:i/>
          <w:sz w:val="24"/>
          <w:szCs w:val="24"/>
        </w:rPr>
        <w:t>topnienia i krzepnięcia.</w:t>
      </w:r>
    </w:p>
    <w:p w:rsidR="00E60334" w:rsidRPr="0099423F" w:rsidRDefault="00E60334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656" w:rsidRPr="0099423F" w:rsidRDefault="005F5656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sz w:val="24"/>
          <w:szCs w:val="24"/>
        </w:rPr>
        <w:t xml:space="preserve">Zapoznaj się z </w:t>
      </w:r>
      <w:r w:rsidR="00E60334" w:rsidRPr="0099423F">
        <w:rPr>
          <w:rFonts w:ascii="Times New Roman" w:hAnsi="Times New Roman" w:cs="Times New Roman"/>
          <w:sz w:val="24"/>
          <w:szCs w:val="24"/>
        </w:rPr>
        <w:t>tematem lekcji – str.183-185</w:t>
      </w:r>
    </w:p>
    <w:p w:rsidR="00E60334" w:rsidRPr="0099423F" w:rsidRDefault="00E60334" w:rsidP="006E5659">
      <w:pPr>
        <w:pStyle w:val="Nagwek1"/>
        <w:rPr>
          <w:b w:val="0"/>
          <w:sz w:val="24"/>
          <w:szCs w:val="24"/>
        </w:rPr>
      </w:pPr>
      <w:r w:rsidRPr="0099423F">
        <w:rPr>
          <w:b w:val="0"/>
          <w:sz w:val="24"/>
          <w:szCs w:val="24"/>
        </w:rPr>
        <w:t>Obejrzyj  pierwszą połowę filmu ( ok.7,5 minuty):</w:t>
      </w:r>
    </w:p>
    <w:p w:rsidR="00E60334" w:rsidRPr="0099423F" w:rsidRDefault="00E60334" w:rsidP="006E5659">
      <w:pPr>
        <w:pStyle w:val="Nagwek1"/>
        <w:rPr>
          <w:sz w:val="24"/>
          <w:szCs w:val="24"/>
        </w:rPr>
      </w:pPr>
      <w:r w:rsidRPr="0099423F">
        <w:rPr>
          <w:sz w:val="24"/>
          <w:szCs w:val="24"/>
        </w:rPr>
        <w:t xml:space="preserve"> </w:t>
      </w:r>
      <w:hyperlink r:id="rId5" w:history="1">
        <w:r w:rsidRPr="0099423F">
          <w:rPr>
            <w:rStyle w:val="Hipercze"/>
            <w:sz w:val="24"/>
            <w:szCs w:val="24"/>
          </w:rPr>
          <w:t>https://www.youtube.com/watch?v=ojoGjFI0HSo</w:t>
        </w:r>
      </w:hyperlink>
      <w:r w:rsidRPr="0099423F">
        <w:rPr>
          <w:sz w:val="24"/>
          <w:szCs w:val="24"/>
        </w:rPr>
        <w:t xml:space="preserve"> </w:t>
      </w:r>
    </w:p>
    <w:p w:rsidR="00E60334" w:rsidRPr="0099423F" w:rsidRDefault="00E60334" w:rsidP="00E60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sz w:val="24"/>
          <w:szCs w:val="24"/>
        </w:rPr>
        <w:t>Przypomniane są w filmie zmiany stanów skupienia oraz in</w:t>
      </w:r>
      <w:r w:rsidR="002212AB">
        <w:rPr>
          <w:rFonts w:ascii="Times New Roman" w:hAnsi="Times New Roman" w:cs="Times New Roman"/>
          <w:sz w:val="24"/>
          <w:szCs w:val="24"/>
        </w:rPr>
        <w:t>formacje dotyczące ciepła topnienia i krzepnięcia.</w:t>
      </w:r>
    </w:p>
    <w:p w:rsidR="00E60334" w:rsidRPr="002212AB" w:rsidRDefault="00E60334" w:rsidP="00E603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12AB">
        <w:rPr>
          <w:rFonts w:ascii="Times New Roman" w:hAnsi="Times New Roman" w:cs="Times New Roman"/>
          <w:i/>
          <w:sz w:val="24"/>
          <w:szCs w:val="24"/>
        </w:rPr>
        <w:t>Zrób notatkę w zeszycie:</w:t>
      </w:r>
    </w:p>
    <w:p w:rsidR="00E60334" w:rsidRPr="0099423F" w:rsidRDefault="00E60334" w:rsidP="00E60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sz w:val="24"/>
          <w:szCs w:val="24"/>
        </w:rPr>
        <w:t>1.Energia jest:</w:t>
      </w:r>
    </w:p>
    <w:p w:rsidR="00E60334" w:rsidRPr="0099423F" w:rsidRDefault="00E60334" w:rsidP="00E6033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b/>
          <w:sz w:val="24"/>
          <w:szCs w:val="24"/>
        </w:rPr>
        <w:t xml:space="preserve">pobierana - </w:t>
      </w:r>
      <w:r w:rsidRPr="0099423F">
        <w:rPr>
          <w:rFonts w:ascii="Times New Roman" w:hAnsi="Times New Roman" w:cs="Times New Roman"/>
          <w:sz w:val="24"/>
          <w:szCs w:val="24"/>
        </w:rPr>
        <w:t xml:space="preserve"> w procesach: topnienia, parowania, sublimacji,</w:t>
      </w:r>
    </w:p>
    <w:p w:rsidR="00E60334" w:rsidRPr="0099423F" w:rsidRDefault="00E60334" w:rsidP="00E60334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b/>
          <w:sz w:val="24"/>
          <w:szCs w:val="24"/>
        </w:rPr>
        <w:t xml:space="preserve">oddawana </w:t>
      </w:r>
      <w:r w:rsidRPr="0099423F">
        <w:rPr>
          <w:rFonts w:ascii="Times New Roman" w:hAnsi="Times New Roman" w:cs="Times New Roman"/>
          <w:sz w:val="24"/>
          <w:szCs w:val="24"/>
        </w:rPr>
        <w:t>- w procesach: krzepnięcia, skraplania, resublimacji.</w:t>
      </w:r>
    </w:p>
    <w:p w:rsidR="00E60334" w:rsidRPr="0099423F" w:rsidRDefault="00E60334" w:rsidP="00E60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sz w:val="24"/>
          <w:szCs w:val="24"/>
        </w:rPr>
        <w:t>2.</w:t>
      </w:r>
      <w:r w:rsidRPr="0099423F">
        <w:rPr>
          <w:rFonts w:ascii="Times New Roman" w:hAnsi="Times New Roman" w:cs="Times New Roman"/>
          <w:b/>
          <w:sz w:val="24"/>
          <w:szCs w:val="24"/>
        </w:rPr>
        <w:t>Ciepłem topnienia</w:t>
      </w:r>
      <w:r w:rsidRPr="0099423F">
        <w:rPr>
          <w:rFonts w:ascii="Times New Roman" w:hAnsi="Times New Roman" w:cs="Times New Roman"/>
          <w:sz w:val="24"/>
          <w:szCs w:val="24"/>
        </w:rPr>
        <w:t xml:space="preserve"> substancji nazywamy energię potrzebną do stopienia 1 kg substancji nie zmieniając przy tym jej temperatury.</w:t>
      </w:r>
    </w:p>
    <w:p w:rsidR="00E60334" w:rsidRPr="0099423F" w:rsidRDefault="00E60334" w:rsidP="00E603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0334" w:rsidRPr="0099423F" w:rsidRDefault="00E60334" w:rsidP="00E6033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99423F">
        <w:rPr>
          <w:rFonts w:ascii="Times New Roman" w:hAnsi="Times New Roman" w:cs="Times New Roman"/>
          <w:b/>
          <w:sz w:val="24"/>
          <w:szCs w:val="24"/>
        </w:rPr>
        <w:t>Wzór na energię dostarczoną do stopienia substancji</w:t>
      </w:r>
      <w:r w:rsidR="002212AB">
        <w:rPr>
          <w:rFonts w:ascii="Times New Roman" w:hAnsi="Times New Roman" w:cs="Times New Roman"/>
          <w:b/>
          <w:sz w:val="24"/>
          <w:szCs w:val="24"/>
        </w:rPr>
        <w:t>: (</w:t>
      </w:r>
      <w:r w:rsidR="0081488E">
        <w:rPr>
          <w:rFonts w:ascii="Times New Roman" w:hAnsi="Times New Roman" w:cs="Times New Roman"/>
          <w:b/>
          <w:sz w:val="24"/>
          <w:szCs w:val="24"/>
        </w:rPr>
        <w:t>energię przemiany)</w:t>
      </w:r>
    </w:p>
    <w:p w:rsidR="00E60334" w:rsidRPr="0099423F" w:rsidRDefault="00E60334" w:rsidP="00E60334">
      <w:pPr>
        <w:pStyle w:val="Akapitzlist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E60334" w:rsidRPr="0099423F" w:rsidRDefault="0081488E" w:rsidP="00E60334">
      <w:pPr>
        <w:pStyle w:val="Akapitzlist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99423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Łącznik prosty ze strzałką 2" o:spid="_x0000_s1027" type="#_x0000_t34" style="position:absolute;left:0;text-align:left;margin-left:147.6pt;margin-top:19.6pt;width:34.3pt;height:15.7pt;rotation:180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" adj=",-810344,-159166" strokecolor="black [3040]">
            <v:stroke endarrow="open"/>
          </v:shape>
        </w:pict>
      </w:r>
      <w:r w:rsidR="00E60334" w:rsidRPr="0099423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3" o:spid="_x0000_s1028" type="#_x0000_t32" style="position:absolute;left:0;text-align:left;margin-left:109.4pt;margin-top:23.35pt;width:0;height:11.95pt;flip: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" strokecolor="black [3040]">
            <v:stroke endarrow="open"/>
          </v:shape>
        </w:pict>
      </w:r>
      <w:r w:rsidR="00E60334" w:rsidRPr="0099423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1" o:spid="_x0000_s1026" type="#_x0000_t32" style="position:absolute;left:0;text-align:left;margin-left:39.4pt;margin-top:19.6pt;width:27pt;height:15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334" w:rsidRPr="0081488E">
        <w:rPr>
          <w:rFonts w:ascii="Times New Roman" w:hAnsi="Times New Roman" w:cs="Times New Roman"/>
          <w:b/>
          <w:sz w:val="32"/>
          <w:szCs w:val="32"/>
        </w:rPr>
        <w:t xml:space="preserve">E = m * </w:t>
      </w:r>
      <w:proofErr w:type="spellStart"/>
      <w:r w:rsidR="00E60334" w:rsidRPr="0081488E">
        <w:rPr>
          <w:rFonts w:ascii="Times New Roman" w:hAnsi="Times New Roman" w:cs="Times New Roman"/>
          <w:b/>
          <w:sz w:val="32"/>
          <w:szCs w:val="32"/>
        </w:rPr>
        <w:t>c</w:t>
      </w:r>
      <w:r w:rsidR="0099423F" w:rsidRPr="0081488E">
        <w:rPr>
          <w:rFonts w:ascii="Times New Roman" w:hAnsi="Times New Roman" w:cs="Times New Roman"/>
          <w:b/>
          <w:sz w:val="32"/>
          <w:szCs w:val="32"/>
          <w:vertAlign w:val="subscript"/>
        </w:rPr>
        <w:t>t</w:t>
      </w:r>
      <w:proofErr w:type="spellEnd"/>
      <w:r w:rsidR="00E60334" w:rsidRPr="009942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jednostka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den>
        </m:f>
      </m:oMath>
      <w:r w:rsidR="00E60334" w:rsidRPr="0099423F">
        <w:rPr>
          <w:rFonts w:ascii="Times New Roman" w:eastAsiaTheme="minorEastAsia" w:hAnsi="Times New Roman" w:cs="Times New Roman"/>
          <w:sz w:val="24"/>
          <w:szCs w:val="24"/>
        </w:rPr>
        <w:t>lub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den>
        </m:f>
      </m:oMath>
    </w:p>
    <w:p w:rsidR="00E60334" w:rsidRPr="0099423F" w:rsidRDefault="00E60334" w:rsidP="00E60334">
      <w:pPr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sz w:val="24"/>
          <w:szCs w:val="24"/>
        </w:rPr>
        <w:t xml:space="preserve">        Energia</w:t>
      </w:r>
      <w:r w:rsidRPr="0099423F">
        <w:rPr>
          <w:rFonts w:ascii="Times New Roman" w:hAnsi="Times New Roman" w:cs="Times New Roman"/>
          <w:sz w:val="24"/>
          <w:szCs w:val="24"/>
        </w:rPr>
        <w:tab/>
      </w:r>
      <w:r w:rsidRPr="0099423F">
        <w:rPr>
          <w:rFonts w:ascii="Times New Roman" w:hAnsi="Times New Roman" w:cs="Times New Roman"/>
          <w:sz w:val="24"/>
          <w:szCs w:val="24"/>
        </w:rPr>
        <w:tab/>
        <w:t>masa</w:t>
      </w:r>
      <w:r w:rsidRPr="0099423F">
        <w:rPr>
          <w:rFonts w:ascii="Times New Roman" w:hAnsi="Times New Roman" w:cs="Times New Roman"/>
          <w:sz w:val="24"/>
          <w:szCs w:val="24"/>
        </w:rPr>
        <w:tab/>
      </w:r>
      <w:r w:rsidRPr="0099423F">
        <w:rPr>
          <w:rFonts w:ascii="Times New Roman" w:hAnsi="Times New Roman" w:cs="Times New Roman"/>
          <w:sz w:val="24"/>
          <w:szCs w:val="24"/>
        </w:rPr>
        <w:tab/>
        <w:t>ciepło topnienia</w:t>
      </w:r>
    </w:p>
    <w:p w:rsidR="00E60334" w:rsidRPr="0099423F" w:rsidRDefault="00E60334" w:rsidP="00E603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60334" w:rsidRPr="0099423F" w:rsidRDefault="00E60334" w:rsidP="00E603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423F">
        <w:rPr>
          <w:rFonts w:ascii="Times New Roman" w:hAnsi="Times New Roman" w:cs="Times New Roman"/>
          <w:b/>
          <w:i/>
          <w:sz w:val="24"/>
          <w:szCs w:val="24"/>
        </w:rPr>
        <w:t>Z tego wynika, że :</w:t>
      </w:r>
    </w:p>
    <w:p w:rsidR="00E60334" w:rsidRPr="0099423F" w:rsidRDefault="0099423F" w:rsidP="00E6033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60334" w:rsidRPr="0099423F">
        <w:rPr>
          <w:rFonts w:ascii="Times New Roman" w:hAnsi="Times New Roman" w:cs="Times New Roman"/>
          <w:sz w:val="24"/>
          <w:szCs w:val="24"/>
        </w:rPr>
        <w:t>asa to</w:t>
      </w:r>
      <w:r>
        <w:rPr>
          <w:rFonts w:ascii="Times New Roman" w:hAnsi="Times New Roman" w:cs="Times New Roman"/>
          <w:sz w:val="24"/>
          <w:szCs w:val="24"/>
        </w:rPr>
        <w:t xml:space="preserve">pniejącego/krzepnącego ciała: </w:t>
      </w:r>
      <w:r>
        <w:rPr>
          <w:rFonts w:ascii="Times New Roman" w:hAnsi="Times New Roman" w:cs="Times New Roman"/>
          <w:sz w:val="24"/>
          <w:szCs w:val="24"/>
        </w:rPr>
        <w:tab/>
      </w:r>
      <w:r w:rsidR="00E60334" w:rsidRPr="0099423F">
        <w:rPr>
          <w:rFonts w:ascii="Times New Roman" w:hAnsi="Times New Roman" w:cs="Times New Roman"/>
          <w:sz w:val="24"/>
          <w:szCs w:val="24"/>
        </w:rPr>
        <w:t xml:space="preserve">m = </w:t>
      </w:r>
      <w:r w:rsidR="00C25FE4" w:rsidRPr="0099423F">
        <w:rPr>
          <w:rFonts w:ascii="Times New Roman" w:hAnsi="Times New Roman" w:cs="Times New Roman"/>
          <w:position w:val="-30"/>
          <w:sz w:val="24"/>
          <w:szCs w:val="24"/>
        </w:rPr>
        <w:object w:dxaOrig="2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34.2pt" o:ole="">
            <v:imagedata r:id="rId6" o:title=""/>
          </v:shape>
          <o:OLEObject Type="Embed" ProgID="Equation.3" ShapeID="_x0000_i1025" DrawAspect="Content" ObjectID="_1650036779" r:id="rId7"/>
        </w:object>
      </w:r>
    </w:p>
    <w:p w:rsidR="00E60334" w:rsidRPr="0099423F" w:rsidRDefault="00E60334" w:rsidP="00E60334">
      <w:pPr>
        <w:ind w:left="360"/>
        <w:rPr>
          <w:rFonts w:ascii="Times New Roman" w:hAnsi="Times New Roman" w:cs="Times New Roman"/>
          <w:sz w:val="28"/>
          <w:szCs w:val="28"/>
        </w:rPr>
      </w:pPr>
      <w:r w:rsidRPr="0099423F">
        <w:rPr>
          <w:rFonts w:ascii="Times New Roman" w:hAnsi="Times New Roman" w:cs="Times New Roman"/>
          <w:sz w:val="24"/>
          <w:szCs w:val="24"/>
        </w:rPr>
        <w:t xml:space="preserve">b. </w:t>
      </w:r>
      <w:r w:rsidR="0099423F">
        <w:rPr>
          <w:rFonts w:ascii="Times New Roman" w:hAnsi="Times New Roman" w:cs="Times New Roman"/>
          <w:sz w:val="24"/>
          <w:szCs w:val="24"/>
        </w:rPr>
        <w:t xml:space="preserve">  c</w:t>
      </w:r>
      <w:r w:rsidRPr="0099423F">
        <w:rPr>
          <w:rFonts w:ascii="Times New Roman" w:hAnsi="Times New Roman" w:cs="Times New Roman"/>
          <w:sz w:val="24"/>
          <w:szCs w:val="24"/>
        </w:rPr>
        <w:t>iepło topnienia/krzepnięcia:</w:t>
      </w:r>
      <w:r w:rsidRPr="0099423F">
        <w:rPr>
          <w:rFonts w:ascii="Times New Roman" w:hAnsi="Times New Roman" w:cs="Times New Roman"/>
          <w:sz w:val="24"/>
          <w:szCs w:val="24"/>
        </w:rPr>
        <w:tab/>
      </w:r>
      <w:r w:rsidRPr="0099423F">
        <w:rPr>
          <w:rFonts w:ascii="Times New Roman" w:hAnsi="Times New Roman" w:cs="Times New Roman"/>
          <w:sz w:val="24"/>
          <w:szCs w:val="24"/>
        </w:rPr>
        <w:tab/>
      </w:r>
      <w:r w:rsidRPr="009942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423F">
        <w:rPr>
          <w:rFonts w:ascii="Times New Roman" w:hAnsi="Times New Roman" w:cs="Times New Roman"/>
          <w:sz w:val="28"/>
          <w:szCs w:val="28"/>
        </w:rPr>
        <w:t>c</w:t>
      </w:r>
      <w:r w:rsidR="0099423F" w:rsidRPr="0099423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9423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</m:oMath>
    </w:p>
    <w:p w:rsidR="0099423F" w:rsidRPr="0099423F" w:rsidRDefault="00E60334" w:rsidP="00E60334">
      <w:pPr>
        <w:rPr>
          <w:rFonts w:ascii="Times New Roman" w:hAnsi="Times New Roman" w:cs="Times New Roman"/>
          <w:sz w:val="24"/>
          <w:szCs w:val="24"/>
        </w:rPr>
      </w:pPr>
      <w:r w:rsidRPr="0099423F">
        <w:rPr>
          <w:rFonts w:ascii="Times New Roman" w:hAnsi="Times New Roman" w:cs="Times New Roman"/>
          <w:b/>
          <w:sz w:val="24"/>
          <w:szCs w:val="24"/>
        </w:rPr>
        <w:t xml:space="preserve">ZAPAMIĘTAJ: </w:t>
      </w:r>
      <w:r w:rsidRPr="0099423F">
        <w:rPr>
          <w:rFonts w:ascii="Times New Roman" w:hAnsi="Times New Roman" w:cs="Times New Roman"/>
          <w:sz w:val="24"/>
          <w:szCs w:val="24"/>
        </w:rPr>
        <w:tab/>
      </w:r>
      <w:r w:rsidRPr="0099423F">
        <w:rPr>
          <w:rFonts w:ascii="Times New Roman" w:hAnsi="Times New Roman" w:cs="Times New Roman"/>
          <w:sz w:val="24"/>
          <w:szCs w:val="24"/>
        </w:rPr>
        <w:tab/>
      </w:r>
      <w:r w:rsidRPr="0099423F">
        <w:rPr>
          <w:rFonts w:ascii="Times New Roman" w:hAnsi="Times New Roman" w:cs="Times New Roman"/>
          <w:sz w:val="24"/>
          <w:szCs w:val="24"/>
        </w:rPr>
        <w:tab/>
      </w:r>
    </w:p>
    <w:p w:rsidR="00E60334" w:rsidRPr="0099423F" w:rsidRDefault="0099423F" w:rsidP="00E603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60334" w:rsidRPr="0099423F">
        <w:rPr>
          <w:rFonts w:ascii="Times New Roman" w:hAnsi="Times New Roman" w:cs="Times New Roman"/>
          <w:b/>
          <w:sz w:val="24"/>
          <w:szCs w:val="24"/>
        </w:rPr>
        <w:t>ciepło topnienia = ciepło krzepnięcia</w:t>
      </w:r>
    </w:p>
    <w:p w:rsidR="00E60334" w:rsidRPr="00C25FE4" w:rsidRDefault="00C25FE4" w:rsidP="00C2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60334" w:rsidRPr="00C25FE4">
        <w:rPr>
          <w:rFonts w:ascii="Times New Roman" w:hAnsi="Times New Roman" w:cs="Times New Roman"/>
          <w:sz w:val="24"/>
          <w:szCs w:val="24"/>
        </w:rPr>
        <w:t>Ciepło topnienia s</w:t>
      </w:r>
      <w:r w:rsidRPr="00C25FE4">
        <w:rPr>
          <w:rFonts w:ascii="Times New Roman" w:hAnsi="Times New Roman" w:cs="Times New Roman"/>
          <w:sz w:val="24"/>
          <w:szCs w:val="24"/>
        </w:rPr>
        <w:t xml:space="preserve">ubstancji odczytujemy z tabeli  </w:t>
      </w:r>
      <w:r>
        <w:rPr>
          <w:rFonts w:ascii="Times New Roman" w:hAnsi="Times New Roman" w:cs="Times New Roman"/>
          <w:sz w:val="24"/>
          <w:szCs w:val="24"/>
        </w:rPr>
        <w:t xml:space="preserve">w podręczniku </w:t>
      </w:r>
      <w:r w:rsidRPr="00C25FE4">
        <w:rPr>
          <w:rFonts w:ascii="Times New Roman" w:hAnsi="Times New Roman" w:cs="Times New Roman"/>
          <w:sz w:val="24"/>
          <w:szCs w:val="24"/>
        </w:rPr>
        <w:t>na stronie 240</w:t>
      </w:r>
    </w:p>
    <w:p w:rsidR="00E60334" w:rsidRPr="0099423F" w:rsidRDefault="00C25FE4" w:rsidP="00E603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60334" w:rsidRPr="0099423F">
        <w:rPr>
          <w:rFonts w:ascii="Times New Roman" w:hAnsi="Times New Roman" w:cs="Times New Roman"/>
          <w:sz w:val="24"/>
          <w:szCs w:val="24"/>
        </w:rPr>
        <w:t>p.</w:t>
      </w:r>
    </w:p>
    <w:p w:rsidR="00E60334" w:rsidRPr="0099423F" w:rsidRDefault="00C25FE4" w:rsidP="00E603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Ciepło topnienia wody</w:t>
      </w:r>
      <w:r w:rsidR="00E60334" w:rsidRPr="0099423F">
        <w:rPr>
          <w:rFonts w:ascii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hAnsi="Times New Roman" w:cs="Times New Roman"/>
          <w:sz w:val="24"/>
          <w:szCs w:val="24"/>
        </w:rPr>
        <w:t>330 </w:t>
      </w:r>
      <w:r w:rsidR="00E60334" w:rsidRPr="0099423F">
        <w:rPr>
          <w:rFonts w:ascii="Times New Roman" w:hAnsi="Times New Roman" w:cs="Times New Roman"/>
          <w:sz w:val="24"/>
          <w:szCs w:val="24"/>
        </w:rPr>
        <w:t>000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den>
        </m:f>
      </m:oMath>
      <w:r w:rsidR="00E60334" w:rsidRPr="0099423F">
        <w:rPr>
          <w:rFonts w:ascii="Times New Roman" w:eastAsiaTheme="minorEastAsia" w:hAnsi="Times New Roman" w:cs="Times New Roman"/>
          <w:sz w:val="24"/>
          <w:szCs w:val="24"/>
        </w:rPr>
        <w:t xml:space="preserve">   lub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330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den>
        </m:f>
      </m:oMath>
    </w:p>
    <w:p w:rsidR="00E60334" w:rsidRPr="0099423F" w:rsidRDefault="00E60334" w:rsidP="00E60334">
      <w:pPr>
        <w:pStyle w:val="Akapitzlist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99423F">
        <w:rPr>
          <w:rFonts w:ascii="Times New Roman" w:eastAsiaTheme="minorEastAsia" w:hAnsi="Times New Roman" w:cs="Times New Roman"/>
          <w:sz w:val="24"/>
          <w:szCs w:val="24"/>
        </w:rPr>
        <w:t xml:space="preserve">Oznacza to, że do </w:t>
      </w:r>
      <w:r w:rsidRPr="0099423F">
        <w:rPr>
          <w:rFonts w:ascii="Times New Roman" w:eastAsiaTheme="minorEastAsia" w:hAnsi="Times New Roman" w:cs="Times New Roman"/>
          <w:b/>
          <w:sz w:val="24"/>
          <w:szCs w:val="24"/>
        </w:rPr>
        <w:t>stopienia</w:t>
      </w:r>
      <w:r w:rsidR="00C25FE4">
        <w:rPr>
          <w:rFonts w:ascii="Times New Roman" w:eastAsiaTheme="minorEastAsia" w:hAnsi="Times New Roman" w:cs="Times New Roman"/>
          <w:sz w:val="24"/>
          <w:szCs w:val="24"/>
        </w:rPr>
        <w:t xml:space="preserve"> 1 kg wody</w:t>
      </w:r>
      <w:r w:rsidRPr="0099423F">
        <w:rPr>
          <w:rFonts w:ascii="Times New Roman" w:eastAsiaTheme="minorEastAsia" w:hAnsi="Times New Roman" w:cs="Times New Roman"/>
          <w:sz w:val="24"/>
          <w:szCs w:val="24"/>
        </w:rPr>
        <w:t xml:space="preserve"> trzeba </w:t>
      </w:r>
      <w:r w:rsidRPr="0099423F">
        <w:rPr>
          <w:rFonts w:ascii="Times New Roman" w:eastAsiaTheme="minorEastAsia" w:hAnsi="Times New Roman" w:cs="Times New Roman"/>
          <w:b/>
          <w:sz w:val="24"/>
          <w:szCs w:val="24"/>
        </w:rPr>
        <w:t>dostarczyć</w:t>
      </w:r>
      <w:r w:rsidR="00C25FE4">
        <w:rPr>
          <w:rFonts w:ascii="Times New Roman" w:eastAsiaTheme="minorEastAsia" w:hAnsi="Times New Roman" w:cs="Times New Roman"/>
          <w:sz w:val="24"/>
          <w:szCs w:val="24"/>
        </w:rPr>
        <w:t xml:space="preserve"> 330</w:t>
      </w:r>
      <w:r w:rsidRPr="0099423F">
        <w:rPr>
          <w:rFonts w:ascii="Times New Roman" w:eastAsiaTheme="minorEastAsia" w:hAnsi="Times New Roman" w:cs="Times New Roman"/>
          <w:sz w:val="24"/>
          <w:szCs w:val="24"/>
        </w:rPr>
        <w:t xml:space="preserve"> 000 J energii, </w:t>
      </w:r>
      <w:r w:rsidRPr="0099423F">
        <w:rPr>
          <w:rFonts w:ascii="Times New Roman" w:eastAsiaTheme="minorEastAsia" w:hAnsi="Times New Roman" w:cs="Times New Roman"/>
          <w:sz w:val="24"/>
          <w:szCs w:val="24"/>
        </w:rPr>
        <w:br/>
        <w:t xml:space="preserve">a podczas </w:t>
      </w:r>
      <w:r w:rsidRPr="0099423F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krzepnięcia</w:t>
      </w:r>
      <w:r w:rsidR="00C25FE4">
        <w:rPr>
          <w:rFonts w:ascii="Times New Roman" w:eastAsiaTheme="minorEastAsia" w:hAnsi="Times New Roman" w:cs="Times New Roman"/>
          <w:sz w:val="24"/>
          <w:szCs w:val="24"/>
        </w:rPr>
        <w:t xml:space="preserve"> 1 kg wody</w:t>
      </w:r>
      <w:r w:rsidRPr="009942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9423F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wydziela się</w:t>
      </w:r>
      <w:r w:rsidR="00C25FE4">
        <w:rPr>
          <w:rFonts w:ascii="Times New Roman" w:eastAsiaTheme="minorEastAsia" w:hAnsi="Times New Roman" w:cs="Times New Roman"/>
          <w:sz w:val="24"/>
          <w:szCs w:val="24"/>
        </w:rPr>
        <w:t xml:space="preserve"> 330</w:t>
      </w:r>
      <w:r w:rsidRPr="0099423F">
        <w:rPr>
          <w:rFonts w:ascii="Times New Roman" w:eastAsiaTheme="minorEastAsia" w:hAnsi="Times New Roman" w:cs="Times New Roman"/>
          <w:sz w:val="24"/>
          <w:szCs w:val="24"/>
        </w:rPr>
        <w:t> 000 J energii</w:t>
      </w:r>
    </w:p>
    <w:p w:rsidR="00E60334" w:rsidRPr="0099423F" w:rsidRDefault="00E60334" w:rsidP="00E60334">
      <w:pPr>
        <w:pStyle w:val="Akapitzlist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E60334" w:rsidRPr="00C25FE4" w:rsidRDefault="00C25FE4" w:rsidP="00E603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Ciepło topnienia żelaza</w:t>
      </w:r>
      <w:r w:rsidR="00E60334" w:rsidRPr="0099423F"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</w:t>
      </w:r>
      <w:r w:rsidR="00E60334" w:rsidRPr="00C25FE4">
        <w:rPr>
          <w:rFonts w:ascii="Times New Roman" w:hAnsi="Times New Roman" w:cs="Times New Roman"/>
          <w:b/>
          <w:i/>
          <w:sz w:val="24"/>
          <w:szCs w:val="24"/>
        </w:rPr>
        <w:t>dokończ jak przykład a.</w:t>
      </w:r>
    </w:p>
    <w:p w:rsidR="00E60334" w:rsidRPr="0099423F" w:rsidRDefault="00C25FE4" w:rsidP="006E5659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PRZYPOMNIENIE:    1kJ = 1000J )</w:t>
      </w:r>
    </w:p>
    <w:p w:rsidR="0048755A" w:rsidRDefault="0014652A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4652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4652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o</w:t>
      </w:r>
      <w:r w:rsidRPr="0014652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652A">
        <w:rPr>
          <w:rFonts w:ascii="Times New Roman" w:hAnsi="Times New Roman" w:cs="Times New Roman"/>
          <w:sz w:val="24"/>
          <w:szCs w:val="24"/>
        </w:rPr>
        <w:t xml:space="preserve">to temperatura </w:t>
      </w:r>
      <w:r w:rsidRPr="0014652A">
        <w:rPr>
          <w:rFonts w:ascii="Times New Roman" w:hAnsi="Times New Roman" w:cs="Times New Roman"/>
          <w:b/>
          <w:sz w:val="24"/>
          <w:szCs w:val="24"/>
        </w:rPr>
        <w:t>topnienia lodu</w:t>
      </w:r>
      <w:r w:rsidRPr="0014652A">
        <w:rPr>
          <w:rFonts w:ascii="Times New Roman" w:hAnsi="Times New Roman" w:cs="Times New Roman"/>
          <w:sz w:val="24"/>
          <w:szCs w:val="24"/>
        </w:rPr>
        <w:t xml:space="preserve"> jak i </w:t>
      </w:r>
      <w:r w:rsidRPr="0014652A">
        <w:rPr>
          <w:rFonts w:ascii="Times New Roman" w:hAnsi="Times New Roman" w:cs="Times New Roman"/>
          <w:b/>
          <w:sz w:val="24"/>
          <w:szCs w:val="24"/>
        </w:rPr>
        <w:t>krzepnięcia wody</w:t>
      </w:r>
      <w:r w:rsidRPr="0014652A">
        <w:rPr>
          <w:rFonts w:ascii="Times New Roman" w:hAnsi="Times New Roman" w:cs="Times New Roman"/>
          <w:sz w:val="24"/>
          <w:szCs w:val="24"/>
        </w:rPr>
        <w:t>.</w:t>
      </w:r>
    </w:p>
    <w:p w:rsidR="0014652A" w:rsidRDefault="0014652A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Woda i lód o temperaturze </w:t>
      </w:r>
      <w:r w:rsidRPr="0014652A">
        <w:rPr>
          <w:rFonts w:ascii="Times New Roman" w:hAnsi="Times New Roman" w:cs="Times New Roman"/>
          <w:b/>
          <w:sz w:val="24"/>
          <w:szCs w:val="24"/>
        </w:rPr>
        <w:t>0</w:t>
      </w:r>
      <w:r w:rsidRPr="0014652A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14652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nie zmieniają stanu skupienia dopóki im nie dostarczymy lub nie odbierzemy energii)</w:t>
      </w:r>
      <w:r w:rsidR="008C3756">
        <w:rPr>
          <w:rFonts w:ascii="Times New Roman" w:hAnsi="Times New Roman" w:cs="Times New Roman"/>
          <w:b/>
          <w:sz w:val="24"/>
          <w:szCs w:val="24"/>
        </w:rPr>
        <w:t>.</w:t>
      </w:r>
    </w:p>
    <w:p w:rsidR="008C3756" w:rsidRDefault="008C3756" w:rsidP="001C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756" w:rsidRDefault="008C3756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Rozwiąż zadanie 4 str.185.  </w:t>
      </w:r>
      <w:r w:rsidRPr="008C3756">
        <w:rPr>
          <w:rFonts w:ascii="Times New Roman" w:hAnsi="Times New Roman" w:cs="Times New Roman"/>
          <w:sz w:val="24"/>
          <w:szCs w:val="24"/>
        </w:rPr>
        <w:t>Zapisz starann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3756">
        <w:rPr>
          <w:rFonts w:ascii="Times New Roman" w:hAnsi="Times New Roman" w:cs="Times New Roman"/>
          <w:sz w:val="24"/>
          <w:szCs w:val="24"/>
        </w:rPr>
        <w:t>e całe rozwiązanie.(zapisz dane, szukane, ciepło</w:t>
      </w:r>
      <w:r>
        <w:rPr>
          <w:rFonts w:ascii="Times New Roman" w:hAnsi="Times New Roman" w:cs="Times New Roman"/>
          <w:sz w:val="24"/>
          <w:szCs w:val="24"/>
        </w:rPr>
        <w:t xml:space="preserve"> - które odczytasz</w:t>
      </w:r>
      <w:r w:rsidRPr="008C3756">
        <w:rPr>
          <w:rFonts w:ascii="Times New Roman" w:hAnsi="Times New Roman" w:cs="Times New Roman"/>
          <w:sz w:val="24"/>
          <w:szCs w:val="24"/>
        </w:rPr>
        <w:t xml:space="preserve"> z tabeli</w:t>
      </w:r>
      <w:r>
        <w:rPr>
          <w:rFonts w:ascii="Times New Roman" w:hAnsi="Times New Roman" w:cs="Times New Roman"/>
          <w:sz w:val="24"/>
          <w:szCs w:val="24"/>
        </w:rPr>
        <w:t xml:space="preserve"> str.240</w:t>
      </w:r>
      <w:r w:rsidR="00451E1C">
        <w:rPr>
          <w:rFonts w:ascii="Times New Roman" w:hAnsi="Times New Roman" w:cs="Times New Roman"/>
          <w:sz w:val="24"/>
          <w:szCs w:val="24"/>
        </w:rPr>
        <w:t>, wzór, obliczenia, odpowiedź</w:t>
      </w:r>
      <w:r w:rsidRPr="008C3756">
        <w:rPr>
          <w:rFonts w:ascii="Times New Roman" w:hAnsi="Times New Roman" w:cs="Times New Roman"/>
          <w:sz w:val="24"/>
          <w:szCs w:val="24"/>
        </w:rPr>
        <w:t>)</w:t>
      </w:r>
    </w:p>
    <w:p w:rsidR="00451E1C" w:rsidRDefault="00451E1C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E1C" w:rsidRPr="008C3756" w:rsidRDefault="00451E1C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Prześlij rozwiązanie zad. 4 do wtorku.</w:t>
      </w:r>
    </w:p>
    <w:p w:rsidR="00E72F98" w:rsidRPr="008C3756" w:rsidRDefault="00E72F98" w:rsidP="001C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6E3" w:rsidRPr="008C3756" w:rsidRDefault="00012E95" w:rsidP="001C06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756">
        <w:rPr>
          <w:rFonts w:ascii="Times New Roman" w:hAnsi="Times New Roman" w:cs="Times New Roman"/>
          <w:i/>
          <w:sz w:val="24"/>
          <w:szCs w:val="24"/>
        </w:rPr>
        <w:t>Pozdrawiam</w:t>
      </w:r>
    </w:p>
    <w:sectPr w:rsidR="001C06E3" w:rsidRPr="008C3756" w:rsidSect="0014652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FC8"/>
    <w:multiLevelType w:val="hybridMultilevel"/>
    <w:tmpl w:val="2BAE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0B43"/>
    <w:multiLevelType w:val="hybridMultilevel"/>
    <w:tmpl w:val="3904A784"/>
    <w:lvl w:ilvl="0" w:tplc="5C92E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171BB"/>
    <w:multiLevelType w:val="hybridMultilevel"/>
    <w:tmpl w:val="8946A748"/>
    <w:lvl w:ilvl="0" w:tplc="050ABF4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00E50"/>
    <w:multiLevelType w:val="hybridMultilevel"/>
    <w:tmpl w:val="CDAA7F1E"/>
    <w:lvl w:ilvl="0" w:tplc="CB2C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169F5"/>
    <w:multiLevelType w:val="hybridMultilevel"/>
    <w:tmpl w:val="A4FE11F0"/>
    <w:lvl w:ilvl="0" w:tplc="22C67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CF477A"/>
    <w:multiLevelType w:val="hybridMultilevel"/>
    <w:tmpl w:val="F9D61122"/>
    <w:lvl w:ilvl="0" w:tplc="7CEE4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75E50"/>
    <w:multiLevelType w:val="hybridMultilevel"/>
    <w:tmpl w:val="A4224C04"/>
    <w:lvl w:ilvl="0" w:tplc="0D42DB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D74CD"/>
    <w:multiLevelType w:val="hybridMultilevel"/>
    <w:tmpl w:val="156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60AD1"/>
    <w:multiLevelType w:val="hybridMultilevel"/>
    <w:tmpl w:val="4FE2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B512B"/>
    <w:multiLevelType w:val="hybridMultilevel"/>
    <w:tmpl w:val="1C9CEB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1C06E3"/>
    <w:rsid w:val="00012E95"/>
    <w:rsid w:val="00053775"/>
    <w:rsid w:val="0014652A"/>
    <w:rsid w:val="001C06E3"/>
    <w:rsid w:val="002212AB"/>
    <w:rsid w:val="00246E23"/>
    <w:rsid w:val="002F319C"/>
    <w:rsid w:val="003D5291"/>
    <w:rsid w:val="00404805"/>
    <w:rsid w:val="00451E1C"/>
    <w:rsid w:val="0048755A"/>
    <w:rsid w:val="004D7D6A"/>
    <w:rsid w:val="00516077"/>
    <w:rsid w:val="005313AA"/>
    <w:rsid w:val="005D7D70"/>
    <w:rsid w:val="005F5656"/>
    <w:rsid w:val="00602C74"/>
    <w:rsid w:val="006B0394"/>
    <w:rsid w:val="006E5659"/>
    <w:rsid w:val="007365A9"/>
    <w:rsid w:val="0074750A"/>
    <w:rsid w:val="0081488E"/>
    <w:rsid w:val="00816AFE"/>
    <w:rsid w:val="0082033B"/>
    <w:rsid w:val="008658F7"/>
    <w:rsid w:val="008951CD"/>
    <w:rsid w:val="008C040C"/>
    <w:rsid w:val="008C3756"/>
    <w:rsid w:val="009120A8"/>
    <w:rsid w:val="00912EF2"/>
    <w:rsid w:val="00924771"/>
    <w:rsid w:val="0098690E"/>
    <w:rsid w:val="0099423F"/>
    <w:rsid w:val="00B67FDB"/>
    <w:rsid w:val="00C25FE4"/>
    <w:rsid w:val="00C3563C"/>
    <w:rsid w:val="00CC7F7A"/>
    <w:rsid w:val="00CD6FC6"/>
    <w:rsid w:val="00E60334"/>
    <w:rsid w:val="00E72F98"/>
    <w:rsid w:val="00EC2100"/>
    <w:rsid w:val="00F50BEA"/>
    <w:rsid w:val="00F72124"/>
    <w:rsid w:val="00FA1CD8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Łącznik prosty ze strzałką 3"/>
        <o:r id="V:Rule2" type="connector" idref="#Łącznik prosty ze strzałką 2"/>
        <o:r id="V:Rule3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E3"/>
  </w:style>
  <w:style w:type="paragraph" w:styleId="Nagwek1">
    <w:name w:val="heading 1"/>
    <w:basedOn w:val="Normalny"/>
    <w:link w:val="Nagwek1Znak"/>
    <w:uiPriority w:val="9"/>
    <w:qFormat/>
    <w:rsid w:val="006E5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6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6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56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www.youtube.com/watch?v=ojoGjFI0HS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33</cp:revision>
  <dcterms:created xsi:type="dcterms:W3CDTF">2020-04-14T20:43:00Z</dcterms:created>
  <dcterms:modified xsi:type="dcterms:W3CDTF">2020-05-03T16:46:00Z</dcterms:modified>
</cp:coreProperties>
</file>