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DBF" w:rsidRDefault="00F7619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518D44B" wp14:editId="4494FC11">
            <wp:simplePos x="0" y="0"/>
            <wp:positionH relativeFrom="column">
              <wp:posOffset>-510181</wp:posOffset>
            </wp:positionH>
            <wp:positionV relativeFrom="paragraph">
              <wp:posOffset>-541986</wp:posOffset>
            </wp:positionV>
            <wp:extent cx="6829309" cy="9660834"/>
            <wp:effectExtent l="0" t="0" r="0" b="0"/>
            <wp:wrapNone/>
            <wp:docPr id="1" name="Obraz 1" descr="dysleksja3_grafomotory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ysleksja3_grafomotory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382" cy="966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5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98"/>
    <w:rsid w:val="003255FE"/>
    <w:rsid w:val="003D5DBF"/>
    <w:rsid w:val="00F7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0E87B1-E72C-4ACA-B62F-72942BE3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Czapky</dc:creator>
  <cp:keywords/>
  <dc:description/>
  <cp:lastModifiedBy>Czapky</cp:lastModifiedBy>
  <cp:revision>1</cp:revision>
  <dcterms:created xsi:type="dcterms:W3CDTF">2020-06-01T19:20:00Z</dcterms:created>
  <dcterms:modified xsi:type="dcterms:W3CDTF">2020-06-01T19:20:00Z</dcterms:modified>
</cp:coreProperties>
</file>