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F0" w:rsidRPr="004A651A" w:rsidRDefault="00410EF0" w:rsidP="00410EF0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410EF0" w:rsidRDefault="00410EF0" w:rsidP="00410EF0">
      <w:pPr>
        <w:spacing w:line="100" w:lineRule="atLeast"/>
        <w:rPr>
          <w:sz w:val="52"/>
          <w:szCs w:val="52"/>
        </w:rPr>
      </w:pP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Szkoły Podstawowej im. Bohaterów Września 1939 r. w Lisewie Malborskim informuje, że </w:t>
      </w:r>
    </w:p>
    <w:p w:rsidR="00410EF0" w:rsidRPr="00A70682" w:rsidRDefault="007332D7" w:rsidP="00410EF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dniach od 08.02.2021 r. do 05.03.2022</w:t>
      </w:r>
      <w:r w:rsidR="00410EF0" w:rsidRPr="00A70682">
        <w:rPr>
          <w:b/>
          <w:sz w:val="40"/>
          <w:szCs w:val="40"/>
        </w:rPr>
        <w:t xml:space="preserve"> r. można składać wnioski o przyjęcie dziecka do kla</w:t>
      </w:r>
      <w:r>
        <w:rPr>
          <w:b/>
          <w:sz w:val="40"/>
          <w:szCs w:val="40"/>
        </w:rPr>
        <w:t>sy pierwszej na rok szkolny 2021/2022</w:t>
      </w: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 xml:space="preserve">Dzieci urodzone w </w:t>
      </w:r>
      <w:r w:rsidR="007332D7">
        <w:rPr>
          <w:b/>
          <w:sz w:val="40"/>
          <w:szCs w:val="40"/>
        </w:rPr>
        <w:t>2014</w:t>
      </w:r>
      <w:r>
        <w:rPr>
          <w:b/>
          <w:sz w:val="40"/>
          <w:szCs w:val="40"/>
        </w:rPr>
        <w:t xml:space="preserve"> </w:t>
      </w:r>
      <w:r w:rsidRPr="00A70682">
        <w:rPr>
          <w:b/>
          <w:sz w:val="40"/>
          <w:szCs w:val="40"/>
        </w:rPr>
        <w:t>r. – 7 letnie</w:t>
      </w:r>
      <w:r w:rsidRPr="00A70682">
        <w:rPr>
          <w:sz w:val="40"/>
          <w:szCs w:val="40"/>
        </w:rPr>
        <w:t xml:space="preserve"> – podlegające obowiązkowi szkolnemu.</w:t>
      </w:r>
    </w:p>
    <w:p w:rsidR="00410EF0" w:rsidRPr="00A70682" w:rsidRDefault="007332D7" w:rsidP="00410EF0">
      <w:pPr>
        <w:spacing w:line="276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Dzieci urodzone w 2015</w:t>
      </w:r>
      <w:bookmarkStart w:id="0" w:name="_GoBack"/>
      <w:bookmarkEnd w:id="0"/>
      <w:r w:rsidR="00410EF0" w:rsidRPr="00A70682">
        <w:rPr>
          <w:b/>
          <w:sz w:val="40"/>
          <w:szCs w:val="40"/>
        </w:rPr>
        <w:t xml:space="preserve"> r. – 6 letnie</w:t>
      </w:r>
      <w:r w:rsidR="00410EF0" w:rsidRPr="00A70682">
        <w:rPr>
          <w:sz w:val="40"/>
          <w:szCs w:val="40"/>
        </w:rPr>
        <w:t xml:space="preserve">, które na wniosek rodzica mogą podjąć naukę w klasie pierwszej.  </w:t>
      </w:r>
    </w:p>
    <w:p w:rsidR="00410EF0" w:rsidRDefault="00410EF0" w:rsidP="00410EF0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>(wnioski o przyjęcie dziecka do klasy pierwszej</w:t>
      </w: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4" w:history="1">
        <w:r w:rsidRPr="00A70682">
          <w:rPr>
            <w:rStyle w:val="Hipercze"/>
            <w:sz w:val="40"/>
            <w:szCs w:val="40"/>
          </w:rPr>
          <w:t>www.zslm.superszkolna.pl</w:t>
        </w:r>
      </w:hyperlink>
      <w:r w:rsidRPr="00A70682">
        <w:rPr>
          <w:color w:val="4F81BD"/>
          <w:sz w:val="40"/>
          <w:szCs w:val="40"/>
          <w:u w:val="single"/>
        </w:rPr>
        <w:t xml:space="preserve"> </w:t>
      </w:r>
      <w:r w:rsidRPr="00A70682">
        <w:rPr>
          <w:sz w:val="40"/>
          <w:szCs w:val="40"/>
          <w:u w:val="single"/>
        </w:rPr>
        <w:t>)</w:t>
      </w: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>a tablicy ogłoszeń mieszczącej się na dolnym korytarzu w budynku głównym szkoły.</w:t>
      </w:r>
    </w:p>
    <w:p w:rsidR="00410EF0" w:rsidRDefault="00410EF0" w:rsidP="00410EF0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szkolny poza obwodem szkoły rodzice (opiekunowie prawni)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 xml:space="preserve">w czasie trwania rekrutacji poinformować szkołę, o tym fakcie ( telefonicznie 55 2712126 lub e- mailem zslm@wp.pl) </w:t>
      </w:r>
    </w:p>
    <w:p w:rsidR="00410EF0" w:rsidRDefault="00410EF0" w:rsidP="00410EF0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</w:p>
    <w:p w:rsidR="000D6466" w:rsidRDefault="000D6466"/>
    <w:sectPr w:rsidR="000D6466" w:rsidSect="00410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3"/>
    <w:rsid w:val="000D6466"/>
    <w:rsid w:val="00410EF0"/>
    <w:rsid w:val="007332D7"/>
    <w:rsid w:val="00C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BFD89-51C8-41F2-B7CC-41B113B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E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410EF0"/>
    <w:rPr>
      <w:i/>
      <w:iCs/>
    </w:rPr>
  </w:style>
  <w:style w:type="character" w:customStyle="1" w:styleId="apple-converted-space">
    <w:name w:val="apple-converted-space"/>
    <w:rsid w:val="00410EF0"/>
  </w:style>
  <w:style w:type="character" w:styleId="Hipercze">
    <w:name w:val="Hyperlink"/>
    <w:uiPriority w:val="99"/>
    <w:unhideWhenUsed/>
    <w:rsid w:val="00410E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10EF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3</cp:revision>
  <dcterms:created xsi:type="dcterms:W3CDTF">2020-02-06T14:05:00Z</dcterms:created>
  <dcterms:modified xsi:type="dcterms:W3CDTF">2021-02-08T07:43:00Z</dcterms:modified>
</cp:coreProperties>
</file>