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617F" w14:textId="77777777" w:rsidR="002464D4" w:rsidRPr="002464D4" w:rsidRDefault="002464D4" w:rsidP="002464D4">
      <w:pPr>
        <w:rPr>
          <w:rFonts w:ascii="Arial" w:hAnsi="Arial" w:cs="Arial"/>
          <w:b/>
          <w:iCs/>
          <w:sz w:val="24"/>
          <w:szCs w:val="24"/>
        </w:rPr>
      </w:pPr>
      <w:r w:rsidRPr="002464D4">
        <w:rPr>
          <w:rFonts w:ascii="Arial" w:hAnsi="Arial" w:cs="Arial"/>
          <w:b/>
          <w:iCs/>
          <w:sz w:val="24"/>
          <w:szCs w:val="24"/>
        </w:rPr>
        <w:t>Szanowni Rodzice/Opiekunowie!</w:t>
      </w:r>
    </w:p>
    <w:p w14:paraId="7BE00E57" w14:textId="77777777" w:rsidR="002464D4" w:rsidRPr="002464D4" w:rsidRDefault="002464D4" w:rsidP="002464D4">
      <w:pPr>
        <w:spacing w:after="0"/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sz w:val="24"/>
          <w:szCs w:val="24"/>
        </w:rPr>
        <w:t xml:space="preserve">Uprzejmie informuję, że Powiat Olecki wraz z 3 gminami podjął decyzję o wspólnej realizacji w 2023 roku „Programu polityki zdrowotnej w zakresie profilaktyki zakażeń wirusem brodawczaka ludzkiego (HPV) na lata 2019 – 2024 w powiecie oleckim”. </w:t>
      </w:r>
      <w:r w:rsidRPr="002464D4">
        <w:rPr>
          <w:rFonts w:ascii="Arial" w:hAnsi="Arial" w:cs="Arial"/>
          <w:sz w:val="24"/>
          <w:szCs w:val="24"/>
        </w:rPr>
        <w:br/>
        <w:t xml:space="preserve">W ramach programu </w:t>
      </w:r>
      <w:r w:rsidRPr="002464D4">
        <w:rPr>
          <w:rFonts w:ascii="Arial" w:hAnsi="Arial" w:cs="Arial"/>
          <w:bCs/>
          <w:sz w:val="24"/>
          <w:szCs w:val="24"/>
        </w:rPr>
        <w:t>zostaną przeprowadzone bezpłatne szczepienia 14 – letnich (urodzonych w 2009 r.) dziewcząt przeciw wirusowi brodawczaka ludzkiego (HPV),</w:t>
      </w:r>
      <w:r w:rsidRPr="002464D4">
        <w:rPr>
          <w:rFonts w:ascii="Arial" w:hAnsi="Arial" w:cs="Arial"/>
          <w:sz w:val="24"/>
          <w:szCs w:val="24"/>
        </w:rPr>
        <w:t xml:space="preserve"> </w:t>
      </w:r>
      <w:bookmarkStart w:id="0" w:name="_Hlk98226426"/>
      <w:r w:rsidRPr="002464D4">
        <w:rPr>
          <w:rFonts w:ascii="Arial" w:hAnsi="Arial" w:cs="Arial"/>
          <w:sz w:val="24"/>
          <w:szCs w:val="24"/>
        </w:rPr>
        <w:t xml:space="preserve">typ 6, 11, 16, 18, 31, 33, 45, 52 i 58 </w:t>
      </w:r>
      <w:bookmarkEnd w:id="0"/>
      <w:r w:rsidRPr="002464D4">
        <w:rPr>
          <w:rFonts w:ascii="Arial" w:hAnsi="Arial" w:cs="Arial"/>
          <w:sz w:val="24"/>
          <w:szCs w:val="24"/>
        </w:rPr>
        <w:t xml:space="preserve">- odpowiadającego za powstawanie raka szyjki macicy, raka sromu, raka pochwy, raka odbytnicy oraz brodawek płciowych. </w:t>
      </w:r>
    </w:p>
    <w:p w14:paraId="5D930B33" w14:textId="77777777" w:rsidR="002464D4" w:rsidRPr="002464D4" w:rsidRDefault="002464D4" w:rsidP="002464D4">
      <w:pPr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sz w:val="24"/>
          <w:szCs w:val="24"/>
        </w:rPr>
        <w:t xml:space="preserve">Program posiada pozytywną opinię </w:t>
      </w:r>
      <w:r w:rsidRPr="002464D4">
        <w:rPr>
          <w:rFonts w:ascii="Arial" w:hAnsi="Arial" w:cs="Arial"/>
          <w:bCs/>
          <w:sz w:val="24"/>
          <w:szCs w:val="24"/>
        </w:rPr>
        <w:t xml:space="preserve">Agencji Oceny Technologii Medycznych </w:t>
      </w:r>
      <w:r w:rsidRPr="002464D4">
        <w:rPr>
          <w:rFonts w:ascii="Arial" w:hAnsi="Arial" w:cs="Arial"/>
          <w:bCs/>
          <w:sz w:val="24"/>
          <w:szCs w:val="24"/>
        </w:rPr>
        <w:br/>
        <w:t>i Taryfikacji.</w:t>
      </w:r>
    </w:p>
    <w:p w14:paraId="6D219D6F" w14:textId="77777777" w:rsidR="002464D4" w:rsidRPr="002464D4" w:rsidRDefault="002464D4" w:rsidP="002464D4">
      <w:pPr>
        <w:pStyle w:val="Styl"/>
        <w:spacing w:line="276" w:lineRule="auto"/>
        <w:ind w:right="134"/>
        <w:rPr>
          <w:rFonts w:ascii="Arial" w:hAnsi="Arial" w:cs="Arial"/>
          <w:bCs/>
        </w:rPr>
      </w:pPr>
      <w:r w:rsidRPr="002464D4">
        <w:rPr>
          <w:rFonts w:ascii="Arial" w:hAnsi="Arial" w:cs="Arial"/>
          <w:bCs/>
        </w:rPr>
        <w:t>Szczepieniem może zostać objętych</w:t>
      </w:r>
      <w:r w:rsidRPr="002464D4">
        <w:rPr>
          <w:rFonts w:ascii="Arial" w:hAnsi="Arial" w:cs="Arial"/>
          <w:b/>
          <w:bCs/>
        </w:rPr>
        <w:t xml:space="preserve"> 49 dziewcząt </w:t>
      </w:r>
      <w:r w:rsidRPr="002464D4">
        <w:rPr>
          <w:rFonts w:ascii="Arial" w:hAnsi="Arial" w:cs="Arial"/>
          <w:bCs/>
        </w:rPr>
        <w:t>zamieszkałych na terenie Powiatu Oleckiego.</w:t>
      </w:r>
    </w:p>
    <w:p w14:paraId="3DA19978" w14:textId="77777777" w:rsidR="002464D4" w:rsidRPr="002464D4" w:rsidRDefault="002464D4" w:rsidP="002464D4">
      <w:pPr>
        <w:pStyle w:val="Styl"/>
        <w:spacing w:line="276" w:lineRule="auto"/>
        <w:ind w:right="134"/>
        <w:rPr>
          <w:rFonts w:ascii="Arial" w:hAnsi="Arial" w:cs="Arial"/>
        </w:rPr>
      </w:pPr>
      <w:r w:rsidRPr="002464D4">
        <w:rPr>
          <w:rFonts w:ascii="Arial" w:hAnsi="Arial" w:cs="Arial"/>
        </w:rPr>
        <w:t xml:space="preserve">Planowany koszt realizacji programu, tj. </w:t>
      </w:r>
      <w:r w:rsidRPr="002464D4">
        <w:rPr>
          <w:rFonts w:ascii="Arial" w:hAnsi="Arial" w:cs="Arial"/>
          <w:b/>
        </w:rPr>
        <w:t xml:space="preserve">36.067,92 zł </w:t>
      </w:r>
      <w:r w:rsidRPr="002464D4">
        <w:rPr>
          <w:rFonts w:ascii="Arial" w:hAnsi="Arial" w:cs="Arial"/>
        </w:rPr>
        <w:t>w całości zostanie sfinansowany z budżetu: Powiatu Oleckiego, Gminy Kowale Oleckie, Gminy Wieliczki i Gminy Świętajno. Rodzice, czy też opiekunowie prawni nie poniosą żadnych kosztów szczepienia.</w:t>
      </w:r>
    </w:p>
    <w:p w14:paraId="7B896B07" w14:textId="77777777" w:rsidR="002464D4" w:rsidRPr="002464D4" w:rsidRDefault="002464D4" w:rsidP="002464D4">
      <w:pPr>
        <w:spacing w:before="240"/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sz w:val="24"/>
          <w:szCs w:val="24"/>
        </w:rPr>
        <w:t xml:space="preserve">W skali całego świata rak szyjki macicy jest drugim co do częstości występowania nowotworem, na który chorują kobiety. Każdego dnia aż 10 Polek słyszy diagnozę </w:t>
      </w:r>
      <w:r w:rsidRPr="002464D4">
        <w:rPr>
          <w:rFonts w:ascii="Arial" w:hAnsi="Arial" w:cs="Arial"/>
          <w:sz w:val="24"/>
          <w:szCs w:val="24"/>
        </w:rPr>
        <w:br/>
        <w:t>– „Ma pani raka szyjki macicy”, niestety 5 z nich umiera. W niechlubnej statystyce zachorowalności na raka szyjki macicy Polska zajmuje drugie miejsce w Europie.</w:t>
      </w:r>
    </w:p>
    <w:p w14:paraId="61DBF4F6" w14:textId="77777777" w:rsidR="002464D4" w:rsidRPr="002464D4" w:rsidRDefault="002464D4" w:rsidP="002464D4">
      <w:pPr>
        <w:ind w:left="1"/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sz w:val="24"/>
          <w:szCs w:val="24"/>
        </w:rPr>
        <w:t>Szczepienie przeciw wirusowi HPV jest rekomendowane przez specjalistów światowych i polskich towarzystw medycznych (m.in. Polskiego Towarzystwa Ginekologii Onkologicznej, Polskiego Towarzystwa Pediatrycznego) oraz Światową Organizację Zdrowia.</w:t>
      </w:r>
    </w:p>
    <w:p w14:paraId="4E51604D" w14:textId="77777777" w:rsidR="002464D4" w:rsidRPr="002464D4" w:rsidRDefault="002464D4" w:rsidP="002464D4">
      <w:pPr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sz w:val="24"/>
          <w:szCs w:val="24"/>
        </w:rPr>
        <w:t>Więcej informacji o tematyce HPV na stronie:</w:t>
      </w:r>
    </w:p>
    <w:p w14:paraId="22E84922" w14:textId="77777777" w:rsidR="002464D4" w:rsidRPr="002464D4" w:rsidRDefault="00000000" w:rsidP="002464D4">
      <w:pPr>
        <w:ind w:firstLine="284"/>
        <w:rPr>
          <w:rFonts w:ascii="Arial" w:hAnsi="Arial" w:cs="Arial"/>
          <w:sz w:val="24"/>
          <w:szCs w:val="24"/>
        </w:rPr>
      </w:pPr>
      <w:hyperlink r:id="rId5" w:anchor="co-to-jest-hpv" w:history="1">
        <w:r w:rsidR="002464D4" w:rsidRPr="002464D4">
          <w:rPr>
            <w:rStyle w:val="Hipercze"/>
            <w:rFonts w:ascii="Arial" w:hAnsi="Arial" w:cs="Arial"/>
            <w:sz w:val="24"/>
            <w:szCs w:val="24"/>
          </w:rPr>
          <w:t>http://szczepienia.pzh.gov.pl/szczepionki/hpv/2/#co-to-jest-hpv</w:t>
        </w:r>
      </w:hyperlink>
      <w:r w:rsidR="002464D4" w:rsidRPr="002464D4">
        <w:rPr>
          <w:rFonts w:ascii="Arial" w:hAnsi="Arial" w:cs="Arial"/>
          <w:sz w:val="24"/>
          <w:szCs w:val="24"/>
        </w:rPr>
        <w:t xml:space="preserve"> </w:t>
      </w:r>
    </w:p>
    <w:p w14:paraId="444A6B0D" w14:textId="77777777" w:rsidR="002464D4" w:rsidRPr="002464D4" w:rsidRDefault="002464D4" w:rsidP="002464D4">
      <w:pPr>
        <w:spacing w:before="240"/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sz w:val="24"/>
          <w:szCs w:val="24"/>
        </w:rPr>
        <w:t xml:space="preserve">W ramach otwartego konkursu ofert został wyłoniony Realizator powiatowego programu zdrowotnego. Została nim </w:t>
      </w:r>
      <w:proofErr w:type="spellStart"/>
      <w:r w:rsidRPr="002464D4">
        <w:rPr>
          <w:rFonts w:ascii="Arial" w:hAnsi="Arial" w:cs="Arial"/>
          <w:sz w:val="24"/>
          <w:szCs w:val="24"/>
        </w:rPr>
        <w:t>Olmedica</w:t>
      </w:r>
      <w:proofErr w:type="spellEnd"/>
      <w:r w:rsidRPr="002464D4">
        <w:rPr>
          <w:rFonts w:ascii="Arial" w:hAnsi="Arial" w:cs="Arial"/>
          <w:sz w:val="24"/>
          <w:szCs w:val="24"/>
        </w:rPr>
        <w:t xml:space="preserve"> w Olecku Sp. z o.o., która przeprowadzi szczepienia na terenie 3 gmin, tj. jak najbliżej miejsca zamieszkania dziewcząt.</w:t>
      </w:r>
    </w:p>
    <w:p w14:paraId="75F9B96C" w14:textId="77777777" w:rsidR="002464D4" w:rsidRPr="002464D4" w:rsidRDefault="002464D4" w:rsidP="002464D4">
      <w:pPr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sz w:val="24"/>
          <w:szCs w:val="24"/>
        </w:rPr>
        <w:t>Zapraszamy do skorzystania z bezpłatnego szczepienia. Udział dziecka w programie wymaga, tak jak i w przypadku innych szczepień, Państwa (Rodzica/Opiekuna prawnego) zgody.</w:t>
      </w:r>
    </w:p>
    <w:p w14:paraId="084B4D10" w14:textId="77777777" w:rsidR="002464D4" w:rsidRPr="002464D4" w:rsidRDefault="002464D4" w:rsidP="002464D4">
      <w:pPr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sz w:val="24"/>
          <w:szCs w:val="24"/>
        </w:rPr>
        <w:t>Rodzice/opiekunowie 14 – letnich dziewcząt (ur. w 2009 r.), którzy podejmą decyzję o zaszczepieniu, proszeni są o uzupełnienie załączonego wniosku o</w:t>
      </w:r>
      <w:r w:rsidRPr="002464D4">
        <w:rPr>
          <w:rFonts w:ascii="Arial" w:hAnsi="Arial" w:cs="Arial"/>
          <w:b/>
          <w:sz w:val="24"/>
          <w:szCs w:val="24"/>
        </w:rPr>
        <w:t xml:space="preserve"> </w:t>
      </w:r>
      <w:r w:rsidRPr="002464D4">
        <w:rPr>
          <w:rFonts w:ascii="Arial" w:hAnsi="Arial" w:cs="Arial"/>
          <w:sz w:val="24"/>
          <w:szCs w:val="24"/>
        </w:rPr>
        <w:t>bezpłatne szczepienie dziecka/podopiecznej w 2023 roku, w ramach Programu. Wnioski są dostępne na stronie internetowej: Powiatu Oleckiego, Gminy Kowale Oleckie, Gminy Świętajno, Gminy Wieliczki.</w:t>
      </w:r>
    </w:p>
    <w:p w14:paraId="4BD816C9" w14:textId="77777777" w:rsidR="002464D4" w:rsidRPr="002464D4" w:rsidRDefault="002464D4" w:rsidP="002464D4">
      <w:pPr>
        <w:rPr>
          <w:rFonts w:ascii="Arial" w:hAnsi="Arial" w:cs="Arial"/>
          <w:bCs/>
          <w:sz w:val="24"/>
          <w:szCs w:val="24"/>
        </w:rPr>
      </w:pPr>
      <w:r w:rsidRPr="002464D4">
        <w:rPr>
          <w:rFonts w:ascii="Arial" w:hAnsi="Arial" w:cs="Arial"/>
          <w:sz w:val="24"/>
          <w:szCs w:val="24"/>
        </w:rPr>
        <w:t>Uzupełniony wniosek należy przekazać/przesłać w terminie do</w:t>
      </w:r>
      <w:r w:rsidRPr="002464D4">
        <w:rPr>
          <w:rFonts w:ascii="Arial" w:hAnsi="Arial" w:cs="Arial"/>
          <w:b/>
          <w:sz w:val="24"/>
          <w:szCs w:val="24"/>
        </w:rPr>
        <w:t xml:space="preserve"> 26-04-2023 r.</w:t>
      </w:r>
      <w:r w:rsidRPr="002464D4">
        <w:rPr>
          <w:rFonts w:ascii="Arial" w:hAnsi="Arial" w:cs="Arial"/>
          <w:bCs/>
          <w:sz w:val="24"/>
          <w:szCs w:val="24"/>
        </w:rPr>
        <w:t xml:space="preserve"> </w:t>
      </w:r>
      <w:r w:rsidRPr="002464D4">
        <w:rPr>
          <w:rFonts w:ascii="Arial" w:hAnsi="Arial" w:cs="Arial"/>
          <w:bCs/>
          <w:sz w:val="24"/>
          <w:szCs w:val="24"/>
        </w:rPr>
        <w:br/>
        <w:t xml:space="preserve">do urzędu/jednostki, która/y będzie przygotowywać listę dziewcząt do szczepienia </w:t>
      </w:r>
      <w:r w:rsidRPr="002464D4">
        <w:rPr>
          <w:rFonts w:ascii="Arial" w:hAnsi="Arial" w:cs="Arial"/>
          <w:bCs/>
          <w:sz w:val="24"/>
          <w:szCs w:val="24"/>
        </w:rPr>
        <w:br/>
        <w:t>z terenu danej Gminy.</w:t>
      </w:r>
    </w:p>
    <w:p w14:paraId="3BEEEACC" w14:textId="77777777" w:rsidR="002464D4" w:rsidRPr="002464D4" w:rsidRDefault="002464D4" w:rsidP="002464D4">
      <w:pPr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sz w:val="24"/>
          <w:szCs w:val="24"/>
        </w:rPr>
        <w:lastRenderedPageBreak/>
        <w:t>W przypadku, kiedy dziewczęta zamieszkują na terenie Gminy:</w:t>
      </w:r>
    </w:p>
    <w:p w14:paraId="57B25C6A" w14:textId="77777777" w:rsidR="002464D4" w:rsidRPr="002464D4" w:rsidRDefault="002464D4" w:rsidP="002464D4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b/>
          <w:bCs/>
          <w:sz w:val="24"/>
          <w:szCs w:val="24"/>
        </w:rPr>
        <w:t>Kowale Oleckie</w:t>
      </w:r>
      <w:r w:rsidRPr="002464D4">
        <w:rPr>
          <w:rFonts w:ascii="Arial" w:hAnsi="Arial" w:cs="Arial"/>
          <w:sz w:val="24"/>
          <w:szCs w:val="24"/>
        </w:rPr>
        <w:t xml:space="preserve">, wniosek należy dostarczyć do: Urzędu Gminy w Kowalach Oleckich, ul. Kościuszki 44, 19-420 Kowale Oleckie. </w:t>
      </w:r>
    </w:p>
    <w:p w14:paraId="70903335" w14:textId="77777777" w:rsidR="002464D4" w:rsidRPr="002464D4" w:rsidRDefault="002464D4" w:rsidP="002464D4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b/>
          <w:bCs/>
          <w:sz w:val="24"/>
          <w:szCs w:val="24"/>
        </w:rPr>
        <w:t xml:space="preserve">Świętajno, </w:t>
      </w:r>
      <w:r w:rsidRPr="002464D4">
        <w:rPr>
          <w:rFonts w:ascii="Arial" w:hAnsi="Arial" w:cs="Arial"/>
          <w:sz w:val="24"/>
          <w:szCs w:val="24"/>
        </w:rPr>
        <w:t xml:space="preserve">wniosek należy dostarczyć do: Urzędu Gminy w Świętajnie, </w:t>
      </w:r>
      <w:r w:rsidRPr="002464D4">
        <w:rPr>
          <w:rFonts w:ascii="Arial" w:hAnsi="Arial" w:cs="Arial"/>
          <w:sz w:val="24"/>
          <w:szCs w:val="24"/>
        </w:rPr>
        <w:br/>
        <w:t>19-411 Świętajno.</w:t>
      </w:r>
    </w:p>
    <w:p w14:paraId="67097D40" w14:textId="77777777" w:rsidR="002464D4" w:rsidRPr="002464D4" w:rsidRDefault="002464D4" w:rsidP="002464D4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b/>
          <w:bCs/>
          <w:sz w:val="24"/>
          <w:szCs w:val="24"/>
        </w:rPr>
        <w:t xml:space="preserve">Wieliczki, </w:t>
      </w:r>
      <w:r w:rsidRPr="002464D4">
        <w:rPr>
          <w:rFonts w:ascii="Arial" w:hAnsi="Arial" w:cs="Arial"/>
          <w:sz w:val="24"/>
          <w:szCs w:val="24"/>
        </w:rPr>
        <w:t xml:space="preserve">wniosek należy dostarczyć do: Zespołu Szkolno-Przedszkolnego </w:t>
      </w:r>
      <w:r w:rsidRPr="002464D4">
        <w:rPr>
          <w:rFonts w:ascii="Arial" w:hAnsi="Arial" w:cs="Arial"/>
          <w:sz w:val="24"/>
          <w:szCs w:val="24"/>
        </w:rPr>
        <w:br/>
        <w:t>w Wieliczkach, ul. Lipowa 10, 19-404 Wieliczki.</w:t>
      </w:r>
    </w:p>
    <w:p w14:paraId="7216E9F9" w14:textId="77777777" w:rsidR="002464D4" w:rsidRDefault="002464D4" w:rsidP="002464D4">
      <w:pPr>
        <w:spacing w:before="240"/>
        <w:rPr>
          <w:rFonts w:ascii="Arial" w:hAnsi="Arial" w:cs="Arial"/>
          <w:sz w:val="24"/>
          <w:szCs w:val="24"/>
        </w:rPr>
      </w:pPr>
      <w:r w:rsidRPr="002464D4">
        <w:rPr>
          <w:rFonts w:ascii="Arial" w:hAnsi="Arial" w:cs="Arial"/>
          <w:sz w:val="24"/>
          <w:szCs w:val="24"/>
        </w:rPr>
        <w:t xml:space="preserve">Program i informacje o jego realizacji dostępne są na stronie </w:t>
      </w:r>
      <w:hyperlink r:id="rId6" w:history="1">
        <w:r w:rsidRPr="002464D4">
          <w:rPr>
            <w:rStyle w:val="Hipercze"/>
            <w:rFonts w:ascii="Arial" w:hAnsi="Arial" w:cs="Arial"/>
            <w:sz w:val="24"/>
            <w:szCs w:val="24"/>
          </w:rPr>
          <w:t>www.powiat.olecko.pl</w:t>
        </w:r>
      </w:hyperlink>
      <w:r w:rsidRPr="002464D4">
        <w:rPr>
          <w:rFonts w:ascii="Arial" w:hAnsi="Arial" w:cs="Arial"/>
          <w:sz w:val="24"/>
          <w:szCs w:val="24"/>
        </w:rPr>
        <w:t xml:space="preserve"> . Szczegółowe informacje dostępne są również pod nr telefonu 87 7394560 (pn. - pt., w godz. 7.30 - 15.30).</w:t>
      </w:r>
    </w:p>
    <w:sectPr w:rsidR="002464D4" w:rsidSect="00FC2C9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5F1"/>
    <w:multiLevelType w:val="hybridMultilevel"/>
    <w:tmpl w:val="541402EE"/>
    <w:lvl w:ilvl="0" w:tplc="CA3A919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C588D"/>
    <w:multiLevelType w:val="hybridMultilevel"/>
    <w:tmpl w:val="DD70D5DE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424034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943701">
    <w:abstractNumId w:val="1"/>
  </w:num>
  <w:num w:numId="3" w16cid:durableId="648024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B4"/>
    <w:rsid w:val="00120BB8"/>
    <w:rsid w:val="002464D4"/>
    <w:rsid w:val="00383283"/>
    <w:rsid w:val="003C55CE"/>
    <w:rsid w:val="004D106D"/>
    <w:rsid w:val="005546A0"/>
    <w:rsid w:val="00592EB4"/>
    <w:rsid w:val="008A5FF5"/>
    <w:rsid w:val="008B3789"/>
    <w:rsid w:val="008B5532"/>
    <w:rsid w:val="008E11C0"/>
    <w:rsid w:val="00903E9D"/>
    <w:rsid w:val="00953344"/>
    <w:rsid w:val="00975CEC"/>
    <w:rsid w:val="00AB194C"/>
    <w:rsid w:val="00BA2FAF"/>
    <w:rsid w:val="00C6556F"/>
    <w:rsid w:val="00D15989"/>
    <w:rsid w:val="00D326A3"/>
    <w:rsid w:val="00D7493A"/>
    <w:rsid w:val="00E57E87"/>
    <w:rsid w:val="00E96BB8"/>
    <w:rsid w:val="00F71575"/>
    <w:rsid w:val="00FC2C96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74E7"/>
  <w15:docId w15:val="{918FFA2E-4A90-4E84-ABC8-D8D20FCF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B194C"/>
    <w:rPr>
      <w:rFonts w:cs="Times New Roman"/>
      <w:color w:val="0000FF"/>
      <w:u w:val="single"/>
    </w:rPr>
  </w:style>
  <w:style w:type="paragraph" w:customStyle="1" w:styleId="Styl">
    <w:name w:val="Styl"/>
    <w:rsid w:val="00AB1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194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3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olecko.pl" TargetMode="External"/><Relationship Id="rId5" Type="http://schemas.openxmlformats.org/officeDocument/2006/relationships/hyperlink" Target="http://szczepienia.pzh.gov.pl/szczepionki/hpv/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Maciej Kozłowski</cp:lastModifiedBy>
  <cp:revision>2</cp:revision>
  <cp:lastPrinted>2023-04-11T07:18:00Z</cp:lastPrinted>
  <dcterms:created xsi:type="dcterms:W3CDTF">2023-04-11T08:02:00Z</dcterms:created>
  <dcterms:modified xsi:type="dcterms:W3CDTF">2023-04-11T08:02:00Z</dcterms:modified>
</cp:coreProperties>
</file>