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03" w:rsidRPr="003A5907" w:rsidRDefault="003A5907" w:rsidP="003A5907">
      <w:pPr>
        <w:tabs>
          <w:tab w:val="left" w:pos="1716"/>
        </w:tabs>
        <w:spacing w:after="0" w:line="240" w:lineRule="auto"/>
        <w:ind w:left="1716" w:right="1275" w:firstLine="2"/>
        <w:jc w:val="center"/>
        <w:rPr>
          <w:rFonts w:asciiTheme="majorHAnsi" w:eastAsia="Swis721 WGL4 BT" w:hAnsiTheme="majorHAnsi" w:cs="Arial"/>
          <w:sz w:val="40"/>
          <w:szCs w:val="40"/>
          <w:lang w:val="pl-PL"/>
        </w:rPr>
      </w:pPr>
      <w:r w:rsidRPr="003A5907">
        <w:rPr>
          <w:rFonts w:asciiTheme="majorHAnsi" w:eastAsia="Swis721 WGL4 BT" w:hAnsiTheme="majorHAnsi" w:cs="Arial"/>
          <w:w w:val="75"/>
          <w:sz w:val="40"/>
          <w:szCs w:val="40"/>
          <w:lang w:val="pl-PL"/>
        </w:rPr>
        <w:t>Wymagania edukacyjne na poszczegó</w:t>
      </w:r>
      <w:r>
        <w:rPr>
          <w:rFonts w:asciiTheme="majorHAnsi" w:eastAsia="Swis721 WGL4 BT" w:hAnsiTheme="majorHAnsi" w:cs="Arial"/>
          <w:w w:val="75"/>
          <w:sz w:val="40"/>
          <w:szCs w:val="40"/>
          <w:lang w:val="pl-PL"/>
        </w:rPr>
        <w:t xml:space="preserve">lne </w:t>
      </w:r>
      <w:r w:rsidRPr="003A5907">
        <w:rPr>
          <w:rFonts w:asciiTheme="majorHAnsi" w:eastAsia="Swis721 WGL4 BT" w:hAnsiTheme="majorHAnsi" w:cs="Arial"/>
          <w:w w:val="75"/>
          <w:sz w:val="40"/>
          <w:szCs w:val="40"/>
          <w:lang w:val="pl-PL"/>
        </w:rPr>
        <w:t>oceny – język polski klasa 6</w:t>
      </w:r>
      <w:r w:rsidR="006B6B03" w:rsidRPr="003A5907">
        <w:rPr>
          <w:rFonts w:asciiTheme="majorHAnsi" w:eastAsia="Swis721 WGL4 BT" w:hAnsiTheme="majorHAnsi" w:cs="Arial"/>
          <w:spacing w:val="59"/>
          <w:w w:val="76"/>
          <w:sz w:val="40"/>
          <w:szCs w:val="40"/>
          <w:lang w:val="pl-PL"/>
        </w:rPr>
        <w:t xml:space="preserve"> </w:t>
      </w:r>
      <w:r w:rsidR="006B6B03" w:rsidRPr="003A5907">
        <w:rPr>
          <w:rFonts w:asciiTheme="majorHAnsi" w:eastAsia="Swis721 WGL4 BT" w:hAnsiTheme="majorHAnsi" w:cs="Arial"/>
          <w:spacing w:val="59"/>
          <w:w w:val="76"/>
          <w:sz w:val="40"/>
          <w:szCs w:val="40"/>
          <w:lang w:val="pl-PL"/>
        </w:rPr>
        <w:br/>
      </w:r>
    </w:p>
    <w:p w:rsidR="006B6B03" w:rsidRPr="003A5907" w:rsidRDefault="006B6B03" w:rsidP="00C2477D">
      <w:pPr>
        <w:tabs>
          <w:tab w:val="left" w:pos="1716"/>
        </w:tabs>
        <w:spacing w:after="0" w:line="240" w:lineRule="auto"/>
        <w:jc w:val="both"/>
        <w:rPr>
          <w:rFonts w:asciiTheme="majorHAnsi" w:hAnsiTheme="majorHAnsi"/>
          <w:sz w:val="12"/>
          <w:szCs w:val="12"/>
          <w:lang w:val="pl-PL"/>
        </w:rPr>
      </w:pPr>
    </w:p>
    <w:p w:rsidR="006B6B03" w:rsidRPr="003A5907" w:rsidRDefault="006B6B03" w:rsidP="00C2477D">
      <w:pPr>
        <w:tabs>
          <w:tab w:val="left" w:pos="1716"/>
        </w:tabs>
        <w:spacing w:after="0" w:line="240" w:lineRule="auto"/>
        <w:jc w:val="both"/>
        <w:rPr>
          <w:rFonts w:asciiTheme="majorHAnsi" w:hAnsiTheme="majorHAnsi"/>
          <w:sz w:val="20"/>
          <w:szCs w:val="20"/>
          <w:lang w:val="pl-PL"/>
        </w:rPr>
      </w:pP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niedost</w:t>
      </w:r>
      <w:r w:rsidRPr="003A5907">
        <w:rPr>
          <w:rFonts w:asciiTheme="majorHAnsi" w:eastAsia="Quasi-LucidaBright" w:hAnsiTheme="majorHAnsi"/>
          <w:b/>
          <w:bCs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teczny</w:t>
      </w:r>
    </w:p>
    <w:p w:rsidR="006B6B03" w:rsidRPr="003A5907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iom</w:t>
      </w:r>
      <w:r w:rsidRPr="003A5907">
        <w:rPr>
          <w:rFonts w:asciiTheme="majorHAnsi" w:eastAsia="Quasi-LucidaBright" w:hAnsiTheme="majorHAnsi"/>
          <w:spacing w:val="1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mie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/>
          <w:spacing w:val="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1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ia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/>
          <w:spacing w:val="10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ych</w:t>
      </w:r>
      <w:r w:rsidRPr="003A5907">
        <w:rPr>
          <w:rFonts w:asciiTheme="majorHAnsi" w:eastAsia="Quasi-LucidaBright" w:hAnsiTheme="majorHAnsi"/>
          <w:spacing w:val="1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maga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iam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5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cyj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 xml:space="preserve">asy </w:t>
      </w:r>
      <w:r w:rsidR="00F441FD" w:rsidRPr="003A5907">
        <w:rPr>
          <w:rFonts w:asciiTheme="majorHAnsi" w:eastAsia="Quasi-LucidaBright" w:hAnsiTheme="majorHAnsi"/>
          <w:sz w:val="24"/>
          <w:szCs w:val="24"/>
          <w:lang w:val="pl-PL"/>
        </w:rPr>
        <w:t>szóstej</w:t>
      </w:r>
      <w:r w:rsidRPr="003A5907">
        <w:rPr>
          <w:rFonts w:asciiTheme="majorHAnsi" w:eastAsia="Quasi-LucidaBright" w:hAnsiTheme="majorHAnsi"/>
          <w:spacing w:val="-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uni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liwia</w:t>
      </w:r>
      <w:r w:rsidRPr="003A5907">
        <w:rPr>
          <w:rFonts w:asciiTheme="majorHAnsi" w:eastAsia="Quasi-LucidaBright" w:hAnsiTheme="majorHAnsi"/>
          <w:spacing w:val="-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osi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ąga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ie</w:t>
      </w:r>
      <w:r w:rsidRPr="003A5907">
        <w:rPr>
          <w:rFonts w:asciiTheme="majorHAnsi" w:eastAsia="Quasi-LucidaBright" w:hAnsiTheme="majorHAnsi"/>
          <w:spacing w:val="-7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lów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polonistyc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nych</w:t>
      </w:r>
    </w:p>
    <w:p w:rsidR="006B6B03" w:rsidRPr="003A5907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/>
          <w:spacing w:val="2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position w:val="3"/>
          <w:sz w:val="24"/>
          <w:szCs w:val="24"/>
        </w:rPr>
        <w:t>ﬁ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ć</w:t>
      </w:r>
      <w:r w:rsidRPr="003A5907">
        <w:rPr>
          <w:rFonts w:asciiTheme="majorHAnsi" w:eastAsia="Quasi-LucidaBright" w:hAnsiTheme="majorHAnsi"/>
          <w:spacing w:val="-3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/>
          <w:spacing w:val="-3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4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ie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ki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pacing w:val="-3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mi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pacing w:val="-4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ci</w:t>
      </w: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b/>
          <w:bCs/>
          <w:spacing w:val="1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b/>
          <w:bCs/>
          <w:spacing w:val="1"/>
          <w:sz w:val="24"/>
          <w:szCs w:val="24"/>
          <w:lang w:val="pl-PL"/>
        </w:rPr>
        <w:t>pu</w:t>
      </w: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sz</w:t>
      </w:r>
      <w:r w:rsidRPr="003A5907">
        <w:rPr>
          <w:rFonts w:asciiTheme="majorHAnsi" w:eastAsia="Quasi-LucidaBright" w:hAnsiTheme="majorHAnsi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b/>
          <w:bCs/>
          <w:spacing w:val="1"/>
          <w:sz w:val="24"/>
          <w:szCs w:val="24"/>
          <w:lang w:val="pl-PL"/>
        </w:rPr>
        <w:t>ają</w:t>
      </w:r>
      <w:r w:rsidRPr="003A5907">
        <w:rPr>
          <w:rFonts w:asciiTheme="majorHAnsi" w:eastAsia="Quasi-LucidaBright" w:hAnsiTheme="majorHAnsi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y</w:t>
      </w:r>
    </w:p>
    <w:p w:rsidR="006B6B03" w:rsidRPr="003A5907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iom</w:t>
      </w:r>
      <w:r w:rsidRPr="003A5907">
        <w:rPr>
          <w:rFonts w:asciiTheme="majorHAnsi" w:eastAsia="Quasi-LucidaBright" w:hAnsiTheme="majorHAnsi"/>
          <w:spacing w:val="1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mie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/>
          <w:spacing w:val="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1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ia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/>
          <w:spacing w:val="10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ych</w:t>
      </w:r>
      <w:r w:rsidRPr="003A5907">
        <w:rPr>
          <w:rFonts w:asciiTheme="majorHAnsi" w:eastAsia="Quasi-LucidaBright" w:hAnsiTheme="majorHAnsi"/>
          <w:spacing w:val="1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maga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iam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5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cyj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 xml:space="preserve">asy </w:t>
      </w:r>
      <w:r w:rsidR="00F441FD" w:rsidRPr="003A5907">
        <w:rPr>
          <w:rFonts w:asciiTheme="majorHAnsi" w:eastAsia="Quasi-LucidaBright" w:hAnsiTheme="majorHAnsi"/>
          <w:sz w:val="24"/>
          <w:szCs w:val="24"/>
          <w:lang w:val="pl-PL"/>
        </w:rPr>
        <w:t>szóstej</w:t>
      </w:r>
      <w:r w:rsidRPr="003A5907">
        <w:rPr>
          <w:rFonts w:asciiTheme="majorHAnsi" w:eastAsia="Quasi-LucidaBright" w:hAnsiTheme="majorHAnsi"/>
          <w:spacing w:val="-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umo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liwia osi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ąga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ie</w:t>
      </w:r>
      <w:r w:rsidRPr="003A5907">
        <w:rPr>
          <w:rFonts w:asciiTheme="majorHAnsi" w:eastAsia="Quasi-LucidaBright" w:hAnsiTheme="majorHAnsi"/>
          <w:spacing w:val="-7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lów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polonistyc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nych</w:t>
      </w:r>
    </w:p>
    <w:p w:rsidR="006B6B03" w:rsidRPr="003A5907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Theme="majorHAnsi" w:eastAsia="Quasi-LucidaBright" w:hAnsiTheme="majorHAnsi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ucz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/>
          <w:spacing w:val="2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potr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position w:val="3"/>
          <w:sz w:val="24"/>
          <w:szCs w:val="24"/>
        </w:rPr>
        <w:t>ﬁ</w:t>
      </w:r>
      <w:r w:rsidRPr="003A5907">
        <w:rPr>
          <w:rFonts w:asciiTheme="majorHAnsi" w:eastAsia="Quasi-LucidaBright" w:hAnsiTheme="majorHAnsi"/>
          <w:spacing w:val="-2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on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ć</w:t>
      </w:r>
      <w:r w:rsidRPr="003A5907">
        <w:rPr>
          <w:rFonts w:asciiTheme="majorHAnsi" w:eastAsia="Quasi-LucidaBright" w:hAnsiTheme="majorHAnsi"/>
          <w:spacing w:val="-3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nia</w:t>
      </w:r>
      <w:r w:rsidRPr="003A5907">
        <w:rPr>
          <w:rFonts w:asciiTheme="majorHAnsi" w:eastAsia="Quasi-LucidaBright" w:hAnsiTheme="majorHAnsi"/>
          <w:spacing w:val="-3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tyczne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2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yczne</w:t>
      </w:r>
      <w:r w:rsidRPr="003A5907">
        <w:rPr>
          <w:rFonts w:asciiTheme="majorHAnsi" w:eastAsia="Quasi-LucidaBright" w:hAnsiTheme="majorHAnsi"/>
          <w:spacing w:val="-4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4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im</w:t>
      </w:r>
      <w:r w:rsidRPr="003A5907">
        <w:rPr>
          <w:rFonts w:asciiTheme="majorHAnsi" w:eastAsia="Quasi-LucidaBright" w:hAnsiTheme="majorHAnsi"/>
          <w:spacing w:val="-3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position w:val="3"/>
          <w:sz w:val="24"/>
          <w:szCs w:val="24"/>
          <w:lang w:val="pl-PL"/>
        </w:rPr>
        <w:t>poziomie trudności</w:t>
      </w: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dostate</w:t>
      </w:r>
      <w:r w:rsidRPr="003A5907">
        <w:rPr>
          <w:rFonts w:asciiTheme="majorHAnsi" w:eastAsia="Quasi-LucidaBright" w:hAnsiTheme="majorHAnsi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zny</w:t>
      </w:r>
    </w:p>
    <w:p w:rsidR="006B6B03" w:rsidRPr="003A5907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iom</w:t>
      </w:r>
      <w:r w:rsidRPr="003A5907">
        <w:rPr>
          <w:rFonts w:asciiTheme="majorHAnsi" w:eastAsia="Quasi-LucidaBright" w:hAnsiTheme="majorHAnsi"/>
          <w:spacing w:val="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 xml:space="preserve">dobytych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mi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ności</w:t>
      </w:r>
      <w:r w:rsidRPr="003A5907">
        <w:rPr>
          <w:rFonts w:asciiTheme="majorHAnsi" w:eastAsia="Quasi-LucidaBright" w:hAnsiTheme="majorHAnsi"/>
          <w:spacing w:val="-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domości</w:t>
      </w:r>
      <w:r w:rsidRPr="003A5907">
        <w:rPr>
          <w:rFonts w:asciiTheme="majorHAnsi" w:eastAsia="Quasi-LucidaBright" w:hAnsiTheme="majorHAnsi"/>
          <w:spacing w:val="-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obj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tych</w:t>
      </w:r>
      <w:r w:rsidRPr="003A5907">
        <w:rPr>
          <w:rFonts w:asciiTheme="majorHAnsi" w:eastAsia="Quasi-LucidaBright" w:hAnsiTheme="majorHAnsi"/>
          <w:spacing w:val="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ym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-7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duk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cyj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27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24"/>
          <w:sz w:val="24"/>
          <w:szCs w:val="24"/>
          <w:lang w:val="pl-PL"/>
        </w:rPr>
        <w:t xml:space="preserve"> </w:t>
      </w:r>
      <w:r w:rsidR="00F441FD" w:rsidRPr="003A5907">
        <w:rPr>
          <w:rFonts w:asciiTheme="majorHAnsi" w:eastAsia="Quasi-LucidaBright" w:hAnsiTheme="majorHAnsi"/>
          <w:sz w:val="24"/>
          <w:szCs w:val="24"/>
          <w:lang w:val="pl-PL"/>
        </w:rPr>
        <w:t>szóstej</w:t>
      </w:r>
      <w:r w:rsidRPr="003A5907">
        <w:rPr>
          <w:rFonts w:asciiTheme="majorHAnsi" w:eastAsia="Quasi-LucidaBright" w:hAnsiTheme="majorHAnsi"/>
          <w:spacing w:val="-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pacing w:val="2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pacing w:val="2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pacing w:val="2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cji</w:t>
      </w:r>
      <w:r w:rsidRPr="003A5907">
        <w:rPr>
          <w:rFonts w:asciiTheme="majorHAnsi" w:eastAsia="Quasi-LucidaBright" w:hAnsiTheme="majorHAnsi"/>
          <w:spacing w:val="1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ych</w:t>
      </w:r>
      <w:r w:rsidRPr="003A5907">
        <w:rPr>
          <w:rFonts w:asciiTheme="majorHAnsi" w:eastAsia="Quasi-LucidaBright" w:hAnsiTheme="majorHAnsi"/>
          <w:spacing w:val="2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2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 xml:space="preserve">gramie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ynik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cych</w:t>
      </w:r>
      <w:r w:rsidRPr="003A5907">
        <w:rPr>
          <w:rFonts w:asciiTheme="majorHAnsi" w:eastAsia="Quasi-LucidaBright" w:hAnsiTheme="majorHAnsi"/>
          <w:spacing w:val="-7"/>
          <w:sz w:val="24"/>
          <w:szCs w:val="24"/>
          <w:lang w:val="pl-PL"/>
        </w:rPr>
        <w:t xml:space="preserve"> </w:t>
      </w:r>
      <w:r w:rsidR="00F441FD" w:rsidRPr="003A5907">
        <w:rPr>
          <w:rFonts w:asciiTheme="majorHAnsi" w:eastAsia="Quasi-LucidaBright" w:hAnsiTheme="majorHAnsi"/>
          <w:spacing w:val="-7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pacing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podst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-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progr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mo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</w:p>
    <w:p w:rsidR="006B6B03" w:rsidRPr="003A5907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ucz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/>
          <w:spacing w:val="1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onuje</w:t>
      </w:r>
      <w:r w:rsidRPr="003A5907">
        <w:rPr>
          <w:rFonts w:asciiTheme="majorHAnsi" w:eastAsia="Quasi-LucidaBright" w:hAnsiTheme="majorHAnsi"/>
          <w:spacing w:val="1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ia</w:t>
      </w:r>
      <w:r w:rsidRPr="003A5907">
        <w:rPr>
          <w:rFonts w:asciiTheme="majorHAnsi" w:eastAsia="Quasi-LucidaBright" w:hAnsiTheme="majorHAnsi"/>
          <w:spacing w:val="1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yczne</w:t>
      </w:r>
      <w:r w:rsidRPr="003A5907">
        <w:rPr>
          <w:rFonts w:asciiTheme="majorHAnsi" w:eastAsia="Quasi-LucidaBright" w:hAnsiTheme="majorHAnsi"/>
          <w:spacing w:val="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1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tyc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ne</w:t>
      </w:r>
      <w:r w:rsidRPr="003A5907">
        <w:rPr>
          <w:rFonts w:asciiTheme="majorHAnsi" w:eastAsia="Quasi-LucidaBright" w:hAnsiTheme="majorHAnsi"/>
          <w:spacing w:val="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typo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pacing w:val="15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rednim</w:t>
      </w:r>
      <w:r w:rsidRPr="003A5907">
        <w:rPr>
          <w:rFonts w:asciiTheme="majorHAnsi" w:eastAsia="Quasi-LucidaBright" w:hAnsiTheme="majorHAnsi"/>
          <w:spacing w:val="1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 xml:space="preserve">iomie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/>
          <w:spacing w:val="-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ych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grami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pacing w:val="-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ika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cych</w:t>
      </w:r>
      <w:r w:rsidRPr="003A5907">
        <w:rPr>
          <w:rFonts w:asciiTheme="majorHAnsi" w:eastAsia="Quasi-LucidaBright" w:hAnsiTheme="majorHAnsi"/>
          <w:spacing w:val="-7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pacing w:val="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pod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-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gram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</w:p>
    <w:p w:rsidR="006B6B03" w:rsidRPr="003A5907" w:rsidRDefault="006B6B03" w:rsidP="00C2477D">
      <w:pPr>
        <w:tabs>
          <w:tab w:val="left" w:pos="1716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b/>
          <w:bCs/>
          <w:spacing w:val="1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b/>
          <w:bCs/>
          <w:spacing w:val="1"/>
          <w:sz w:val="24"/>
          <w:szCs w:val="24"/>
          <w:lang w:val="pl-PL"/>
        </w:rPr>
        <w:t>bry</w:t>
      </w:r>
    </w:p>
    <w:p w:rsidR="006B6B03" w:rsidRPr="003A5907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 xml:space="preserve">uczeń poprawnie stosuje wiadomości i umiejętności ujęte w programie nauczania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br/>
        <w:t>i wynikające z podstawy programowej, rozwiązuje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 xml:space="preserve"> samodzielnie typowe zadania teoretyczne i praktyczne</w:t>
      </w:r>
    </w:p>
    <w:p w:rsidR="006B6B03" w:rsidRPr="003A5907" w:rsidRDefault="006B6B03" w:rsidP="00C2477D">
      <w:pPr>
        <w:tabs>
          <w:tab w:val="left" w:pos="1716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b/>
          <w:bCs/>
          <w:spacing w:val="1"/>
          <w:sz w:val="24"/>
          <w:szCs w:val="24"/>
          <w:lang w:val="pl-PL"/>
        </w:rPr>
        <w:t>bardz</w:t>
      </w: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b/>
          <w:bCs/>
          <w:spacing w:val="-5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b/>
          <w:bCs/>
          <w:spacing w:val="1"/>
          <w:sz w:val="24"/>
          <w:szCs w:val="24"/>
          <w:lang w:val="pl-PL"/>
        </w:rPr>
        <w:t>dobry</w:t>
      </w:r>
    </w:p>
    <w:p w:rsidR="006B6B03" w:rsidRPr="003A5907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Theme="majorHAnsi" w:eastAsia="Quasi-LucidaBright" w:hAnsiTheme="majorHAnsi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ucz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/>
          <w:spacing w:val="-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nie</w:t>
      </w:r>
      <w:r w:rsidRPr="003A5907">
        <w:rPr>
          <w:rFonts w:asciiTheme="majorHAnsi" w:eastAsia="Quasi-LucidaBright" w:hAnsiTheme="majorHAnsi"/>
          <w:spacing w:val="-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ię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uje</w:t>
      </w:r>
      <w:r w:rsidRPr="003A5907">
        <w:rPr>
          <w:rFonts w:asciiTheme="majorHAnsi" w:eastAsia="Quasi-LucidaBright" w:hAnsiTheme="majorHAnsi"/>
          <w:spacing w:val="-10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yty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-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wi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i,</w:t>
      </w:r>
      <w:r w:rsidRPr="003A5907">
        <w:rPr>
          <w:rFonts w:asciiTheme="majorHAnsi" w:eastAsia="Quasi-LucidaBright" w:hAnsiTheme="majorHAnsi"/>
          <w:spacing w:val="-1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rozwi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zuje</w:t>
      </w:r>
      <w:r w:rsidRPr="003A5907">
        <w:rPr>
          <w:rFonts w:asciiTheme="majorHAnsi" w:eastAsia="Quasi-LucidaBright" w:hAnsiTheme="majorHAnsi"/>
          <w:spacing w:val="-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sam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odzi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lnie</w:t>
      </w:r>
      <w:r w:rsidRPr="003A5907">
        <w:rPr>
          <w:rFonts w:asciiTheme="majorHAnsi" w:eastAsia="Quasi-LucidaBright" w:hAnsiTheme="majorHAnsi"/>
          <w:spacing w:val="-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-1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tyczne</w:t>
      </w:r>
      <w:r w:rsidRPr="003A5907">
        <w:rPr>
          <w:rFonts w:asciiTheme="majorHAnsi" w:eastAsia="Quasi-LucidaBright" w:hAnsiTheme="majorHAnsi"/>
          <w:spacing w:val="-1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-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yczne</w:t>
      </w:r>
      <w:r w:rsidRPr="003A5907">
        <w:rPr>
          <w:rFonts w:asciiTheme="majorHAnsi" w:eastAsia="Quasi-LucidaBright" w:hAnsiTheme="majorHAnsi"/>
          <w:spacing w:val="-1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te</w:t>
      </w:r>
      <w:r w:rsidRPr="003A5907">
        <w:rPr>
          <w:rFonts w:asciiTheme="majorHAnsi" w:eastAsia="Quasi-LucidaBright" w:hAnsiTheme="majorHAnsi"/>
          <w:spacing w:val="-1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-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ie</w:t>
      </w:r>
      <w:r w:rsidRPr="003A5907">
        <w:rPr>
          <w:rFonts w:asciiTheme="majorHAnsi" w:eastAsia="Quasi-LucidaBright" w:hAnsiTheme="majorHAnsi"/>
          <w:spacing w:val="-20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ucz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nia</w:t>
      </w:r>
      <w:r w:rsidRPr="003A5907">
        <w:rPr>
          <w:rFonts w:asciiTheme="majorHAnsi" w:eastAsia="Quasi-LucidaBright" w:hAnsiTheme="majorHAnsi"/>
          <w:spacing w:val="-15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-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wyni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ce z</w:t>
      </w:r>
      <w:r w:rsidRPr="003A5907">
        <w:rPr>
          <w:rFonts w:asciiTheme="majorHAnsi" w:eastAsia="Quasi-LucidaBright" w:hAnsiTheme="majorHAnsi"/>
          <w:spacing w:val="-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podst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-10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progr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j,</w:t>
      </w:r>
      <w:r w:rsidRPr="003A5907">
        <w:rPr>
          <w:rFonts w:asciiTheme="majorHAnsi" w:eastAsia="Quasi-LucidaBright" w:hAnsiTheme="majorHAnsi"/>
          <w:spacing w:val="-1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potr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</w:rPr>
        <w:t>ﬁ</w:t>
      </w:r>
      <w:r w:rsidRPr="003A5907">
        <w:rPr>
          <w:rFonts w:asciiTheme="majorHAnsi" w:eastAsia="Quasi-LucidaBright" w:hAnsiTheme="majorHAnsi"/>
          <w:spacing w:val="-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toso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ć</w:t>
      </w:r>
      <w:r w:rsidRPr="003A5907">
        <w:rPr>
          <w:rFonts w:asciiTheme="majorHAnsi" w:eastAsia="Quasi-LucidaBright" w:hAnsiTheme="majorHAnsi"/>
          <w:spacing w:val="-1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ną</w:t>
      </w:r>
      <w:r w:rsidRPr="003A5907">
        <w:rPr>
          <w:rFonts w:asciiTheme="majorHAnsi" w:eastAsia="Quasi-LucidaBright" w:hAnsiTheme="majorHAnsi"/>
          <w:spacing w:val="-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/>
          <w:spacing w:val="-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/>
          <w:spacing w:val="-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ro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 xml:space="preserve">nia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ń i</w:t>
      </w:r>
      <w:r w:rsidRPr="003A5907">
        <w:rPr>
          <w:rFonts w:asciiTheme="majorHAnsi" w:eastAsia="Quasi-LucidaBright" w:hAnsiTheme="majorHAnsi"/>
          <w:spacing w:val="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prob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mów</w:t>
      </w:r>
      <w:r w:rsidRPr="003A5907">
        <w:rPr>
          <w:rFonts w:asciiTheme="majorHAnsi" w:eastAsia="Quasi-LucidaBright" w:hAnsiTheme="majorHAnsi"/>
          <w:spacing w:val="-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ych sytu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ch</w:t>
      </w:r>
    </w:p>
    <w:p w:rsidR="006B6B03" w:rsidRPr="003A5907" w:rsidRDefault="006B6B03" w:rsidP="00C2477D">
      <w:pPr>
        <w:tabs>
          <w:tab w:val="left" w:pos="1716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val="pl-PL"/>
        </w:rPr>
      </w:pP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/>
          <w:b/>
          <w:bCs/>
          <w:spacing w:val="-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b/>
          <w:bCs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/>
          <w:b/>
          <w:bCs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b/>
          <w:bCs/>
          <w:spacing w:val="1"/>
          <w:sz w:val="24"/>
          <w:szCs w:val="24"/>
          <w:lang w:val="pl-PL"/>
        </w:rPr>
        <w:t>ją</w:t>
      </w:r>
      <w:r w:rsidRPr="003A5907">
        <w:rPr>
          <w:rFonts w:asciiTheme="majorHAnsi" w:eastAsia="Quasi-LucidaBright" w:hAnsiTheme="majorHAnsi"/>
          <w:b/>
          <w:bCs/>
          <w:spacing w:val="-1"/>
          <w:sz w:val="24"/>
          <w:szCs w:val="24"/>
          <w:lang w:val="pl-PL"/>
        </w:rPr>
        <w:t>cy</w:t>
      </w:r>
    </w:p>
    <w:p w:rsidR="006B6B03" w:rsidRPr="003A5907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Theme="majorHAnsi" w:eastAsia="Quasi-LucidaBright" w:hAnsiTheme="majorHAnsi"/>
          <w:b/>
          <w:bCs/>
          <w:spacing w:val="-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ucz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/>
          <w:spacing w:val="-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biegle</w:t>
      </w:r>
      <w:r w:rsidRPr="003A5907">
        <w:rPr>
          <w:rFonts w:asciiTheme="majorHAnsi" w:eastAsia="Quasi-LucidaBright" w:hAnsiTheme="majorHAnsi"/>
          <w:spacing w:val="-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ię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uje</w:t>
      </w:r>
      <w:r w:rsidRPr="003A5907">
        <w:rPr>
          <w:rFonts w:asciiTheme="majorHAnsi" w:eastAsia="Quasi-LucidaBright" w:hAnsiTheme="majorHAnsi"/>
          <w:spacing w:val="-10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yty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-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wi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 i umiejętnościami w rozwiązywaniu pro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ów</w:t>
      </w:r>
      <w:r w:rsidRPr="003A5907">
        <w:rPr>
          <w:rFonts w:asciiTheme="majorHAnsi" w:eastAsia="Quasi-LucidaBright" w:hAnsiTheme="majorHAnsi"/>
          <w:spacing w:val="-1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tycznych</w:t>
      </w:r>
      <w:r w:rsidRPr="003A5907">
        <w:rPr>
          <w:rFonts w:asciiTheme="majorHAnsi" w:eastAsia="Quasi-LucidaBright" w:hAnsiTheme="majorHAnsi"/>
          <w:spacing w:val="-1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-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ycznych</w:t>
      </w:r>
      <w:r w:rsidRPr="003A5907">
        <w:rPr>
          <w:rFonts w:asciiTheme="majorHAnsi" w:eastAsia="Quasi-LucidaBright" w:hAnsiTheme="majorHAnsi"/>
          <w:spacing w:val="-16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objętych</w:t>
      </w:r>
      <w:r w:rsidRPr="003A5907">
        <w:rPr>
          <w:rFonts w:asciiTheme="majorHAnsi" w:eastAsia="Quasi-LucidaBright" w:hAnsiTheme="majorHAnsi"/>
          <w:spacing w:val="-1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pro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amem</w:t>
      </w:r>
      <w:r w:rsidRPr="003A5907">
        <w:rPr>
          <w:rFonts w:asciiTheme="majorHAnsi" w:eastAsia="Quasi-LucidaBright" w:hAnsiTheme="majorHAnsi"/>
          <w:spacing w:val="-20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ucz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nia</w:t>
      </w:r>
      <w:r w:rsidRPr="003A5907">
        <w:rPr>
          <w:rFonts w:asciiTheme="majorHAnsi" w:eastAsia="Quasi-LucidaBright" w:hAnsiTheme="majorHAnsi"/>
          <w:spacing w:val="-15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/>
          <w:spacing w:val="-8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wyni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 xml:space="preserve">cych </w:t>
      </w:r>
      <w:bookmarkStart w:id="0" w:name="_GoBack"/>
      <w:bookmarkEnd w:id="0"/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/>
          <w:spacing w:val="-4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podst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/>
          <w:spacing w:val="-10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progr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am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/>
          <w:sz w:val="24"/>
          <w:szCs w:val="24"/>
          <w:lang w:val="pl-PL"/>
        </w:rPr>
        <w:t>j, proponuje rozwiązania nietypowe; jest twórczy, rozwija własne uzdolnienia</w:t>
      </w: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/>
          <w:b/>
          <w:bCs/>
          <w:spacing w:val="-1"/>
          <w:sz w:val="24"/>
          <w:szCs w:val="24"/>
          <w:lang w:val="pl-PL"/>
        </w:rPr>
      </w:pP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/>
          <w:b/>
          <w:bCs/>
          <w:spacing w:val="-1"/>
          <w:sz w:val="24"/>
          <w:szCs w:val="24"/>
          <w:lang w:val="pl-PL"/>
        </w:rPr>
      </w:pP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Theme="majorHAnsi" w:eastAsia="Swis721 WGL4 BT" w:hAnsiTheme="majorHAnsi" w:cs="Arial"/>
          <w:color w:val="000000"/>
          <w:w w:val="73"/>
          <w:sz w:val="40"/>
          <w:szCs w:val="40"/>
          <w:lang w:val="pl-PL"/>
        </w:rPr>
      </w:pP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Theme="majorHAnsi" w:eastAsia="Swis721 WGL4 BT" w:hAnsiTheme="majorHAnsi" w:cs="Arial"/>
          <w:color w:val="000000"/>
          <w:w w:val="73"/>
          <w:sz w:val="40"/>
          <w:szCs w:val="40"/>
          <w:lang w:val="pl-PL"/>
        </w:rPr>
      </w:pPr>
    </w:p>
    <w:p w:rsidR="000025F5" w:rsidRPr="003A5907" w:rsidRDefault="000025F5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Theme="majorHAnsi" w:eastAsia="Swis721 WGL4 BT" w:hAnsiTheme="majorHAnsi" w:cs="Arial"/>
          <w:color w:val="000000"/>
          <w:w w:val="73"/>
          <w:sz w:val="40"/>
          <w:szCs w:val="40"/>
          <w:lang w:val="pl-PL"/>
        </w:rPr>
      </w:pPr>
      <w:r w:rsidRPr="003A5907">
        <w:rPr>
          <w:rFonts w:asciiTheme="majorHAnsi" w:eastAsia="Swis721 WGL4 BT" w:hAnsiTheme="majorHAnsi" w:cs="Arial"/>
          <w:color w:val="000000"/>
          <w:w w:val="73"/>
          <w:sz w:val="40"/>
          <w:szCs w:val="40"/>
          <w:lang w:val="pl-PL"/>
        </w:rPr>
        <w:br w:type="page"/>
      </w:r>
    </w:p>
    <w:p w:rsidR="006B6B03" w:rsidRPr="003A5907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Theme="majorHAnsi" w:eastAsia="Swis721 WGL4 BT" w:hAnsiTheme="majorHAnsi" w:cs="Arial"/>
          <w:color w:val="000000"/>
          <w:sz w:val="40"/>
          <w:szCs w:val="40"/>
          <w:lang w:val="pl-PL"/>
        </w:rPr>
      </w:pPr>
      <w:r w:rsidRPr="003A5907">
        <w:rPr>
          <w:rFonts w:asciiTheme="majorHAnsi" w:eastAsia="Swis721 WGL4 BT" w:hAnsiTheme="majorHAnsi" w:cs="Arial"/>
          <w:color w:val="000000"/>
          <w:w w:val="73"/>
          <w:sz w:val="40"/>
          <w:szCs w:val="40"/>
          <w:lang w:val="pl-PL"/>
        </w:rPr>
        <w:lastRenderedPageBreak/>
        <w:t>SZCZE</w:t>
      </w:r>
      <w:r w:rsidRPr="003A5907">
        <w:rPr>
          <w:rFonts w:asciiTheme="majorHAnsi" w:eastAsia="Swis721 WGL4 BT" w:hAnsiTheme="majorHAnsi" w:cs="Arial"/>
          <w:color w:val="000000"/>
          <w:spacing w:val="-1"/>
          <w:w w:val="73"/>
          <w:sz w:val="40"/>
          <w:szCs w:val="40"/>
          <w:lang w:val="pl-PL"/>
        </w:rPr>
        <w:t>G</w:t>
      </w:r>
      <w:r w:rsidRPr="003A5907">
        <w:rPr>
          <w:rFonts w:asciiTheme="majorHAnsi" w:eastAsia="Swis721 WGL4 BT" w:hAnsiTheme="majorHAnsi" w:cs="Arial"/>
          <w:color w:val="000000"/>
          <w:w w:val="73"/>
          <w:sz w:val="40"/>
          <w:szCs w:val="40"/>
          <w:lang w:val="pl-PL"/>
        </w:rPr>
        <w:t>Ó</w:t>
      </w:r>
      <w:r w:rsidRPr="003A5907">
        <w:rPr>
          <w:rFonts w:asciiTheme="majorHAnsi" w:eastAsia="Swis721 WGL4 BT" w:hAnsiTheme="majorHAnsi" w:cs="Arial"/>
          <w:color w:val="000000"/>
          <w:spacing w:val="-14"/>
          <w:w w:val="73"/>
          <w:sz w:val="40"/>
          <w:szCs w:val="40"/>
          <w:lang w:val="pl-PL"/>
        </w:rPr>
        <w:t>Ł</w:t>
      </w:r>
      <w:r w:rsidRPr="003A5907">
        <w:rPr>
          <w:rFonts w:asciiTheme="majorHAnsi" w:eastAsia="Swis721 WGL4 BT" w:hAnsiTheme="majorHAnsi" w:cs="Arial"/>
          <w:color w:val="000000"/>
          <w:w w:val="73"/>
          <w:sz w:val="40"/>
          <w:szCs w:val="40"/>
          <w:lang w:val="pl-PL"/>
        </w:rPr>
        <w:t xml:space="preserve">OWE </w:t>
      </w:r>
      <w:r w:rsidRPr="003A5907">
        <w:rPr>
          <w:rFonts w:asciiTheme="majorHAnsi" w:eastAsia="Swis721 WGL4 BT" w:hAnsiTheme="majorHAnsi" w:cs="Arial"/>
          <w:color w:val="000000"/>
          <w:spacing w:val="1"/>
          <w:w w:val="76"/>
          <w:sz w:val="40"/>
          <w:szCs w:val="40"/>
          <w:lang w:val="pl-PL"/>
        </w:rPr>
        <w:t>K</w:t>
      </w:r>
      <w:r w:rsidRPr="003A5907">
        <w:rPr>
          <w:rFonts w:asciiTheme="majorHAnsi" w:eastAsia="Swis721 WGL4 BT" w:hAnsiTheme="majorHAnsi" w:cs="Arial"/>
          <w:color w:val="000000"/>
          <w:w w:val="75"/>
          <w:sz w:val="40"/>
          <w:szCs w:val="40"/>
          <w:lang w:val="pl-PL"/>
        </w:rPr>
        <w:t>RYTER</w:t>
      </w:r>
      <w:r w:rsidRPr="003A5907">
        <w:rPr>
          <w:rFonts w:asciiTheme="majorHAnsi" w:eastAsia="Swis721 WGL4 BT" w:hAnsiTheme="majorHAnsi" w:cs="Arial"/>
          <w:color w:val="000000"/>
          <w:spacing w:val="-1"/>
          <w:w w:val="75"/>
          <w:sz w:val="40"/>
          <w:szCs w:val="40"/>
          <w:lang w:val="pl-PL"/>
        </w:rPr>
        <w:t>I</w:t>
      </w:r>
      <w:r w:rsidRPr="003A5907">
        <w:rPr>
          <w:rFonts w:asciiTheme="majorHAnsi" w:eastAsia="Swis721 WGL4 BT" w:hAnsiTheme="majorHAnsi" w:cs="Arial"/>
          <w:color w:val="000000"/>
          <w:w w:val="78"/>
          <w:sz w:val="40"/>
          <w:szCs w:val="40"/>
          <w:lang w:val="pl-PL"/>
        </w:rPr>
        <w:t xml:space="preserve">A </w:t>
      </w:r>
      <w:r w:rsidRPr="003A5907">
        <w:rPr>
          <w:rFonts w:asciiTheme="majorHAnsi" w:eastAsia="Swis721 WGL4 BT" w:hAnsiTheme="majorHAnsi" w:cs="Arial"/>
          <w:color w:val="000000"/>
          <w:w w:val="76"/>
          <w:sz w:val="40"/>
          <w:szCs w:val="40"/>
          <w:lang w:val="pl-PL"/>
        </w:rPr>
        <w:t xml:space="preserve">OCENIANIA DLA KLASY </w:t>
      </w:r>
      <w:r w:rsidRPr="003A5907">
        <w:rPr>
          <w:rFonts w:asciiTheme="majorHAnsi" w:eastAsia="Swis721 WGL4 BT" w:hAnsiTheme="majorHAnsi" w:cs="Arial"/>
          <w:color w:val="000000"/>
          <w:w w:val="78"/>
          <w:sz w:val="40"/>
          <w:szCs w:val="40"/>
          <w:lang w:val="pl-PL"/>
        </w:rPr>
        <w:t>VI</w:t>
      </w:r>
    </w:p>
    <w:p w:rsidR="00D56D2D" w:rsidRPr="003A5907" w:rsidRDefault="00FB572C" w:rsidP="00C2477D">
      <w:pPr>
        <w:tabs>
          <w:tab w:val="left" w:pos="1716"/>
        </w:tabs>
        <w:spacing w:after="0" w:line="240" w:lineRule="auto"/>
        <w:jc w:val="center"/>
        <w:rPr>
          <w:rFonts w:asciiTheme="majorHAnsi" w:hAnsiTheme="majorHAnsi" w:cs="Times New Roman"/>
          <w:sz w:val="32"/>
          <w:szCs w:val="32"/>
          <w:lang w:val="pl-PL"/>
        </w:rPr>
      </w:pPr>
      <w:r w:rsidRPr="003A5907">
        <w:rPr>
          <w:rFonts w:asciiTheme="majorHAnsi" w:hAnsiTheme="majorHAnsi" w:cs="Times New Roman"/>
          <w:w w:val="78"/>
          <w:sz w:val="32"/>
          <w:szCs w:val="32"/>
          <w:lang w:val="pl-PL"/>
        </w:rPr>
        <w:t>(</w:t>
      </w:r>
      <w:r w:rsidR="00F50DB1" w:rsidRPr="003A5907">
        <w:rPr>
          <w:rFonts w:asciiTheme="majorHAnsi" w:hAnsiTheme="majorHAnsi" w:cs="Times New Roman"/>
          <w:w w:val="78"/>
          <w:sz w:val="32"/>
          <w:szCs w:val="32"/>
          <w:lang w:val="pl-PL"/>
        </w:rPr>
        <w:t xml:space="preserve">umiejętności </w:t>
      </w:r>
      <w:r w:rsidRPr="003A5907">
        <w:rPr>
          <w:rFonts w:asciiTheme="majorHAnsi" w:hAnsiTheme="majorHAnsi" w:cs="Times New Roman"/>
          <w:w w:val="78"/>
          <w:sz w:val="32"/>
          <w:szCs w:val="32"/>
          <w:lang w:val="pl-PL"/>
        </w:rPr>
        <w:t>ucznia – absolwenta drugiego etapu edukacyjnego</w:t>
      </w:r>
      <w:r w:rsidR="00E33FCF" w:rsidRPr="003A5907">
        <w:rPr>
          <w:rFonts w:asciiTheme="majorHAnsi" w:hAnsiTheme="majorHAnsi" w:cs="Times New Roman"/>
          <w:w w:val="78"/>
          <w:sz w:val="32"/>
          <w:szCs w:val="32"/>
          <w:lang w:val="pl-PL"/>
        </w:rPr>
        <w:t xml:space="preserve"> szkoły podstawowej</w:t>
      </w:r>
      <w:r w:rsidRPr="003A5907">
        <w:rPr>
          <w:rFonts w:asciiTheme="majorHAnsi" w:hAnsiTheme="majorHAnsi" w:cs="Times New Roman"/>
          <w:w w:val="78"/>
          <w:sz w:val="32"/>
          <w:szCs w:val="32"/>
          <w:lang w:val="pl-PL"/>
        </w:rPr>
        <w:t>)</w:t>
      </w:r>
    </w:p>
    <w:p w:rsidR="00430BA2" w:rsidRPr="003A5907" w:rsidRDefault="00430BA2" w:rsidP="00C2477D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C44FE3" w:rsidRPr="003A5907" w:rsidRDefault="00C44FE3" w:rsidP="00C2477D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ę 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>niedost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teczną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ym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óry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peł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ymagań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ria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ych na 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ę dopus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="00AB479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.</w:t>
      </w:r>
    </w:p>
    <w:p w:rsidR="000025F5" w:rsidRPr="003A5907" w:rsidRDefault="000025F5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ę 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sz w:val="24"/>
          <w:szCs w:val="24"/>
          <w:lang w:val="pl-PL"/>
        </w:rPr>
        <w:t>pu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>sz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sz w:val="24"/>
          <w:szCs w:val="24"/>
          <w:lang w:val="pl-PL"/>
        </w:rPr>
        <w:t>ają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ym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óry: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-1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. 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3A5907" w:rsidRDefault="00D56D2D" w:rsidP="00157395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S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U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HANIE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upia uw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rót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ich </w:t>
      </w:r>
      <w:r w:rsidR="007C64A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dłuższych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 innych osób,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mie ogó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łuch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ych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orów,</w:t>
      </w:r>
      <w:r w:rsidR="00CF0843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pol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ia 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uczyci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, wypowi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dzi innych uczniów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zuje najważniejsze informacje w wysłuchanym 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zw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łas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cza w 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 do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j,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je proste int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ncje 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8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eag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ypowi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dzi innych 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nie i ni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lnie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(m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gestem, postawą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)</w:t>
      </w:r>
    </w:p>
    <w:p w:rsidR="00196B15" w:rsidRPr="003A5907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powtarza ogólny sens usłyszanej wypowiedzi, </w:t>
      </w:r>
      <w:r w:rsidR="0008259D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prostego tekstu poetyckiego,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fabuły usłyszanej historii 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CZ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Y</w:t>
      </w:r>
      <w:r w:rsidRPr="003A5907">
        <w:rPr>
          <w:rFonts w:asciiTheme="majorHAnsi" w:eastAsia="Quasi-LucidaSans" w:hAnsiTheme="majorHAnsi" w:cs="Times New Roman"/>
          <w:b/>
          <w:bCs/>
          <w:spacing w:val="-8"/>
          <w:sz w:val="24"/>
          <w:szCs w:val="24"/>
          <w:lang w:val="pl-PL"/>
        </w:rPr>
        <w:t>T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ANIE</w:t>
      </w:r>
      <w:r w:rsidR="00862037"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cę i od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iorcę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dzi w pro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tych 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 lit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ich </w:t>
      </w:r>
      <w:r w:rsidR="00CB498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użytkowych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je proste int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ncje 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8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np. pyt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prośb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zachętę,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odmowę, przeprosiny, zaproszenie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wskazuje najważniejsze informacje w odpowiednich fragmentach przeczytanego tekstu,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w </w:t>
      </w:r>
      <w:r w:rsidR="00CF084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jego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dosłow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 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 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 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zyt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ch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utw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orów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 p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ie, stara się czytać je popr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pod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m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cyj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ym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stara się poprawnie akcentować wyrazy</w:t>
      </w:r>
    </w:p>
    <w:p w:rsidR="00A472CE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skła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i: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tytu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p, 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ńcz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rozpozn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nia, 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in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tru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cję, prz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="00196B1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, list</w:t>
      </w:r>
      <w:r w:rsidR="00CF084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, dedykację</w:t>
      </w:r>
      <w:r w:rsidR="00171CA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ra </w:t>
      </w:r>
      <w:proofErr w:type="spellStart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njważniejsze</w:t>
      </w:r>
      <w:proofErr w:type="spellEnd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infor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cje z in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tru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cji, 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abe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li,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="006600F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potrafi odszukać </w:t>
      </w:r>
      <w:r w:rsidR="00C44FE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br/>
      </w:r>
      <w:r w:rsidR="006600F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poprawnie przepisać cytat na zadany temat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DO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IER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A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NIE DO INF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O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R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MAC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JI – SAMOKSZTAŁCENIE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potrafi 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CF084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ć 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 w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 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znym</w:t>
      </w:r>
      <w:r w:rsidR="00576C81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</w:t>
      </w:r>
      <w:r w:rsidR="00576C81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korzystać ze słownika języka polskiego, słownika wyrazów obcych</w:t>
      </w:r>
    </w:p>
    <w:p w:rsidR="00D56D2D" w:rsidRPr="003A5907" w:rsidRDefault="00576C81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potrafi </w:t>
      </w:r>
      <w:r w:rsidR="007B318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odszuk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ać</w:t>
      </w:r>
      <w:r w:rsidR="007B318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wyrazy w słowniku wyrazów bliskoznacznych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, </w:t>
      </w:r>
      <w:r w:rsidR="00196B1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umie z pomocą nauczyciela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sprawdzić</w:t>
      </w:r>
      <w:r w:rsidR="007B318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użycie związków </w:t>
      </w:r>
      <w:r w:rsidR="00832EE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frazeologicznych </w:t>
      </w:r>
      <w:r w:rsidR="007B318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 słowniku poprawnej polszczyzny</w:t>
      </w:r>
    </w:p>
    <w:p w:rsidR="00402E47" w:rsidRPr="003A5907" w:rsidRDefault="005B40E7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potrafi znaleźć prostą informację w internecie</w:t>
      </w:r>
      <w:r w:rsidR="00CF0843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, </w:t>
      </w:r>
      <w:r w:rsidR="00402E47" w:rsidRPr="003A5907">
        <w:rPr>
          <w:rFonts w:asciiTheme="majorHAnsi" w:hAnsiTheme="majorHAnsi" w:cs="Times New Roman"/>
          <w:sz w:val="24"/>
          <w:szCs w:val="24"/>
          <w:lang w:val="pl-PL"/>
        </w:rPr>
        <w:t xml:space="preserve">stara się wyszukiwać wiarygodne informacje </w:t>
      </w:r>
    </w:p>
    <w:p w:rsidR="00AB479C" w:rsidRPr="003A5907" w:rsidRDefault="000025F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hAnsiTheme="majorHAnsi" w:cs="Times New Roman"/>
          <w:sz w:val="24"/>
          <w:szCs w:val="24"/>
          <w:lang w:val="pl-PL"/>
        </w:rPr>
        <w:lastRenderedPageBreak/>
        <w:t>z pomocą bibliotekarza korzysta z zasobów bibliotecznych</w:t>
      </w:r>
      <w:r w:rsidR="0008259D" w:rsidRPr="003A5907">
        <w:rPr>
          <w:rFonts w:asciiTheme="majorHAnsi" w:hAnsiTheme="majorHAnsi" w:cs="Times New Roman"/>
          <w:sz w:val="24"/>
          <w:szCs w:val="24"/>
          <w:lang w:val="pl-PL"/>
        </w:rPr>
        <w:t>, w tym ze słowników specjalnych, np. terminów literackich</w:t>
      </w:r>
    </w:p>
    <w:p w:rsidR="00AB479C" w:rsidRPr="003A5907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F15BA7" w:rsidRPr="003A5907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B479C" w:rsidRPr="003A5907"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:rsidR="007B3182" w:rsidRPr="003A5907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krótko 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mówi o 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woich r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ea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kcj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 c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yt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nic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ych</w:t>
      </w:r>
      <w:r w:rsidR="00132F9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i temacie utworu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dostrzega zabiegi stylistyczne w </w:t>
      </w:r>
      <w:r w:rsidR="00CF084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znanych mu z lekcji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utworach literackich, w tym funkcję o</w:t>
      </w:r>
      <w:r w:rsidR="000025F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brazowania poetyckiego w liryce;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 pomocą nauczyciela wskazuje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 znanych mu z lekcji utworach </w:t>
      </w:r>
      <w:r w:rsidR="00CF084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typowe przykłady następujących środków poetyckich: </w:t>
      </w:r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epitet, porównanie, przenośni</w:t>
      </w:r>
      <w:r w:rsidR="000025F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</w:t>
      </w:r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uosobienie, ożywienie, wyrazy dźwiękonaśladowcze, </w:t>
      </w:r>
      <w:r w:rsidR="00CF084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apostrofa, powtórzenie, zdrobnienie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CF084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zgrubienie</w:t>
      </w:r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pytanie </w:t>
      </w:r>
      <w:proofErr w:type="spellStart"/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0025F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podaje ich przykłady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zna i wyjaśnia pojęcia 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podmiot liryczny</w:t>
      </w:r>
      <w:r w:rsidR="0030260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autor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adresat</w:t>
      </w:r>
      <w:r w:rsidR="00C44FE3"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 xml:space="preserve"> wiersza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i 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bohater wiersza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odró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teksty użytkowe od literackich</w:t>
      </w:r>
      <w:r w:rsidR="00F9797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, z pomocą nauczyciela rozpoznaje tekst publicystyczny</w:t>
      </w:r>
      <w:r w:rsidR="0054110F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, informacyjny, reklamowy</w:t>
      </w:r>
      <w:r w:rsidR="00171CA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utwory pisane wierszem i prozą</w:t>
      </w:r>
      <w:r w:rsidR="00CF084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, stosuje terminy </w:t>
      </w:r>
      <w:r w:rsidR="00CF0843" w:rsidRPr="003A5907">
        <w:rPr>
          <w:rFonts w:asciiTheme="majorHAnsi" w:eastAsia="Quasi-LucidaBright" w:hAnsiTheme="majorHAnsi" w:cs="Times New Roman"/>
          <w:i/>
          <w:spacing w:val="1"/>
          <w:position w:val="3"/>
          <w:sz w:val="24"/>
          <w:szCs w:val="24"/>
          <w:lang w:val="pl-PL"/>
        </w:rPr>
        <w:t>wiersz</w:t>
      </w:r>
      <w:r w:rsidR="00CF084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, </w:t>
      </w:r>
      <w:r w:rsidR="00CF0843" w:rsidRPr="003A5907">
        <w:rPr>
          <w:rFonts w:asciiTheme="majorHAnsi" w:eastAsia="Quasi-LucidaBright" w:hAnsiTheme="majorHAnsi" w:cs="Times New Roman"/>
          <w:i/>
          <w:spacing w:val="1"/>
          <w:position w:val="3"/>
          <w:sz w:val="24"/>
          <w:szCs w:val="24"/>
          <w:lang w:val="pl-PL"/>
        </w:rPr>
        <w:t>proza</w:t>
      </w:r>
      <w:r w:rsidR="00CF084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krótko </w:t>
      </w:r>
      <w:r w:rsidR="00CF084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na ogół trafnie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kreś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bra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eds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w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utw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epi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kim</w:t>
      </w:r>
      <w:r w:rsidR="00CF084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omówionym na lekcji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takie jak: </w:t>
      </w:r>
      <w:r w:rsidR="00242881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czas i miejsce wydarzeń,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akcja, wątek</w:t>
      </w:r>
      <w:r w:rsidR="00CF084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główny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, fabuła, </w:t>
      </w:r>
      <w:r w:rsidR="00242881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wydarzenia, </w:t>
      </w:r>
      <w:r w:rsidR="0034295A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bohater (pozytywny</w:t>
      </w:r>
      <w:r w:rsidR="000025F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negatywny)</w:t>
      </w:r>
      <w:r w:rsidR="00CF084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, z pomo</w:t>
      </w:r>
      <w:r w:rsidR="00196B1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cą nauczyciela określa wątki </w:t>
      </w:r>
      <w:r w:rsidR="00CF084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poboczne </w:t>
      </w:r>
      <w:r w:rsidR="00196B1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utworu </w:t>
      </w:r>
      <w:r w:rsidR="00CF084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i </w:t>
      </w:r>
      <w:r w:rsidR="000025F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p</w:t>
      </w:r>
      <w:r w:rsidR="00CF084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unkt kulminacyjny </w:t>
      </w:r>
    </w:p>
    <w:p w:rsidR="00D808B0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rozumie rolę osoby mówiącej w tekście (narrator)</w:t>
      </w:r>
      <w:r w:rsidR="00CF084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7B3182" w:rsidRPr="003A5907" w:rsidRDefault="00D808B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odróżnia dialog od monologu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="000025F5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mit, bajkę, </w:t>
      </w:r>
      <w:r w:rsidR="008E5AD4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hymn, </w:t>
      </w:r>
      <w:r w:rsidR="008F094F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legendę,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przypowieść i nowelę, </w:t>
      </w:r>
      <w:r w:rsidR="00422A1F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powieść,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podaje ich główne cechy</w:t>
      </w:r>
      <w:r w:rsidR="00422A1F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, nazywa rodzaj </w:t>
      </w:r>
      <w:r w:rsidR="00CF0843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omówionej</w:t>
      </w:r>
      <w:r w:rsidR="00422A1F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 na lekcji powieści </w:t>
      </w:r>
      <w:r w:rsidR="008E3158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(obyczajow</w:t>
      </w:r>
      <w:r w:rsidR="00127E8F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, fantasy, fantastycznonaukow</w:t>
      </w:r>
      <w:r w:rsidR="00127E8F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ej</w:t>
      </w:r>
      <w:r w:rsidR="001B4356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, historyczn</w:t>
      </w:r>
      <w:r w:rsidR="00127E8F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ej</w:t>
      </w:r>
      <w:r w:rsidR="008E5AD4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, przygodow</w:t>
      </w:r>
      <w:r w:rsidR="00127E8F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)</w:t>
      </w:r>
      <w:r w:rsidR="00171CA5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zna pojęcie </w:t>
      </w:r>
      <w:r w:rsidRPr="003A5907">
        <w:rPr>
          <w:rFonts w:asciiTheme="majorHAnsi" w:eastAsia="Quasi-LucidaBright" w:hAnsiTheme="majorHAnsi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, wyjaśnia go z pomocą nauczyciela</w:t>
      </w:r>
      <w:r w:rsidR="00171CA5"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zna pojęcia: </w:t>
      </w:r>
      <w:r w:rsidRPr="003A5907">
        <w:rPr>
          <w:rFonts w:asciiTheme="majorHAnsi" w:eastAsia="Quasi-LucidaBright" w:hAnsiTheme="majorHAnsi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ym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refren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wskazuje je w wierszach znanych z lekcji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wyodr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ęb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</w:t>
      </w:r>
      <w:r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</w:t>
      </w:r>
      <w:r w:rsidR="00CF0843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4A609C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, program telewizyjny (np. informacyjny, rozrywkowy)</w:t>
      </w:r>
      <w:r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</w:t>
      </w:r>
      <w:r w:rsidR="001815F3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, operuje podstawowym słownictwem związanym z teatrem (np. akt, kurtyna, gra aktorska, publiczność, rekwizyt, rola, dekoracja</w:t>
      </w:r>
      <w:r w:rsidR="00DA4649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, efekty specjalne</w:t>
      </w:r>
      <w:r w:rsidR="00CF0843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)</w:t>
      </w:r>
      <w:r w:rsidR="0053304D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, </w:t>
      </w:r>
      <w:r w:rsidR="004A609C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dostrzega różnice </w:t>
      </w:r>
      <w:r w:rsidR="00CF0843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fabularne </w:t>
      </w:r>
      <w:r w:rsidR="004A609C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między tekstem literackim a jego adaptacją</w:t>
      </w:r>
    </w:p>
    <w:p w:rsidR="002A72ED" w:rsidRPr="003A5907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odczytuje treść komiksu</w:t>
      </w:r>
      <w:r w:rsidR="00171CA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2A72ED" w:rsidRPr="003A5907" w:rsidRDefault="002A72ED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>wymienia tyt</w:t>
      </w:r>
      <w:r w:rsidR="00F82C7D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>uły filmów, seriali, spektakli, zwłaszcza adresowanych</w:t>
      </w:r>
      <w:r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 do dzieci i młodzieży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ypisuje podstawowe 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chy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oh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rom</w:t>
      </w:r>
      <w:r w:rsidR="001D154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 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ich post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w odni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iu do 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kich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rtości, 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 np.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iłość – 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iść,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ź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ń –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rogość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koleżeńskość</w:t>
      </w:r>
      <w:r w:rsidR="00CF084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330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–</w:t>
      </w:r>
      <w:r w:rsidR="00CF084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egoizm, pracowitość</w:t>
      </w:r>
      <w:r w:rsidR="00CF084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330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–</w:t>
      </w:r>
      <w:r w:rsidR="00CF084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lenistwo </w:t>
      </w:r>
    </w:p>
    <w:p w:rsidR="000E7A96" w:rsidRPr="003A5907" w:rsidRDefault="000E7A96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rozumie pojęcie fikcji literackiej, potrafi</w:t>
      </w:r>
      <w:r w:rsidR="00CF084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(z reguły poprawnie)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odszukać w utworze poznanym na lekcji elementy prawdziwe, prawdopodobne </w:t>
      </w:r>
      <w:r w:rsidR="008E5AD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(realistyczne)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fantastyczne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odc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ytuje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s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orów na po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iomie s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ntyc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ym (dosło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ym)</w:t>
      </w:r>
      <w:r w:rsidR="0008259D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, a z pomocą nauczyciela na poziomie symbolicznym</w:t>
      </w:r>
    </w:p>
    <w:p w:rsidR="007B3182" w:rsidRPr="003A5907" w:rsidRDefault="007B3182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II. 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>worze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  <w:t>wypowie</w:t>
      </w:r>
      <w:r w:rsidRPr="003A5907">
        <w:rPr>
          <w:rFonts w:asciiTheme="majorHAnsi" w:eastAsia="Quasi-LucidaBright" w:hAnsiTheme="majorHAnsi" w:cs="Times New Roman"/>
          <w:b/>
          <w:bCs/>
          <w:w w:val="114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>zi</w:t>
      </w:r>
    </w:p>
    <w:p w:rsidR="00AB479C" w:rsidRPr="003A5907" w:rsidRDefault="00AB479C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M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ÓW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IENIE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uje i podtr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 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ny z inny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uczni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czyci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m, stosuje się do podstawowych reguł grzecznościowych </w:t>
      </w:r>
      <w:r w:rsidR="00AE034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obowiązujących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podczas rozmowy z osobą dorosłą i rówieśnikiem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lastRenderedPageBreak/>
        <w:t>odró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 sytu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cję 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ną</w:t>
      </w:r>
      <w:proofErr w:type="spellEnd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od </w:t>
      </w:r>
      <w:proofErr w:type="spellStart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proofErr w:type="spellEnd"/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</w:t>
      </w:r>
      <w:proofErr w:type="spellEnd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i </w:t>
      </w:r>
      <w:proofErr w:type="spellStart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potr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odpowiednio d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  <w:r w:rsidR="0053304D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;</w:t>
      </w:r>
      <w:r w:rsidR="0004039A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stara się stosować język adekwatny do różnych sytuacji</w:t>
      </w:r>
      <w:r w:rsidR="00CC7B37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, odróżnia język oficjalny od nieoficjalnego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for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uje pyt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ia 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dzi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la pro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tych pod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dem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onstrukcyjnym</w:t>
      </w:r>
      <w:r w:rsidR="00196B1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dpo</w:t>
      </w:r>
      <w:r w:rsidR="00196B1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ied</w:t>
      </w:r>
      <w:r w:rsidR="00196B1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iu do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ym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opowi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h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cj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proofErr w:type="spellEnd"/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wypowiada komunikaty zawierające proste informacje</w:t>
      </w:r>
      <w:r w:rsidR="00196B1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prost 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oje int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ncje</w:t>
      </w:r>
    </w:p>
    <w:p w:rsidR="007B3182" w:rsidRPr="003A5907" w:rsidRDefault="00AE034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ki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 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niach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opisuje obraz, ilustrację, plakat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przedmiot, miejsce, postać, zwierzę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głas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="00AE034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 </w:t>
      </w:r>
      <w:r w:rsidR="00AE034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p</w:t>
      </w:r>
      <w:r w:rsidR="00AE034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am</w:t>
      </w:r>
      <w:r w:rsidR="00AE034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="00AE034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="00AE034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ci</w:t>
      </w:r>
      <w:r w:rsidR="00AE034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utwo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ru </w:t>
      </w:r>
      <w:r w:rsidR="00AE034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poetyckiego </w:t>
      </w:r>
    </w:p>
    <w:p w:rsidR="00DC4533" w:rsidRPr="003A5907" w:rsidRDefault="00DC45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potrafi wygłosić kilkuzdaniowe, schematyczne przemówienie</w:t>
      </w:r>
      <w:r w:rsidR="00B1582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proofErr w:type="spellStart"/>
      <w:r w:rsidR="00B1582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operając</w:t>
      </w:r>
      <w:proofErr w:type="spellEnd"/>
      <w:r w:rsidR="00B1582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się na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materia</w:t>
      </w:r>
      <w:r w:rsidR="00B1582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le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lekcyjny</w:t>
      </w:r>
      <w:r w:rsidR="00B1582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ię poz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kam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wypowi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dzi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(m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ges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)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popr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awiać 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ć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</w:p>
    <w:p w:rsidR="00D56D2D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składa skonwencjonalizowane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enia,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krótką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iedź 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 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kcji,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p.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sady gry</w:t>
      </w:r>
    </w:p>
    <w:p w:rsidR="0004039A" w:rsidRPr="003A5907" w:rsidRDefault="0004039A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potrafi sform</w:t>
      </w:r>
      <w:r w:rsidR="00B1582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ułować prostą tezę i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dobrać argument </w:t>
      </w:r>
      <w:r w:rsidR="00B1582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oraz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przykład do tezy</w:t>
      </w:r>
      <w:r w:rsidR="00D13B2F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krótko uzasadnia swoją opinię </w:t>
      </w:r>
    </w:p>
    <w:p w:rsidR="00B1582B" w:rsidRPr="003A5907" w:rsidRDefault="00B1582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PIS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A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NIE</w:t>
      </w:r>
    </w:p>
    <w:p w:rsidR="00B1582B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stosuje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poc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tku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i odpowi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rpun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cyjne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ońcu,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AE034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potrafi zast</w:t>
      </w:r>
      <w:r w:rsidR="00196B1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osować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dwukropek, przecinek, myślnik </w:t>
      </w:r>
      <w:r w:rsidR="008E2C7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196B1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cudzysłów, </w:t>
      </w:r>
      <w:r w:rsidR="008E2C7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rozumie funkcję średnika</w:t>
      </w:r>
      <w:r w:rsidR="00196B1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, nawiasu i wielokropka </w:t>
      </w:r>
      <w:r w:rsidR="00B1582B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 zdaniu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dzi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ab</w:t>
      </w:r>
      <w:r w:rsidRPr="003A5907">
        <w:rPr>
          <w:rFonts w:asciiTheme="majorHAnsi" w:eastAsia="Quasi-LucidaBright" w:hAnsiTheme="majorHAnsi" w:cs="Times New Roman"/>
          <w:spacing w:val="-8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pr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="00A472C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stosuje akapit, oznaczają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 </w:t>
      </w:r>
      <w:r w:rsidR="00507E9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br/>
        <w:t xml:space="preserve">w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nim wstęp, rozwinięcie, zakońc</w:t>
      </w:r>
      <w:r w:rsidR="00A472C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zenie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poprawnie zapisuje głoski miękkie, zn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i próbuje stosować podst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 dotyc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 piso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 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ó–u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 xml:space="preserve"> rz–</w:t>
      </w:r>
      <w:r w:rsidRPr="003A5907">
        <w:rPr>
          <w:rFonts w:asciiTheme="majorHAnsi" w:eastAsia="Quasi-LucidaBright" w:hAnsiTheme="majorHAnsi" w:cs="Times New Roman"/>
          <w:i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 xml:space="preserve"> ch–h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sne od pospo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itych i stara się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toso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ć odpo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 dotycz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 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owni 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ą lit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rą</w:t>
      </w:r>
    </w:p>
    <w:p w:rsidR="00B4054C" w:rsidRPr="003A5907" w:rsidRDefault="00B4054C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potrafi wymienić niektóre spójniki, przed którymi stawia się przecinek</w:t>
      </w:r>
      <w:r w:rsidR="00B1582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/ nie stawia się przecinka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stara się oddzielać przecinkiem zdania składowe w zdaniu złożonym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</w:t>
      </w:r>
      <w:r w:rsidR="00AE034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dy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kła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du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gra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proofErr w:type="spellEnd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 oficjalnego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i nieoficjalnego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wywiadu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szczegółowego planu wypo</w:t>
      </w:r>
      <w:r w:rsidR="00B1582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wiedzi,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instrukcji, przepisu kulinarnego,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kartki </w:t>
      </w:r>
      <w:r w:rsidR="00B1582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br/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dziennika, pamiętnika, streszczenia</w:t>
      </w:r>
      <w:r w:rsidR="004F58D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sprawozdania</w:t>
      </w:r>
      <w:r w:rsidR="00AE034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z wydarzenia</w:t>
      </w:r>
      <w:r w:rsidR="00507E9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;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zapisuje je z niewielką pomocą nauczyciela</w:t>
      </w:r>
      <w:r w:rsidR="00507E9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;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7C7F6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potrafi zapisać </w:t>
      </w:r>
      <w:r w:rsidR="008E315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proste </w:t>
      </w:r>
      <w:r w:rsidR="007C7F6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życzenia</w:t>
      </w:r>
      <w:r w:rsidR="008E315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dedykację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="008E315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podziękowania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ogłoszenie, zaproszenie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AB44D0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pisze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krótkie opo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 odt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órc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 i twórcze, dba o następstwo zdarzeń</w:t>
      </w:r>
    </w:p>
    <w:p w:rsidR="007B3182" w:rsidRPr="003A5907" w:rsidRDefault="00AB44D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pisze </w:t>
      </w:r>
      <w:r w:rsidR="006A248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kilkuzdaniowy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tekst o charakterze argumentacy</w:t>
      </w:r>
      <w:r w:rsidR="00432E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ym na tematy związane </w:t>
      </w:r>
      <w:r w:rsidR="00507E9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z codziennym życiem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857433" w:rsidRPr="003A5907" w:rsidRDefault="008574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:rsidR="00EC4D15" w:rsidRPr="003A5907" w:rsidRDefault="00EC4D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róbuje zredagować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kilkuzdaniowy opis przeżyć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 kilkuzdaniowy opis obr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u, rzeźby i p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tu</w:t>
      </w:r>
      <w:r w:rsidR="00AE0342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, opisując usytuowanie elementów</w:t>
      </w:r>
      <w:r w:rsidR="00B1582B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,</w:t>
      </w:r>
      <w:r w:rsidR="00AE0342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 ich kształt, wielkość i kolorystykę</w:t>
      </w:r>
    </w:p>
    <w:p w:rsidR="007B3182" w:rsidRPr="003A5907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w dłuższych formach wypowiedzi pisemnych 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stara się s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ować 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aka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pit j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 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iczn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yodr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ęb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 fr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agme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ntów wypowi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dzi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jego wypowiedzi są czytelne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lastRenderedPageBreak/>
        <w:t xml:space="preserve">konstruuje 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pisuje ki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pod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 lo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icznym, stara się, aby były poprawne pod względem językowym </w:t>
      </w:r>
    </w:p>
    <w:p w:rsidR="00225D37" w:rsidRPr="003A5907" w:rsidRDefault="00B1582B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rozróżnia współczesne formy komunikatów i odpowiednio </w:t>
      </w:r>
      <w:r w:rsidR="00A40D2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się nimi posługuje, zachowując </w:t>
      </w:r>
      <w:r w:rsidR="00AE034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podstawowe </w:t>
      </w:r>
      <w:r w:rsidR="00A40D2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zasady etykiety językowej</w:t>
      </w:r>
    </w:p>
    <w:p w:rsidR="00376464" w:rsidRPr="003A5907" w:rsidRDefault="00376464" w:rsidP="00157395">
      <w:pPr>
        <w:pStyle w:val="Akapitzlist"/>
        <w:tabs>
          <w:tab w:val="left" w:pos="1716"/>
        </w:tabs>
        <w:spacing w:after="0" w:line="240" w:lineRule="auto"/>
        <w:ind w:left="284" w:right="66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D56D2D" w:rsidRPr="003A5907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7B3182" w:rsidRPr="003A5907" w:rsidRDefault="007B3182" w:rsidP="00157395">
      <w:pPr>
        <w:tabs>
          <w:tab w:val="left" w:pos="1716"/>
        </w:tabs>
        <w:spacing w:after="0" w:line="240" w:lineRule="auto"/>
        <w:jc w:val="both"/>
        <w:rPr>
          <w:rFonts w:asciiTheme="majorHAnsi" w:eastAsia="Quasi-LucidaBright" w:hAnsiTheme="majorHAnsi" w:cs="Times New Roman"/>
          <w:spacing w:val="34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Stosuje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ę 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yko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ą w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kr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: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słownictwa </w:t>
      </w:r>
      <w:r w:rsidR="002B589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np. rozpoznaje zdrobnienia, potrafi dobrać parami wyrazy bliskoznaczne</w:t>
      </w:r>
      <w:r w:rsidR="00B211C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812B07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br/>
      </w:r>
      <w:r w:rsidR="00B211C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 antonimy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stara się tw</w:t>
      </w:r>
      <w:r w:rsidR="00225D37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orzyć poprawne związki wyrazowe</w:t>
      </w:r>
      <w:r w:rsidR="00A54D68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podaje przykła</w:t>
      </w:r>
      <w:r w:rsidR="00C22D0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dy </w:t>
      </w:r>
      <w:r w:rsidR="00812B07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wyrazów wieloznacznych, </w:t>
      </w:r>
      <w:r w:rsidR="00C22D0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związków frazeologicznych, przysłów</w:t>
      </w:r>
      <w:r w:rsidR="00196B1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kła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 </w:t>
      </w:r>
      <w:r w:rsidR="002B589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="00FC707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wymienia rodzaje zdań</w:t>
      </w:r>
      <w:r w:rsidR="00812B07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:</w:t>
      </w:r>
      <w:r w:rsidR="00B211C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FC707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pojedyncze oznajmujące, rozkazujące, pytające</w:t>
      </w:r>
      <w:r w:rsidR="00196B1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</w:t>
      </w:r>
      <w:r w:rsidR="00FC707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B211C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zdania </w:t>
      </w:r>
      <w:r w:rsidR="00FC707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złożone</w:t>
      </w:r>
      <w:r w:rsidR="00E3628A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;</w:t>
      </w:r>
      <w:r w:rsidR="00FC707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ruuje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nia poj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dyncz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 na poc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ku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nia i odpo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iednie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rpun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cyjne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ońcu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rozróżnia zdania pojedyncze, złożone i równoważnik zdania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wskazuje podmiot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wyrażony rzeczownikiem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orzeczenie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czasownikowe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 typowym zdaniu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wie, że podmiot można wyrazić różnymi częściami mowy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9C600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odszukuje orzeczenie imienne w zdaniach znanych z lekcji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9C600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wymienia </w:t>
      </w:r>
      <w:r w:rsidR="00053E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pozostałe 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części zdania: przydawka, dopełnienie, okolicznik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podaje pytania, na które odpowiadają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zna pojęcia </w:t>
      </w:r>
      <w:r w:rsidR="00592D66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związek wyrazowy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592D66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grupa podmiotu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592D66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grupa orzeczenia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wskazuje w zdaniu wyrazy, które się ze sobą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łączą;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rozpoznaje określenia rzeczownika i czasownika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346E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z pomocą nauc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</w:t>
      </w:r>
      <w:r w:rsidR="00346E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yciela lub 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odnosząc się do</w:t>
      </w:r>
      <w:r w:rsidR="00346E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schemat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</w:t>
      </w:r>
      <w:r w:rsidR="00346E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sporządza wykres zdania pojedynczego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DA464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rozpoznaje na przykładach z lekcji zdanie złożone współrzędnie i podrzędnie</w:t>
      </w:r>
      <w:r w:rsidR="00E3628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sporządza wykres prostego, krótkiego zdania złożonego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</w:p>
    <w:p w:rsidR="007B3182" w:rsidRPr="003A5907" w:rsidRDefault="00422A1F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fle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ksji </w:t>
      </w:r>
      <w:r w:rsidR="00C819D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– </w:t>
      </w:r>
      <w:r w:rsidR="00225D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rozpoznaje i 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odmienia rzeczownik</w:t>
      </w:r>
      <w:r w:rsidR="00225D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o typowej odmianie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czasownik</w:t>
      </w:r>
      <w:r w:rsidR="009970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przymiotnik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liczebnik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i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FC2D2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wymienia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6B527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większość 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ich </w:t>
      </w:r>
      <w:r w:rsidR="006B527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typów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FC2D2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6B527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podaje </w:t>
      </w:r>
      <w:r w:rsidR="00FC2D2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pytania, na które odpowiadają</w:t>
      </w:r>
      <w:r w:rsidR="00840A2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odmienne i nieodmienne cz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ęś</w:t>
      </w:r>
      <w:r w:rsidR="00840A2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ci mowy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FC2D2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podaje przykłady różnych rodzajów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liczebników,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zaimków</w:t>
      </w:r>
      <w:r w:rsidR="0049157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odmienia zaimki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B461C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z reguły </w:t>
      </w:r>
      <w:r w:rsidR="00AE034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poprawnie</w:t>
      </w:r>
      <w:r w:rsidR="009970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9970F6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określa czas, osobę, liczbę, rodzaj, tryb</w:t>
      </w:r>
      <w:r w:rsidR="00C02CDE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czasownika</w:t>
      </w:r>
      <w:r w:rsidR="009970F6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, a z niewielką pomocą nauczyciela aspekt</w:t>
      </w:r>
      <w:r w:rsidR="00E6136F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: </w:t>
      </w:r>
      <w:r w:rsidR="009970F6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dokonany, niedokonany, stronę czasownika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C02CD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wskazuje 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="007B318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ec</w:t>
      </w:r>
      <w:r w:rsidR="007B318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="007B318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7B3182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własne i pospolite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B370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odmienia i</w:t>
      </w:r>
      <w:r w:rsidR="00832EE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="00B370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stopniuje przymiotniki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B370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stopniuje przysłówki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rozpoznaje f</w:t>
      </w:r>
      <w:r w:rsidR="00C819D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ormy nieosobowe czasownika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bezokolicznik, formy zakończone na </w:t>
      </w:r>
      <w:r w:rsidR="00E6136F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-</w:t>
      </w:r>
      <w:r w:rsidR="007B3182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no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7B3182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-to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3E5A7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podaje przykłady przyimka</w:t>
      </w:r>
      <w:r w:rsidR="002C444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3E5A7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partykuły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spójnika</w:t>
      </w:r>
      <w:r w:rsidR="007B318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wykrzyknik</w:t>
      </w:r>
      <w:r w:rsidR="003E5A7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9970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poprawnie odmienia najbardziej popularne wyrazy o nietypowej odmianie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9970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odmieni</w:t>
      </w:r>
      <w:r w:rsidR="00C44FE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według wzoru czasowniki typu </w:t>
      </w:r>
      <w:r w:rsidR="00C44FE3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wziąć</w:t>
      </w:r>
      <w:r w:rsidR="009970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fon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="00C819D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lf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abe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odróżnia głoskę od litery, przy pomocy nauczyciela 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głoski na twarde i miękkie, dźwięczne i bezdźwięczne</w:t>
      </w:r>
      <w:r w:rsidR="00E6136F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podaje przykłady głosek ustnych i nosowych, dzieli wyrazy znane z </w:t>
      </w:r>
      <w:r w:rsidR="00196B1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lekcji na głoski,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litery i sylaby</w:t>
      </w:r>
      <w:r w:rsidR="00E6136F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zna podstawowe reguły akcentowania wyrazów w języku polskim</w:t>
      </w:r>
      <w:r w:rsidR="00E6136F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stara się je stosować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157395" w:rsidRPr="003A5907" w:rsidRDefault="00157395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A77206" w:rsidRPr="003A5907" w:rsidRDefault="00A77206" w:rsidP="00157395">
      <w:pPr>
        <w:tabs>
          <w:tab w:val="left" w:pos="1716"/>
        </w:tabs>
        <w:spacing w:after="0" w:line="240" w:lineRule="auto"/>
        <w:ind w:left="115" w:right="66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right="66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ę 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>dostate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zną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otrzy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tóry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maga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lne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nę dopus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cą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: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hanging="115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-1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. 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b/>
          <w:bCs/>
          <w:spacing w:val="3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S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U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HANIE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innyc</w:t>
      </w:r>
      <w:r w:rsidR="00E6136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h ze zrozumieniem,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tnicz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w 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oz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pyt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odpo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da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lastRenderedPageBreak/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ra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 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nf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cje z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u, tworzy pro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tą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 rozpozn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je </w:t>
      </w:r>
      <w:r w:rsidR="00AE0342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główne intencje nadawcy </w:t>
      </w:r>
      <w:r w:rsidR="009A4E03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br/>
      </w:r>
      <w:r w:rsidR="00AE0342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rój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ych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uni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tów</w:t>
      </w:r>
    </w:p>
    <w:p w:rsidR="00D56D2D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oimi sło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ogó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słys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i, </w:t>
      </w:r>
      <w:r w:rsidR="000E37E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tekstu poetyckiego,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da f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bułę 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 hi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orii, formułuje pytania</w:t>
      </w:r>
    </w:p>
    <w:p w:rsidR="00E6136F" w:rsidRPr="003A5907" w:rsidRDefault="00E6136F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CZ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Y</w:t>
      </w:r>
      <w:r w:rsidRPr="003A5907">
        <w:rPr>
          <w:rFonts w:asciiTheme="majorHAnsi" w:eastAsia="Quasi-LucidaSans" w:hAnsiTheme="majorHAnsi" w:cs="Times New Roman"/>
          <w:b/>
          <w:bCs/>
          <w:spacing w:val="-8"/>
          <w:sz w:val="24"/>
          <w:szCs w:val="24"/>
          <w:lang w:val="pl-PL"/>
        </w:rPr>
        <w:t>T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ANIE</w:t>
      </w:r>
    </w:p>
    <w:p w:rsidR="00CB4988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identy</w:t>
      </w:r>
      <w:r w:rsidRPr="003A5907">
        <w:rPr>
          <w:rFonts w:asciiTheme="majorHAnsi" w:eastAsia="Quasi-LucidaBright" w:hAnsiTheme="majorHAnsi" w:cs="Times New Roman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ada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cę i odbiorcę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w tekstach literackich </w:t>
      </w:r>
      <w:r w:rsidR="00CB498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użytkowych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je dosłowne int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ncje 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8"/>
          <w:position w:val="3"/>
          <w:sz w:val="24"/>
          <w:szCs w:val="24"/>
          <w:lang w:val="pl-PL"/>
        </w:rPr>
        <w:t>y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przytacza informacje z odpowiednich fragmentów przeczytanego tekstu,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w </w:t>
      </w:r>
      <w:r w:rsidR="00AE034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jego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dosłow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 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kreś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 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l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 na poziomie dosłownym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 p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nn</w:t>
      </w:r>
      <w:r w:rsidR="00E6136F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i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popr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pod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m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cyj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ym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poprawnie akcentuje 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uje większość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-8"/>
          <w:position w:val="3"/>
          <w:sz w:val="24"/>
          <w:szCs w:val="24"/>
          <w:lang w:val="pl-PL"/>
        </w:rPr>
        <w:t>ów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uje inton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cję zd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iową podczas głośnego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utw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orów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odd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skła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i: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tytu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735A8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śródtytuł,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p, 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ńcz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rozpozn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je 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chy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ń, 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in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tru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cji, prz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u,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dedykacji, podziękowania, listu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ra potr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eb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ne infor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cje z in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tru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cji, 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abe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li,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="00AE034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wyszukuje cytaty na zadany temat i poprawnie je zapisuje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je pr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ów w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zi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DO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IER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A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NIE DO INF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O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R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MAC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JI – SAMOKSZTAŁCENIE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 w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 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znym, </w:t>
      </w:r>
      <w:r w:rsidR="00576C81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korzysta ze słownika języka polskiego, słownika wyrazów obcych</w:t>
      </w:r>
      <w:r w:rsidR="00CC7B37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, potrafi znaleźć h</w:t>
      </w:r>
      <w:r w:rsidR="00196B1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asło w słowniku frazeologicznym,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potrafi 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br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ać 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dp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for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op</w:t>
      </w:r>
      <w:r w:rsidR="00AE0342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edii</w:t>
      </w:r>
    </w:p>
    <w:p w:rsidR="005B40E7" w:rsidRPr="003A5907" w:rsidRDefault="005B40E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:rsidR="00402E47" w:rsidRPr="003A5907" w:rsidRDefault="00402E4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:rsidR="00D56D2D" w:rsidRPr="003A5907" w:rsidRDefault="0000104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hAnsiTheme="majorHAnsi" w:cs="Times New Roman"/>
          <w:sz w:val="24"/>
          <w:szCs w:val="24"/>
          <w:lang w:val="pl-PL"/>
        </w:rPr>
        <w:t xml:space="preserve">zna i stosuje zasady korzystania z zasobów bibliotecznych </w:t>
      </w:r>
    </w:p>
    <w:p w:rsidR="00AE0342" w:rsidRPr="003A5907" w:rsidRDefault="00AE0342" w:rsidP="00157395">
      <w:pPr>
        <w:pStyle w:val="Akapitzlist"/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B479C" w:rsidRPr="003A5907"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zyw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oje 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eak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cje 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zyt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ze</w:t>
      </w:r>
      <w:r w:rsidR="00132F97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, określa temat czytanego utworu i próbuje określić jego problematykę</w:t>
      </w:r>
      <w:r w:rsidR="00171CA5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E7104E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nazywa zabiegi stylistyczne w utworach literackich (</w:t>
      </w:r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pytanie </w:t>
      </w:r>
      <w:proofErr w:type="spellStart"/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)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z niewielką pomocą nauczyciela odróżnia autora, adresata i bohatera wiersza</w:t>
      </w:r>
      <w:r w:rsidR="000E37E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376464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br/>
      </w:r>
      <w:r w:rsidR="000E37E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 analizowanym tekście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dostrzega cechy wyróżniające teksty artystyczne (poetyckie i prozatorskie) oraz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użytkowe</w:t>
      </w:r>
      <w:r w:rsidR="006B55F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;</w:t>
      </w:r>
      <w:r w:rsidR="00F9797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rozpoznaje tekst publicystyczny</w:t>
      </w:r>
      <w:r w:rsidR="0054110F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informacyjny, reklamowy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kreś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eds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w </w:t>
      </w:r>
      <w:r w:rsidR="00AE034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poznanym na lekcji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utw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epi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kim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, takie jak: </w:t>
      </w:r>
      <w:r w:rsidR="00242881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czas i miejsce wydarzeń,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wątek</w:t>
      </w:r>
      <w:r w:rsidR="004F58D7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(główny i poboczny)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, akcja, fabuła, </w:t>
      </w:r>
      <w:r w:rsidR="00242881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wydarzenia,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punkt kulminacyjny</w:t>
      </w:r>
      <w:r w:rsidR="0034295A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34295A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bohater (pozytywny</w:t>
      </w:r>
      <w:r w:rsidR="006B55F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negatywny, główny, drugoplanowy)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lastRenderedPageBreak/>
        <w:t xml:space="preserve">rozumie rolę osoby mówiącej w tekście (narrator), rozpoznaje narratora pierwszo- </w:t>
      </w:r>
      <w:r w:rsidR="006B55F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trzecioosobowego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wsk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</w:t>
      </w:r>
      <w:r w:rsidR="00AE034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 poznanym na lekcji </w:t>
      </w:r>
      <w:r w:rsidR="00AE034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="00AE034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twor</w:t>
      </w:r>
      <w:r w:rsidR="00AE034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AE034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chy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mitu, bajki, </w:t>
      </w:r>
      <w:r w:rsidR="008E5AD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hymnu,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przypowieści i noweli</w:t>
      </w:r>
      <w:r w:rsidR="008F094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legendy</w:t>
      </w:r>
      <w:r w:rsidR="00422A1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powieści</w:t>
      </w:r>
      <w:r w:rsidR="006B55F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860A1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wymienia ga</w:t>
      </w:r>
      <w:r w:rsidR="00422A1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tunki powieści</w:t>
      </w:r>
      <w:r w:rsidR="00860A1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</w:t>
      </w:r>
      <w:r w:rsidR="00127E8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obyczajowa, </w:t>
      </w:r>
      <w:r w:rsidR="006B55F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fantasy, </w:t>
      </w:r>
      <w:r w:rsidR="00860A1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fantastycznonau</w:t>
      </w:r>
      <w:r w:rsidR="009C659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softHyphen/>
      </w:r>
      <w:r w:rsidR="00860A1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kowa,</w:t>
      </w:r>
      <w:r w:rsidR="008E31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1B435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historyczna</w:t>
      </w:r>
      <w:r w:rsidR="008E5AD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przygodowa</w:t>
      </w:r>
      <w:r w:rsidR="00860A1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 i podaje jej cechy</w:t>
      </w:r>
      <w:r w:rsidR="00422A1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potrafi określić rodzaj powieści omówionej na lekcji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podać jej cechy </w:t>
      </w:r>
    </w:p>
    <w:p w:rsidR="00376464" w:rsidRPr="003A5907" w:rsidRDefault="00376464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odróżnia dialog od monologu, wskazuje je w utworze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cytuje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ł bajki i </w:t>
      </w:r>
      <w:r w:rsidR="00AE034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wyjaśnia dosłowny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sens przypowieści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rozpoznaje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 utworach wierszowanych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elementy rytmu: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ers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ym</w:t>
      </w:r>
      <w:r w:rsidR="00CB498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(dokładny – niedokła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dny)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refren</w:t>
      </w:r>
      <w:r w:rsidR="009B57E4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A54D68" w:rsidRPr="003A5907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rozpoznaje wiersz biały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wyodrębnia słuchowisko, </w:t>
      </w:r>
      <w:r w:rsidR="00AC64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plakat społeczny, przedstawieni</w:t>
      </w:r>
      <w:r w:rsidR="006B55F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e,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film</w:t>
      </w:r>
      <w:r w:rsidR="00AC64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, program telewizyjny (np. rozrywkowy, informacyjny, edukacyjny)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spośród innych przekazów i tekstów kultury, odczytuje je na poziomie dosłownym</w:t>
      </w:r>
      <w:r w:rsidR="007A3883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84319E" w:rsidRPr="003A5907" w:rsidRDefault="0084319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 poj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196B1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związane z teatrem i filmem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(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gr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reżyser, </w:t>
      </w:r>
      <w:r w:rsidR="007A388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rekwizyt, dekoracja, antrakt,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adaptacja, ekranizacja, </w:t>
      </w:r>
      <w:r w:rsidR="00DA464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efekty specjalne,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fabuła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)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 także odmiany filmu</w:t>
      </w:r>
      <w:r w:rsidR="004A609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wskazuje cechy charakterystyczne przekazów audiowizualnych (filmu, programu informacyjnego, programu rozrywkowego), wskazuje różnice 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fabularne </w:t>
      </w:r>
      <w:r w:rsidR="004A609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między tekstem literackim a jego adaptacj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ą </w:t>
      </w:r>
    </w:p>
    <w:p w:rsidR="002A72ED" w:rsidRPr="003A5907" w:rsidRDefault="001F033B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odbiera filmy i </w:t>
      </w:r>
      <w:r w:rsidR="002A72ED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spektakle, zwłaszcza a</w:t>
      </w:r>
      <w:r w:rsidR="00AC64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dresowane do dzieci i młodzieży, wskazuje </w:t>
      </w:r>
      <w:r w:rsidR="006B55F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śród nich te, które mu się podobają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ypisuje</w:t>
      </w:r>
      <w:r w:rsidR="006B55F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chy </w:t>
      </w:r>
      <w:r w:rsidR="00F82C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bohaterom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z </w:t>
      </w:r>
      <w:r w:rsidR="00AE47F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określa i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ich post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w odni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iu do 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kich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rtości, 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 np.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iłość – 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iść,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ź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ń –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rogość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koleżeństwo </w:t>
      </w:r>
      <w:r w:rsidR="006B55F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–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egoizm, pracowitość – lenistwo </w:t>
      </w:r>
    </w:p>
    <w:p w:rsidR="000E7A96" w:rsidRPr="003A5907" w:rsidRDefault="000E7A9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rozumie pojęcie fikcji literackiej, potrafi odszukać w utworze elementy prawdziwe, prawdopodobne</w:t>
      </w:r>
      <w:r w:rsidR="008E5AD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</w:t>
      </w:r>
      <w:proofErr w:type="spellStart"/>
      <w:r w:rsidR="008E5AD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realisyczne</w:t>
      </w:r>
      <w:proofErr w:type="spellEnd"/>
      <w:r w:rsidR="008E5AD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fantastyczne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odc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ytuje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s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orów na po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iomie s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ntyc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ym (dosło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ym)</w:t>
      </w:r>
      <w:r w:rsidR="000E37E9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 i typowych – na poziomie symbolicznym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5"/>
          <w:sz w:val="24"/>
          <w:szCs w:val="24"/>
          <w:lang w:val="pl-PL"/>
        </w:rPr>
        <w:t>II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. 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>worze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  <w:t>wypowie</w:t>
      </w:r>
      <w:r w:rsidRPr="003A5907">
        <w:rPr>
          <w:rFonts w:asciiTheme="majorHAnsi" w:eastAsia="Quasi-LucidaBright" w:hAnsiTheme="majorHAnsi" w:cs="Times New Roman"/>
          <w:b/>
          <w:bCs/>
          <w:w w:val="114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>zi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M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ÓW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IENIE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tnic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w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ytu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cji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omunik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cyjn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j, stosuj</w:t>
      </w:r>
      <w:r w:rsidR="006B55F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 się do reguł grzecznościowych, używa odpo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dnich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onstrukcji skł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dnio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ych (np. trybu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ypus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cego lub zdań pytających</w:t>
      </w:r>
      <w:r w:rsidR="0004039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wyrażeń grzecznościowych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 podc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 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z osobą dorosłą i</w:t>
      </w:r>
      <w:r w:rsidR="00F66A5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ieśnikiem, a także w</w:t>
      </w:r>
      <w:r w:rsidR="0015739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różnych sytuacjach oficjalnych i nieoficjalnych</w:t>
      </w:r>
      <w:r w:rsidR="006148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stara się budować kontakt ze słucha</w:t>
      </w:r>
      <w:r w:rsidR="0015739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softHyphen/>
      </w:r>
      <w:r w:rsidR="006148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czem</w:t>
      </w:r>
      <w:r w:rsidR="006B55F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6148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np. za pomocą apostrof, wypowiedzi nacechowanych emocjonalnie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dostoso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dź do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ta 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uacji, 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iadomie dobiera ró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 typy wypowiedzeń</w:t>
      </w:r>
      <w:r w:rsidR="006B55F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: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prost</w:t>
      </w:r>
      <w:r w:rsidR="006B55F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i rozwinięt</w:t>
      </w:r>
      <w:r w:rsidR="006B55F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wypowiedzenia oznajmujące, pytające i rozkazujące</w:t>
      </w:r>
      <w:r w:rsidR="006B55F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;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potrafi dostosować swoją wypowiedź do sytuacji oficjalnej i nieoficjalnej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for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uje pyt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otw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</w:t>
      </w:r>
      <w:r w:rsidR="00AC64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zamknięte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odpo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w for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ń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ę w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ą po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ych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zdaniach na tematy związane z codzienno</w:t>
      </w:r>
      <w:r w:rsidR="00A636B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softHyphen/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ścią, otaczającą </w:t>
      </w:r>
      <w:r w:rsidR="006B55F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nas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rzeczywistością, lekturą, </w:t>
      </w:r>
      <w:r w:rsidR="000E37E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utworem poetyckim,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filmem itp.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ię w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posób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dko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ny: opo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enia w por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dku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nolo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cz</w:t>
      </w:r>
      <w:r w:rsidR="0015739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softHyphen/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zcz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utwo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 f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ab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ne, zdaje relację z wydarzenia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opisuje obr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str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p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 oraz przedmiot, miejsce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jąc sło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 okreś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ające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miejsco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 w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i; krótko, ale w sposób uporządkowany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lastRenderedPageBreak/>
        <w:t>opisuje postać, zwierzę, przedmiot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cytuje ut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ory po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tyckie, odd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 ich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ogó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trój 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</w:p>
    <w:p w:rsidR="00DC4533" w:rsidRPr="003A5907" w:rsidRDefault="00DC45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bieżącym materiałe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m lekcyjnym 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dy popr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ów rod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ych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składa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enia,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krótką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iedź 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 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kcji,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p.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sady gry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zuj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y o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cz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u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owny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m i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me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fo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ry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cznym</w:t>
      </w:r>
    </w:p>
    <w:p w:rsidR="007B3182" w:rsidRPr="003A5907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ra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sk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ozn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czn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e i pr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iw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:rsidR="007B3182" w:rsidRPr="003A5907" w:rsidRDefault="000E37E9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świadomie 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uje 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ię poz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ba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ny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rod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kam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wypowi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dzi 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(m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ką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ges</w:t>
      </w:r>
      <w:r w:rsidR="007B318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</w:t>
      </w:r>
      <w:r w:rsidR="007B31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)</w:t>
      </w:r>
    </w:p>
    <w:p w:rsidR="0004039A" w:rsidRPr="003A5907" w:rsidRDefault="0004039A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formułuje tezę i podaje do niej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proste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argumenty i przykłady</w:t>
      </w:r>
      <w:r w:rsidR="00D13B2F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logicznie uzasadnia swoją opinię</w:t>
      </w:r>
    </w:p>
    <w:p w:rsidR="00E06EF8" w:rsidRPr="003A5907" w:rsidRDefault="00E06EF8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PIS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A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NIE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stosuje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poc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tku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i odpowi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rpun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cyjne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ońcu, stosuje podstawowe reguły interpunkcyjne dotyczące </w:t>
      </w:r>
      <w:r w:rsidR="00AC64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użycia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przecinka (np. przy wymienianiu</w:t>
      </w:r>
      <w:r w:rsidR="008E2C7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przed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niektórymi </w:t>
      </w:r>
      <w:r w:rsidR="008E2C7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spójnikami, przecinek </w:t>
      </w:r>
      <w:r w:rsidR="00AC64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</w:t>
      </w:r>
      <w:r w:rsidR="008E2C7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zdaniu złożonym</w:t>
      </w:r>
      <w:r w:rsidR="00AC64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dwukropka,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myślnika </w:t>
      </w:r>
      <w:r w:rsidR="008E2C7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8E2C7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nawiasu</w:t>
      </w:r>
      <w:r w:rsidR="00C2477D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;</w:t>
      </w:r>
      <w:r w:rsidR="008E2C7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próbuje stosować w zdaniu średnik, </w:t>
      </w:r>
      <w:r w:rsidR="00AC64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bezbłędnie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dzi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ab</w:t>
      </w:r>
      <w:r w:rsidRPr="003A5907">
        <w:rPr>
          <w:rFonts w:asciiTheme="majorHAnsi" w:eastAsia="Quasi-LucidaBright" w:hAnsiTheme="majorHAnsi" w:cs="Times New Roman"/>
          <w:spacing w:val="-8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pr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stosuje cudzysłów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zna i stosuje podst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 ortogr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dotyc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 piso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 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ó–u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 xml:space="preserve"> rz–</w:t>
      </w:r>
      <w:r w:rsidRPr="003A5907">
        <w:rPr>
          <w:rFonts w:asciiTheme="majorHAnsi" w:eastAsia="Quasi-LucidaBright" w:hAnsiTheme="majorHAnsi" w:cs="Times New Roman"/>
          <w:i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 xml:space="preserve"> ch–</w:t>
      </w:r>
      <w:r w:rsidR="00C44FE3" w:rsidRPr="003A5907">
        <w:rPr>
          <w:rFonts w:asciiTheme="majorHAnsi" w:eastAsia="Quasi-LucidaBright" w:hAnsiTheme="majorHAnsi" w:cs="Times New Roman"/>
          <w:i/>
          <w:w w:val="99"/>
          <w:sz w:val="24"/>
          <w:szCs w:val="24"/>
          <w:lang w:val="pl-PL"/>
        </w:rPr>
        <w:t>h</w:t>
      </w:r>
      <w:r w:rsidR="00C44FE3"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 xml:space="preserve">, </w:t>
      </w:r>
      <w:r w:rsidR="00C44FE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pisowni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cząstki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-by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 czasownikami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potrafi wymienić najważniejsze wyjątki od poznanych reguł ortograficznych</w:t>
      </w:r>
      <w:r w:rsidR="00171CA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sne od pospo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itych i potr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toso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ć odpo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 dotycz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 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owni 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ą lit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rą</w:t>
      </w:r>
      <w:r w:rsidR="001C74F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B4054C" w:rsidRPr="003A5907" w:rsidRDefault="00B4054C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potrafi wymienić spójniki, przed którymi stawia się przecinek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/ nie stawia się przecinka, stara się stosować tę wiedzę w praktyce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często 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poprawnie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oddziela przecinkiem zdania składowe w zdaniu złożonym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1C74FE" w:rsidRPr="003A5907" w:rsidRDefault="001C74F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zna zasady dotyczące pisowni przymiotników złożonych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i stosuje 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większość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ych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asa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kła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du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gra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proofErr w:type="spellEnd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oraz zapisuje</w:t>
      </w:r>
      <w:r w:rsidR="00432E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uwzględnia</w:t>
      </w:r>
      <w:r w:rsidR="0015739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softHyphen/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jąc je: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(w tym oficjalny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)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proofErr w:type="spellStart"/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kilkuzdanowy</w:t>
      </w:r>
      <w:proofErr w:type="spellEnd"/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wywiad</w:t>
      </w:r>
      <w:r w:rsidR="00AC64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plan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wypowiedzi</w:t>
      </w:r>
      <w:r w:rsidR="00AC64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ramowy </w:t>
      </w:r>
      <w:r w:rsidR="00C2477D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br/>
      </w:r>
      <w:r w:rsidR="00AC64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szczegółowy (z pomocą</w:t>
      </w:r>
      <w:r w:rsidR="00C2477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nauczyciela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ogłoszen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ie, zaproszenie, instrukcję, przepis kuli</w:t>
      </w:r>
      <w:r w:rsidR="0015739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softHyphen/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narny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notatk</w:t>
      </w:r>
      <w:r w:rsidR="00432E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ę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biograficzn</w:t>
      </w:r>
      <w:r w:rsidR="00432E82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ą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(np. w tabeli), streszczenie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AC64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sprawozdanie</w:t>
      </w:r>
      <w:r w:rsidR="005706D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ogłoszenie, zaproszenie, instrukcję, proste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krótkie streszczenie</w:t>
      </w:r>
      <w:r w:rsidR="005706D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sprawozdanie</w:t>
      </w:r>
      <w:r w:rsidR="006C79CF" w:rsidRPr="003A5907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6C79CF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(z wydarzenia i z pomocą nauczyciela z filmu, spektaklu)</w:t>
      </w:r>
      <w:r w:rsidR="007C7F6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życzenia</w:t>
      </w:r>
      <w:r w:rsidR="008E315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podziękowanie, dedykację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 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trike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ukł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da opo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nie odt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órc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:rsidR="00AB44D0" w:rsidRPr="003A5907" w:rsidRDefault="00AB44D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trike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pisze krótki</w:t>
      </w:r>
      <w:r w:rsidR="006A248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logiczny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tekst argumenta</w:t>
      </w:r>
      <w:r w:rsidR="0085743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yjny </w:t>
      </w:r>
    </w:p>
    <w:p w:rsidR="00857433" w:rsidRPr="003A5907" w:rsidRDefault="008574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trike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sporządza schematyczną charakterystykę postaci rzeczywistej i bohatera literackiego</w:t>
      </w:r>
      <w:r w:rsidR="00C2477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pisze </w:t>
      </w:r>
      <w:r w:rsidR="00EC4D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opis przeżyć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C2477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z wykorzystaniem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słownictw</w:t>
      </w:r>
      <w:r w:rsidR="00C2477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z lekcji 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 na ogół poprawny opis obr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u, rzeźby i p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tu</w:t>
      </w:r>
      <w:r w:rsidR="00C2477D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stosując słownictwo </w:t>
      </w:r>
      <w:proofErr w:type="spellStart"/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określajace</w:t>
      </w:r>
      <w:proofErr w:type="spellEnd"/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umiejscowienie w przestrzeni</w:t>
      </w:r>
      <w:r w:rsidR="009F1BE4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, ich wygląd (kolor, kształt itp.) </w:t>
      </w:r>
    </w:p>
    <w:p w:rsidR="00562530" w:rsidRPr="003A5907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w dłuższych formach wypowiedzi 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stosuje co najmniej trzy akapity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j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 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iczn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yodr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 fr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ntów wypowi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dzi (wstęp, rozwinięcie, zakończenie)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na ogół zachowuje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stetykę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apisu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konstruuje 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pisuje ki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pod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 lo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iczno-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skła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dniowym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na ogół poprawne pod względem językowym 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używa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ypowi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dz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ń poj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dynczych i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ożonych</w:t>
      </w:r>
    </w:p>
    <w:p w:rsidR="00562530" w:rsidRPr="003A5907" w:rsidRDefault="00C2477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ci od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esa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cji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 do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bier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ia oznajmujące,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lastRenderedPageBreak/>
        <w:t xml:space="preserve">pytające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 odpo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w for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ń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stara się do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ać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błę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dy </w:t>
      </w:r>
      <w:proofErr w:type="spellStart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orto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proofErr w:type="spellEnd"/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czne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rpun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cyjne w tworzon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dzi i je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iać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wyszukuje cytaty i zapisuje je w cudzysłowie</w:t>
      </w:r>
      <w:r w:rsidR="006600F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potrafi wprowadzić je w tekst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225D37" w:rsidRPr="003A5907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dobiera argumenty i przykła</w:t>
      </w:r>
      <w:r w:rsidR="00225D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dy do tezy, rozróżnia argumenty odnoszące się do faktów 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="00225D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logiki oraz odwołujące się do emocji 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11" w:right="-20"/>
        <w:jc w:val="both"/>
        <w:rPr>
          <w:rFonts w:asciiTheme="majorHAnsi" w:eastAsia="Lucida Sans Unicode" w:hAnsiTheme="majorHAnsi" w:cs="Times New Roman"/>
          <w:spacing w:val="31"/>
          <w:position w:val="3"/>
          <w:sz w:val="24"/>
          <w:szCs w:val="24"/>
          <w:lang w:val="pl-PL"/>
        </w:rPr>
      </w:pPr>
    </w:p>
    <w:p w:rsidR="00D56D2D" w:rsidRPr="003A5907" w:rsidRDefault="00AB479C" w:rsidP="00157395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562530" w:rsidRPr="003A5907" w:rsidRDefault="00562530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ę 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ą w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: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="00C819D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 zdrobnienia,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="00893C5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wieloznaczne,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bliskoznaczne </w:t>
      </w:r>
      <w:r w:rsidR="008421B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(</w:t>
      </w:r>
      <w:r w:rsidR="009F1BE4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synonimy</w:t>
      </w:r>
      <w:r w:rsidR="008421B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)</w:t>
      </w:r>
      <w:r w:rsidR="009F1BE4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C2477D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i przeciwstawne</w:t>
      </w:r>
      <w:r w:rsidR="008421B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(</w:t>
      </w:r>
      <w:r w:rsidR="00B211C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antonimy</w:t>
      </w:r>
      <w:r w:rsidR="008421B2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w tworzonym tekście, tworzy poprawne związki wyrazowe</w:t>
      </w:r>
      <w:r w:rsidR="00A54D68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, wyjaśnia znaczenie znanych związków frazeologicznych</w:t>
      </w:r>
      <w:r w:rsidR="00C22D0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, przysłów</w:t>
      </w:r>
      <w:r w:rsidR="009057B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, odróżnia słownictwo wartościujące i opisujące</w:t>
      </w:r>
      <w:r w:rsidR="00196B1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skła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 </w:t>
      </w:r>
      <w:r w:rsidR="00C819D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truuje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typowe i proste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nia poj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dync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 nierozwinięte i 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="00C819D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="00FC707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rozpoznaje je na typowych przykładach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FC707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konstruuje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="00DA464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współrzęd</w:t>
      </w:r>
      <w:r w:rsidR="003A0B1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softHyphen/>
      </w:r>
      <w:r w:rsidR="00DA464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nie</w:t>
      </w:r>
      <w:r w:rsidR="00C2477D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</w:t>
      </w:r>
      <w:r w:rsidR="00DA464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podrzędnie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równoważniki zdań, u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nych typów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: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ozn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ych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ją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cych, pyt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cych,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rzy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="00B211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owych,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neutralnych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wskazuje podmiot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np. wyrażony rzeczownikiem, zaimkiem</w:t>
      </w:r>
      <w:r w:rsidR="004E458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podmiot domyślny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orzeczenie</w:t>
      </w:r>
      <w:r w:rsidR="003A0B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czasownikowe </w:t>
      </w:r>
      <w:r w:rsidR="009C600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3A0B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="009C600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imien</w:t>
      </w:r>
      <w:r w:rsidR="003A0B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softHyphen/>
      </w:r>
      <w:r w:rsidR="009C600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ne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podaje przykłady zdań, w których podmiot jest wyrażony inną częścią mowy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4E458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podaje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przykładowe </w:t>
      </w:r>
      <w:r w:rsidR="004E458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wyrazy, które budują zdanie bezpodmiotowe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4E458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</w:t>
      </w:r>
      <w:r w:rsidR="003A0B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4E458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przykła</w:t>
      </w:r>
      <w:r w:rsidR="003A0B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softHyphen/>
      </w:r>
      <w:r w:rsidR="004E458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 takich zdań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4E458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rozpoznaje w 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zdaniach</w:t>
      </w:r>
      <w:r w:rsidR="00053E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z lekcji </w:t>
      </w:r>
      <w:r w:rsidR="00053E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pozostałe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części zdania: przydawkę, dopełnienie, okolicznik</w:t>
      </w:r>
      <w:r w:rsidR="004B42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(i jego niektóre rodzaje, np. czasu, miejsca, sposobu)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</w:t>
      </w:r>
      <w:r w:rsidR="00A636B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podaje pytania, na które odpowiadają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łączy w związki wyrazowe wyrazy w zdaniu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rozpoznaje określenia rzeczownika i czasownika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konstruuje wykres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krótkiego, prostego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zdania pojedynczego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wyjaśnia pojęcia </w:t>
      </w:r>
      <w:r w:rsidR="00592D66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związek wyrazowy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592D66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 xml:space="preserve"> grupa podmiotu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592D66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 xml:space="preserve"> grupa orzeczenia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wskazuje je na typowych, prostych przykładach</w:t>
      </w:r>
      <w:r w:rsidR="00346E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sporządza wykres typowego zdania złożonego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562530" w:rsidRPr="003A5907" w:rsidRDefault="00F71A2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fl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ksji </w:t>
      </w:r>
      <w:r w:rsidR="00C819D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–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rozpoznaje i odmienia typowe</w:t>
      </w:r>
      <w:r w:rsidR="009970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rzeczowniki własne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</w:t>
      </w:r>
      <w:r w:rsidR="009970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pospolite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9970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także niektóre rzeczowniki o nietypowej odmianie,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czasowniki, przymiotniki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6B527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rozpoznaje i </w:t>
      </w:r>
      <w:r w:rsidR="009F1BE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z reguły poprawnie </w:t>
      </w:r>
      <w:r w:rsidR="006B527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odm</w:t>
      </w:r>
      <w:r w:rsidR="009F1BE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6B527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enia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liczebniki, zaimki, </w:t>
      </w:r>
      <w:r w:rsidR="009970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określa formę czasownika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: </w:t>
      </w:r>
      <w:r w:rsidR="009970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osobę, liczbę, </w:t>
      </w:r>
      <w:r w:rsidR="00515C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tryb, aspekt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="00515C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dokonany, niedokonany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="00515C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stronę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0E37E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z niewielką pomocą nauczyciela </w:t>
      </w:r>
      <w:r w:rsidR="00515C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przekształca czasowniki: w stronie czynnej, biernej, zwrotnej, w różnych trybach, aspektach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15C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rozpoznaje</w:t>
      </w:r>
      <w:r w:rsidR="006B527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nazywa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na typowych przykładach typy liczebników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podaje przykłady </w:t>
      </w:r>
      <w:r w:rsidR="0049157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różnych typów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zaimków i wyjaśnia ich funkcję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D4567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wskazuje oboczności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 typowych wyrazach odmiennych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B370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odmienia (liczba, rodzaj, przypadek) i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stopniuje przymiotniki</w:t>
      </w:r>
      <w:r w:rsidR="00B370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1C74F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nazywa rodzaje stopniowania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="001C74F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regularne, nieregularne, opisowe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1C74F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840A2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rozpoznaje przysłówki i</w:t>
      </w:r>
      <w:r w:rsidR="00A636B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="00B370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stopniuje </w:t>
      </w:r>
      <w:r w:rsidR="00840A2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840A2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nazywając rodzaj stopniowania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840A2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podaje przykłady przysłówków odprzymiotnikowych i niepochodzących od przymiotnika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3E5A7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rozpoznaje typowe przyimki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A636B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wyrażenia przyimkowe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="003E5A7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używa przyimków do określenia relacji czasowych i</w:t>
      </w:r>
      <w:r w:rsidR="00A636B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przestrzennych; </w:t>
      </w:r>
      <w:r w:rsidR="009F1BE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na ogół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popr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nie 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pisuje czasowniki z</w:t>
      </w:r>
      <w:r w:rsidR="003A0B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cząstką </w:t>
      </w:r>
      <w:r w:rsidR="00C819D9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-</w:t>
      </w:r>
      <w:r w:rsidR="00562530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by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rozpoznaje nieosobowe 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formy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czasownika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bezokolicznik, formy zakoń</w:t>
      </w:r>
      <w:r w:rsidR="001F033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softHyphen/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czone na </w:t>
      </w:r>
      <w:r w:rsidR="00171CA5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-</w:t>
      </w:r>
      <w:r w:rsidR="00562530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no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562530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-to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stosuje wykrzykniki i partykuły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rozpoznaje</w:t>
      </w:r>
      <w:r w:rsidR="0049157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najczęstsze zaimki i</w:t>
      </w:r>
      <w:r w:rsidR="003A0B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="00196B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spójniki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 tekście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15C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poprawnie odmienia omówione na lekcji wyrazy 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="00515C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niety</w:t>
      </w:r>
      <w:r w:rsidR="00C44FE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powej odmianie, 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 tym </w:t>
      </w:r>
      <w:r w:rsidR="00C44FE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czasownik typu </w:t>
      </w:r>
      <w:r w:rsidR="00C44FE3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wziąć</w:t>
      </w:r>
    </w:p>
    <w:p w:rsidR="00D56D2D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fon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="00C819D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lf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abe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wyjaśnia różnicę między głoską a literą, dzieli wyrazy na głoski, litery i sylaby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="00171CA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i nosowe</w:t>
      </w:r>
      <w:r w:rsidR="00171CA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potrafi je nazywać</w:t>
      </w:r>
      <w:r w:rsidR="00171CA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orzy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wiedzę na temat rozbieżności mi</w:t>
      </w:r>
      <w:r w:rsidR="00171CA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dzy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lastRenderedPageBreak/>
        <w:t xml:space="preserve">mową </w:t>
      </w:r>
      <w:r w:rsidR="00171CA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a pismem do poprawnego zapisywania wyrazów</w:t>
      </w:r>
      <w:r w:rsidR="00171CA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zna i stosuje podstawowe reguły akcentowania wyrazów w języku polskim, stara się je stosować</w:t>
      </w:r>
    </w:p>
    <w:p w:rsidR="00863CD9" w:rsidRPr="003A5907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Theme="majorHAnsi" w:eastAsia="Quasi-LucidaBright" w:hAnsiTheme="majorHAnsi" w:cs="Times New Roman"/>
          <w:sz w:val="20"/>
          <w:szCs w:val="20"/>
          <w:lang w:val="pl-PL"/>
        </w:rPr>
      </w:pPr>
    </w:p>
    <w:p w:rsidR="00AB479C" w:rsidRPr="003A5907" w:rsidRDefault="00AB479C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Theme="majorHAnsi" w:eastAsia="Quasi-LucidaBright" w:hAnsiTheme="majorHAnsi" w:cs="Times New Roman"/>
          <w:sz w:val="20"/>
          <w:szCs w:val="20"/>
          <w:lang w:val="pl-PL"/>
        </w:rPr>
      </w:pPr>
    </w:p>
    <w:p w:rsidR="00863CD9" w:rsidRPr="003A5907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right="59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ę 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sz w:val="24"/>
          <w:szCs w:val="24"/>
          <w:lang w:val="pl-PL"/>
        </w:rPr>
        <w:t>br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otrzy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tóry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maga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lne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nę do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ą 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z:</w:t>
      </w:r>
    </w:p>
    <w:p w:rsidR="00D56D2D" w:rsidRPr="003A5907" w:rsidRDefault="00D56D2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Theme="majorHAnsi" w:eastAsia="Quasi-LucidaBright" w:hAnsiTheme="majorHAnsi" w:cs="Times New Roman"/>
          <w:b/>
          <w:bCs/>
          <w:spacing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-1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. 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:rsidR="00AB479C" w:rsidRPr="003A5907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Theme="majorHAnsi" w:eastAsia="Quasi-LucidaBright" w:hAnsiTheme="majorHAnsi" w:cs="Times New Roman"/>
          <w:b/>
          <w:bCs/>
          <w:spacing w:val="3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S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U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HANIE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koncentruje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gę podc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łuch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dłuż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dzi innych, a zw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łas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cza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odtw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nyc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utwo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rów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ra </w:t>
      </w:r>
      <w:r w:rsidR="00196B1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potrzebne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nf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cje z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u, tworzy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notatkę w formie tabeli, schematu, punktów, kilkuzdaniowej wypowiedzi</w:t>
      </w:r>
      <w:r w:rsidR="00171CA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196B1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formułuje pytania </w:t>
      </w:r>
      <w:r w:rsidR="00171CA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rozpozn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je 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rój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ych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uni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tów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odró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ia i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nf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cje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e od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j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żny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ch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ds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sam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: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pisze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formułuje pytania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łaś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ciwie od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ra 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ncje 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wcy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tu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odczytuje pr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ny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ns 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uch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nych utworów po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tyc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ich i proz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ich</w:t>
      </w:r>
    </w:p>
    <w:p w:rsidR="003A0B14" w:rsidRPr="003A5907" w:rsidRDefault="003A0B14" w:rsidP="003A0B14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CZ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Y</w:t>
      </w:r>
      <w:r w:rsidRPr="003A5907">
        <w:rPr>
          <w:rFonts w:asciiTheme="majorHAnsi" w:eastAsia="Quasi-LucidaSans" w:hAnsiTheme="majorHAnsi" w:cs="Times New Roman"/>
          <w:b/>
          <w:bCs/>
          <w:spacing w:val="-8"/>
          <w:sz w:val="24"/>
          <w:szCs w:val="24"/>
          <w:lang w:val="pl-PL"/>
        </w:rPr>
        <w:t>T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ANIE</w:t>
      </w:r>
    </w:p>
    <w:p w:rsidR="00562530" w:rsidRPr="003A5907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identyfikuje i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krótko charakteryzuje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ada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cę i odbiorcę 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ied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w tekstach literackich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je dosłowne i symboliczne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int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ncje 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8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przytacza informacje zawarte w tekście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w w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nf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 po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io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odd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 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formacje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 od dr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gor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ęd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ych, fakt od opinii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mawia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 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l na poziomie dosłownym, </w:t>
      </w:r>
      <w:r w:rsidR="000E37E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 niewielką pomocą nauczyciela </w:t>
      </w:r>
      <w:proofErr w:type="spellStart"/>
      <w:r w:rsidR="000E37E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omówia</w:t>
      </w:r>
      <w:proofErr w:type="spellEnd"/>
      <w:r w:rsidR="000E37E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je na poziomie przenośnym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 p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 i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popr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pod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m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cyj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ym, stara się je </w:t>
      </w:r>
      <w:r w:rsidR="009C123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interpretować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głosowo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głośno 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yta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8"/>
          <w:position w:val="2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, u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dni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c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dy popr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j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rtyku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cji, akcentowania i inton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cji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skła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i: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tytu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735A8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śródty</w:t>
      </w:r>
      <w:r w:rsidR="009C123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</w:t>
      </w:r>
      <w:r w:rsidR="00735A8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uł,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p, 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ńcz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</w:t>
      </w:r>
      <w:r w:rsidR="009C123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rozumie ich funkcję</w:t>
      </w:r>
      <w:r w:rsidR="00A472C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zuj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typow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eme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cyjn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tyli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tyczn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życz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ch, 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ch, in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tru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ch, prz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ch, listach </w:t>
      </w:r>
      <w:r w:rsidR="00CB498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(w tym oficjalnych)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relacjach</w:t>
      </w:r>
      <w:r w:rsidR="00CB498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dedykacjach, podziękowaniach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ra i 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tuje infor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cje z in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tru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cji, 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abe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li,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="009F1BE4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cytatów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je pr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ów w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 samodzielnie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</w:t>
      </w:r>
      <w:r w:rsidR="00832EE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frazeologicznych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w wypowiedzi </w:t>
      </w:r>
    </w:p>
    <w:p w:rsidR="00562530" w:rsidRPr="003A5907" w:rsidRDefault="00562530" w:rsidP="00157395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DO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IER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A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NIE DO INF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O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R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MAC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JI – SAMOKSZTAŁCENIE</w:t>
      </w:r>
    </w:p>
    <w:p w:rsidR="007F1E7D" w:rsidRPr="003A5907" w:rsidRDefault="00562530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 w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 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znym, 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ybi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ra inform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cje z 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nych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ź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ród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p.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opism, stron interneto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ych</w:t>
      </w:r>
      <w:r w:rsidR="00C2456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76C81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korzysta w razie potrzeby ze słownika języka polskiego, słownika wyrazów obcych</w:t>
      </w:r>
      <w:r w:rsidR="00CC7B37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, słownika frazeologicznego</w:t>
      </w:r>
      <w:r w:rsidR="00C24564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;</w:t>
      </w:r>
      <w:r w:rsidR="00CB4988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samodzielnie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lastRenderedPageBreak/>
        <w:t>korzysta ze słowników wyrazów bliskoznacznych</w:t>
      </w:r>
      <w:r w:rsidR="009F1BE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poprawnej polszczyzny</w:t>
      </w:r>
      <w:r w:rsidR="009F1BE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encyklopedii </w:t>
      </w:r>
    </w:p>
    <w:p w:rsidR="00D56D2D" w:rsidRPr="003A5907" w:rsidRDefault="00CB4988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potrafi znal</w:t>
      </w:r>
      <w:r w:rsidR="007F1E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eźć informacje w słowniku bohateró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</w:t>
      </w:r>
      <w:r w:rsidR="007F1E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literackich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9F1BE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innych słownikach </w:t>
      </w:r>
    </w:p>
    <w:p w:rsidR="005B40E7" w:rsidRPr="003A5907" w:rsidRDefault="005B40E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hAnsiTheme="majorHAnsi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:rsidR="00402E47" w:rsidRPr="003A5907" w:rsidRDefault="00402E4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hAnsiTheme="majorHAnsi" w:cs="Times New Roman"/>
          <w:sz w:val="24"/>
          <w:szCs w:val="24"/>
          <w:lang w:val="pl-PL"/>
        </w:rPr>
        <w:t xml:space="preserve">rozwija umiejętność krytycznej oceny pozyskanych informacji </w:t>
      </w:r>
    </w:p>
    <w:p w:rsidR="00AB479C" w:rsidRPr="003A5907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hAnsiTheme="majorHAnsi" w:cs="Times New Roman"/>
          <w:sz w:val="24"/>
          <w:szCs w:val="24"/>
          <w:lang w:val="pl-PL"/>
        </w:rPr>
        <w:t>zna i regularnie stosuje zasady korzystania z zasobów bibliotecznych (np. w bibliotekach szkolnych oraz on-line</w:t>
      </w:r>
      <w:r w:rsidR="00C24564" w:rsidRPr="003A5907">
        <w:rPr>
          <w:rFonts w:asciiTheme="majorHAnsi" w:hAnsiTheme="majorHAnsi" w:cs="Times New Roman"/>
          <w:sz w:val="24"/>
          <w:szCs w:val="24"/>
          <w:lang w:val="pl-PL"/>
        </w:rPr>
        <w:t>)</w:t>
      </w:r>
    </w:p>
    <w:p w:rsidR="00AB479C" w:rsidRPr="003A5907" w:rsidRDefault="00AB479C" w:rsidP="00157395">
      <w:pPr>
        <w:pStyle w:val="Akapitzlist"/>
        <w:tabs>
          <w:tab w:val="left" w:pos="1716"/>
        </w:tabs>
        <w:spacing w:after="0" w:line="240" w:lineRule="auto"/>
        <w:ind w:left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D56D2D" w:rsidRPr="003A5907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nazywa i uz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oje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reak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cje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</w:t>
      </w:r>
      <w:r w:rsidR="00132F9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określa tematykę i problematykę utworu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pytanie </w:t>
      </w:r>
      <w:proofErr w:type="spellStart"/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CB498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przeważnie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obj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śnia ich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nie</w:t>
      </w:r>
      <w:r w:rsidR="0032770A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rozpoznaje autora, adresata i bohatera wiersza</w:t>
      </w:r>
      <w:r w:rsidR="0030260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opisuje cechy podmiotu lirycznego (w tym </w:t>
      </w:r>
      <w:r w:rsidR="0030260C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>zbiorowego)</w:t>
      </w:r>
      <w:r w:rsidR="00171CA5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>wskazuje cechy wyróżniające teksty artystyczne (poetyckie i prozatorskie) oraz</w:t>
      </w:r>
      <w:r w:rsidR="00CB4988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>użytkowe</w:t>
      </w:r>
      <w:r w:rsidR="00F97973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>, rozpoznaje tekst publicystyczny</w:t>
      </w:r>
      <w:r w:rsidR="0054110F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 informacyjny, reklamowy</w:t>
      </w:r>
      <w:r w:rsidR="00171CA5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 </w:t>
      </w:r>
      <w:r w:rsidR="0054110F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>i rozumie ich</w:t>
      </w:r>
      <w:r w:rsidR="00F97973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 funkcje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analizuje elementy świata przedstawionego w utworze epickim, takie jak: </w:t>
      </w:r>
      <w:r w:rsidR="00242881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czas i miejsce wydarzeń, </w:t>
      </w:r>
      <w:r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>akcja, fabuła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wątek</w:t>
      </w:r>
      <w:r w:rsidR="004F58D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(główny i poboc</w:t>
      </w:r>
      <w:r w:rsidR="00CB498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z</w:t>
      </w:r>
      <w:r w:rsidR="004F58D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ny)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24288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wydarzenia,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punkt kulminacyjny</w:t>
      </w:r>
      <w:r w:rsidR="0034295A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34295A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bohater (pozytywny</w:t>
      </w:r>
      <w:r w:rsidR="00893AF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 w:rsidR="00893AF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ułowy)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893AF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trzecioosobowego</w:t>
      </w:r>
      <w:r w:rsidR="009F1BE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określa jego cechy </w:t>
      </w:r>
    </w:p>
    <w:p w:rsidR="00D808B0" w:rsidRPr="003A5907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odróżnia dialog od monologu, rozumie ich funkcje w utworze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uje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mit, bajkę,</w:t>
      </w:r>
      <w:r w:rsidR="00171CA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8E5AD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hymn,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przypowieść</w:t>
      </w:r>
      <w:r w:rsidR="008F094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legendę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i nowelę, </w:t>
      </w:r>
      <w:r w:rsidR="00422A1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powieść,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wskazuje ich cechy</w:t>
      </w:r>
      <w:r w:rsidR="00422A1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zna gatunki</w:t>
      </w:r>
      <w:r w:rsidR="00860A1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422A1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powieści</w:t>
      </w:r>
      <w:r w:rsidR="00860A1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(obyczajowa, fantastycznonaukowa</w:t>
      </w:r>
      <w:r w:rsidR="008E3158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fantasy</w:t>
      </w:r>
      <w:r w:rsidR="001B435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historyczna</w:t>
      </w:r>
      <w:r w:rsidR="008E5AD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przygodowa</w:t>
      </w:r>
      <w:r w:rsidR="00860A1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)</w:t>
      </w:r>
      <w:r w:rsidR="00422A1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podaje ich cechy, przyporządkowuje je do konkretnych utworów</w:t>
      </w:r>
      <w:r w:rsidR="00171CA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przytacza i parafrazuje morał bajki, odczytuje pr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esła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nie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A54D68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mie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podst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ą funkcję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rsu,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rotki, rymu</w:t>
      </w:r>
      <w:r w:rsidR="009B57E4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(dokła</w:t>
      </w:r>
      <w:r w:rsidR="006F0DC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dny – niedokładny)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refrenu</w:t>
      </w:r>
      <w:r w:rsidR="009B57E4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9F1BE4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samodzielnie wskazuje w wierszu wyżej wymienione elementy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A54D68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rozpoznaje wiersz biały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wyodrębnia słuchowisko, plakat społeczny, przedstawienie i film spośród innych przekazów </w:t>
      </w:r>
      <w:r w:rsidR="00893AF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tekstów kultury, interpretuj</w:t>
      </w:r>
      <w:r w:rsidR="009F1BE4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je na poziomie dosłownym i </w:t>
      </w:r>
      <w:r w:rsidR="000E37E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z niewielką pomocą nauczyciela interpretuje</w:t>
      </w:r>
      <w:r w:rsidR="000E37E9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 go na poziomie przenośnym</w:t>
      </w:r>
      <w:r w:rsidR="00171CA5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 </w:t>
      </w:r>
    </w:p>
    <w:p w:rsidR="009F1BE4" w:rsidRPr="003A5907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odczytuje komiks i podaje jego cechy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używa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ć: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gr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reżyser, adaptacja, </w:t>
      </w:r>
      <w:r w:rsidR="007A388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antrakt, scenografia,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ekranizacja, kadr, ujęcie, </w:t>
      </w:r>
      <w:r w:rsidR="00DA464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efek</w:t>
      </w:r>
      <w:r w:rsidR="00F82C7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</w:t>
      </w:r>
      <w:r w:rsidR="00DA464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specjalne, </w:t>
      </w:r>
      <w:r w:rsidR="006F0DC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audycja,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 także zna odmiany filmu,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yod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ręb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="00F82C7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jego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nt</w:t>
      </w:r>
      <w:r w:rsidR="00F82C7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y,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dr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ia różne gatunki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mowe</w:t>
      </w:r>
      <w:proofErr w:type="spellEnd"/>
      <w:r w:rsidR="004A609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="004A609C" w:rsidRPr="003A5907">
        <w:rPr>
          <w:rFonts w:asciiTheme="majorHAnsi" w:hAnsiTheme="majorHAnsi" w:cs="Times New Roman"/>
          <w:sz w:val="24"/>
          <w:szCs w:val="24"/>
          <w:lang w:val="pl-PL"/>
        </w:rPr>
        <w:t xml:space="preserve"> </w:t>
      </w:r>
      <w:r w:rsidR="004A609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4A609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omawia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4A609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różnice między tekstem literackim a jego adaptacją</w:t>
      </w:r>
    </w:p>
    <w:p w:rsidR="002A72ED" w:rsidRPr="003A5907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świadomie i z uwagą odbiera filmy</w:t>
      </w:r>
      <w:r w:rsidR="009A10E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spektakle, zwłaszcza adresowane do dzieci i młodzieży</w:t>
      </w:r>
      <w:r w:rsidR="009F1BE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wyraża i uzasadnia opinię na ich temat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84319E" w:rsidRPr="003A5907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i 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oh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rów 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 ich post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="00F82C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określa ważne dla nich wartości</w:t>
      </w:r>
    </w:p>
    <w:p w:rsidR="000E7A96" w:rsidRPr="003A5907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lastRenderedPageBreak/>
        <w:t>rozumie pojęcie fikcji literackiej, odszukuje w utworze elementy prawdziwe, prawdopo</w:t>
      </w:r>
      <w:r w:rsidR="00F960F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softHyphen/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dobne</w:t>
      </w:r>
      <w:r w:rsidR="008E5AD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(realistyczne)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fantastyczne </w:t>
      </w:r>
    </w:p>
    <w:p w:rsidR="00AB479C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odc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ytuje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s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orów na po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iomie s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ntyc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ym (dosło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wn</w:t>
      </w:r>
      <w:r w:rsidR="009F1BE4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ym), a z niewielką pomocą 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na poziomie przenośnym</w:t>
      </w:r>
      <w:r w:rsidR="0054110F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, wyszukuje informacje wyrażone wprost i pośrednio</w:t>
      </w:r>
      <w:r w:rsidR="00171CA5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 </w:t>
      </w:r>
    </w:p>
    <w:p w:rsidR="00376464" w:rsidRPr="003A5907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b/>
          <w:bCs/>
          <w:spacing w:val="5"/>
          <w:sz w:val="24"/>
          <w:szCs w:val="24"/>
          <w:lang w:val="pl-PL"/>
        </w:rPr>
      </w:pPr>
    </w:p>
    <w:p w:rsidR="007F160D" w:rsidRPr="003A5907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5"/>
          <w:sz w:val="24"/>
          <w:szCs w:val="24"/>
          <w:lang w:val="pl-PL"/>
        </w:rPr>
        <w:t>II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. 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>worze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  <w:t>wypowie</w:t>
      </w:r>
      <w:r w:rsidRPr="003A5907">
        <w:rPr>
          <w:rFonts w:asciiTheme="majorHAnsi" w:eastAsia="Quasi-LucidaBright" w:hAnsiTheme="majorHAnsi" w:cs="Times New Roman"/>
          <w:b/>
          <w:bCs/>
          <w:w w:val="114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>zi</w:t>
      </w:r>
    </w:p>
    <w:p w:rsidR="007F160D" w:rsidRPr="003A5907" w:rsidRDefault="007F160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7F160D" w:rsidRPr="003A5907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M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ÓW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IENIE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dst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sne, logiczne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nie w 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ie, stosując się do reguł grzecznościowych, używa odpo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dnich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onstrukcji skł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dnio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ych (np. trybu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ypus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cego lub zdań pytających) podc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 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z osobą dorosłą i 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ieśnikiem, a także w różnych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sytuacjach oficjalnych i nieoficjalnych</w:t>
      </w:r>
      <w:r w:rsidR="00405B4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buduje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405B4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kontakt ze słuchaczem np. za pomocą apostrof, wypowiedzi nacechowanych emocjonalnie, wykrzyknień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dostoso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dź do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ta 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uacji</w:t>
      </w:r>
      <w:r w:rsidR="006F0DC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(np. oficjalnej i nieoficjalnej)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iadomie dobiera ró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iadomie dobiera 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ton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cję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niową</w:t>
      </w:r>
    </w:p>
    <w:p w:rsidR="00562530" w:rsidRPr="003A5907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formułuje przemyślane pytania otwarte i zamknięte, 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ud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 odpo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ied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w formie 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rótkiej, sensownej 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ied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da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ię w ro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a i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ucz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es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tn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ń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stosuje popr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 formy gr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ama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="00376464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odmiennych części mowy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gromadzi wyrazy określające i nazywające</w:t>
      </w:r>
      <w:r w:rsidR="00893AF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np. cechy wyglądu i charakteru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ogic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nie i w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posób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dko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ny</w:t>
      </w:r>
      <w:r w:rsidR="0005122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na tematy związane z otaczającą rzeczywistością, lekturą, </w:t>
      </w:r>
      <w:r w:rsidR="000E37E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tekstem poetyckim, </w:t>
      </w:r>
      <w:r w:rsidR="0005122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filmem itp.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: opo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enia w por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 chronolo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iczny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05122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poprawnie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cza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twory f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 wy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aktywnie ucz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tnicz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 w 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owi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="00376464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="00376464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ze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="00376464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codzienny</w:t>
      </w:r>
      <w:r w:rsidR="00376464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sytuacja</w:t>
      </w:r>
      <w:r w:rsidR="00376464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ch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 sposób logiczny i uporządkowany opisuje przedmiot, miejsce, krajobraz, postać, </w:t>
      </w:r>
      <w:r w:rsidR="00F960F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wierzę, </w:t>
      </w:r>
      <w:proofErr w:type="spellStart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przedmot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EC4D1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przeżycia,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obraz, ilustrację, plakat, stosując właściwe tematowi słownictwo</w:t>
      </w:r>
      <w:r w:rsidR="00893AF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jak i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słownictwo służące do formułowania ocen, opinii, emocji </w:t>
      </w:r>
      <w:r w:rsidR="0005122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oraz słownictwo opisujące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głas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 z p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amię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ty po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ie, po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si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ę p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bar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 </w:t>
      </w:r>
    </w:p>
    <w:p w:rsidR="00DC4533" w:rsidRPr="003A5907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</w:t>
      </w:r>
      <w:r w:rsidR="00127E8F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głosu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świadomie po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ię poz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kam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wypowi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dzi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(m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ges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)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stosuje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ię do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ści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kc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nia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ów 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składa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enia,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iedź 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 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kcji,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p.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sady gry</w:t>
      </w:r>
      <w:r w:rsidR="00171CA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obj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śnia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nia dosło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e i m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foryc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ne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ów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sk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ozn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czn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e</w:t>
      </w:r>
      <w:r w:rsidR="00B211C9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 (synonimy)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 i pr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iw</w:t>
      </w:r>
      <w:r w:rsidR="009A10E6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softHyphen/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wne</w:t>
      </w:r>
      <w:r w:rsidR="00B211C9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 (antonimy)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 oraz</w:t>
      </w:r>
      <w:r w:rsidR="00171CA5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04039A" w:rsidRPr="003A5907" w:rsidRDefault="0004039A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formułuje tezę, podaje do niej argumenty i przykłady, odróżnia argumenty odnoszące się do faktów i logiki oraz odwołujące się do emocji</w:t>
      </w:r>
      <w:r w:rsidR="00D13B2F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, potrafi zabrać głos w dyskusji, zaprezentować i logicznie uzasadnić swoją opinię</w:t>
      </w:r>
      <w:r w:rsidR="000E37E9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, wie, czym jest perswazja, i potrafi na nią odpowiednio zareagować</w:t>
      </w:r>
      <w:r w:rsidR="00D13B2F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7F160D" w:rsidRPr="003A5907" w:rsidRDefault="007F160D" w:rsidP="00157395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</w:p>
    <w:p w:rsidR="007F160D" w:rsidRPr="003A5907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PIS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A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NIE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stosuje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poc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tku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i odpowi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rpun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cyjne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lastRenderedPageBreak/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ońcu, stosuje w swoich pracach podstawowe reguły interpunkcyjne dotyczące przecinka (np. przy wymienianiu oraz przed zaimkami</w:t>
      </w:r>
      <w:r w:rsidR="008E2C7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przecinek w zdaniu złożonym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), dwukropka, myślnika, </w:t>
      </w:r>
      <w:r w:rsidR="008E2C7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średnika, nawiasu,</w:t>
      </w:r>
      <w:r w:rsidR="0005122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051221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bezbłędnie</w:t>
      </w:r>
      <w:r w:rsidR="008E2C7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dzieli wyrazy na sylaby, przenosi wyraz do następnego wersu</w:t>
      </w:r>
      <w:r w:rsidR="006F0DC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, stosuje cudzysłów </w:t>
      </w:r>
    </w:p>
    <w:p w:rsidR="006F0DC5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zna i stosuje 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 ortogr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dotyc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 piso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ó–</w:t>
      </w:r>
      <w:r w:rsidRPr="003A5907">
        <w:rPr>
          <w:rFonts w:asciiTheme="majorHAnsi" w:eastAsia="Quasi-LucidaBright" w:hAnsiTheme="majorHAnsi" w:cs="Times New Roman"/>
          <w:i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 xml:space="preserve"> rz–</w:t>
      </w:r>
      <w:r w:rsidRPr="003A5907">
        <w:rPr>
          <w:rFonts w:asciiTheme="majorHAnsi" w:eastAsia="Quasi-LucidaBright" w:hAnsiTheme="majorHAnsi" w:cs="Times New Roman"/>
          <w:i/>
          <w:spacing w:val="-1"/>
          <w:sz w:val="24"/>
          <w:szCs w:val="24"/>
          <w:lang w:val="pl-PL"/>
        </w:rPr>
        <w:t>ż</w:t>
      </w:r>
      <w:r w:rsidR="00C44FE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C44FE3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 xml:space="preserve"> ch–h</w:t>
      </w:r>
      <w:r w:rsidR="00C44FE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C44FE3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 xml:space="preserve"> </w:t>
      </w:r>
      <w:r w:rsidR="006F0DC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cząstk</w:t>
      </w:r>
      <w:r w:rsidR="00E51A8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6F0DC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C44FE3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-by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z czasownikami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zna i stosuje </w:t>
      </w:r>
      <w:r w:rsidR="0005122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najczęs</w:t>
      </w:r>
      <w:r w:rsidR="001C74F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tsze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wyjątki od poznanych reguł ortograficznych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sne od pospo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itych 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tosuje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 dotycz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 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owni 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ą lit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rą</w:t>
      </w:r>
    </w:p>
    <w:p w:rsidR="003D26C2" w:rsidRPr="003A5907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wymienia spójniki, przed którymi stawia się przecinek</w:t>
      </w:r>
      <w:r w:rsidR="00E51A8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/ nie stawia się przecinka, 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stosuje tę wiedzę w praktyce, oddziela przecinkiem zdania składowe w zdaniu złożonym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1C74FE" w:rsidRPr="003A5907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zna i stara się stosować zasady zapisu przymiotników złożonych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i stosuje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dy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kła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du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gra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proofErr w:type="spellEnd"/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0512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uwzględnia wszy</w:t>
      </w:r>
      <w:r w:rsidR="00E51A8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  <w:r w:rsidR="000512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tkie niezbędne elementy nast</w:t>
      </w:r>
      <w:r w:rsidR="001F033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ę</w:t>
      </w:r>
      <w:r w:rsidR="000512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pujących form wypowiedzi: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0512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(w tym oficjalny), wywiad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, ramow</w:t>
      </w:r>
      <w:r w:rsidR="00051221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y</w:t>
      </w:r>
      <w:r w:rsidR="00E51A8C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szczegółow</w:t>
      </w:r>
      <w:r w:rsidR="000512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 plan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w</w:t>
      </w:r>
      <w:r w:rsidR="000512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ypowiedzi, ogłoszenie, zaproszenie, instrukcja, przepis kulinarny, streszczenie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5706D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sprawozdanie</w:t>
      </w:r>
      <w:r w:rsidR="007C7F6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życzenia</w:t>
      </w:r>
      <w:r w:rsidR="000512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dedykacja, podziękowanie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5706D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ukł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da spójne, upor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dko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pod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 chrono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ogic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nym </w:t>
      </w:r>
      <w:r w:rsidR="00C2477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poprawnie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skomponowane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nie odt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órc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="00E51A8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e/</w:t>
      </w:r>
      <w:r w:rsidR="000512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twórcze, stara się, aby było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wierne utworowi /</w:t>
      </w:r>
      <w:r w:rsidR="00E51A8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pomysłowe</w:t>
      </w:r>
      <w:r w:rsidR="000512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ory f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ab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mi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ra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kreś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ęps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aso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łas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i, przyimki i wyrażenia przyimkowe; opo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iada z perspek</w:t>
      </w:r>
      <w:r w:rsidR="001F033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softHyphen/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tywy świadka i uczestnika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dar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eń</w:t>
      </w:r>
    </w:p>
    <w:p w:rsidR="00AB44D0" w:rsidRPr="003A5907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pisze poprawn</w:t>
      </w:r>
      <w:r w:rsidR="00C2477D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e: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tekst ar</w:t>
      </w:r>
      <w:r w:rsidR="006A2483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umentacyjny</w:t>
      </w:r>
      <w:r w:rsidR="009C584D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</w:t>
      </w:r>
      <w:r w:rsidR="00857433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charakterystykę postaci rzeczywistej i bohatera literackiego</w:t>
      </w:r>
      <w:r w:rsidR="009C584D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opis przeżyć wewnętrznych</w:t>
      </w:r>
      <w:r w:rsidR="00171CA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</w:p>
    <w:p w:rsidR="00562530" w:rsidRPr="003A5907" w:rsidRDefault="009C584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w dłuższych wypowiedziach pisemnych 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stosuje akapity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j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 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iczn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yodr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 fr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ntów wypowi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dzi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w sposób uporządkowany opisuje obraz, ilustrację, plakat, rzeźbę, stosując słownictwo </w:t>
      </w:r>
      <w:r w:rsidR="00051221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opisujące oraz</w:t>
      </w:r>
      <w:r w:rsidR="000512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zachowuje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stetykę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apisu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ych z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cod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nymi sytu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mi 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pomocą odpo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dnich spójników i przyimków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półr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dne i podrzędne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ię do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rp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ji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 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 stosuje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 formy gr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ama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 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nik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ymiot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liczebnika i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we wszystkich trybach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 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 grom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okr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 i 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 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chy np. ch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kt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ru na podst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ń i post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błę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dy </w:t>
      </w:r>
      <w:proofErr w:type="spellStart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orto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proofErr w:type="spellEnd"/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czne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rpun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cyjne w tworzon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dzi i je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:rsidR="00225D37" w:rsidRPr="003A5907" w:rsidRDefault="00225D3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formułuje tezę, dobiera argumenty i przykłady, zarówno odnoszące się do faktów i logiki</w:t>
      </w:r>
      <w:r w:rsidR="00E51A8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jak i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odwołujące się do emocji </w:t>
      </w:r>
    </w:p>
    <w:p w:rsidR="007F160D" w:rsidRPr="003A5907" w:rsidRDefault="007F160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7F160D" w:rsidRPr="003A5907" w:rsidRDefault="007F160D" w:rsidP="00157395">
      <w:pPr>
        <w:tabs>
          <w:tab w:val="left" w:pos="1716"/>
        </w:tabs>
        <w:spacing w:after="0" w:line="240" w:lineRule="auto"/>
        <w:jc w:val="both"/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:rsidR="007F160D" w:rsidRPr="003A5907" w:rsidRDefault="007F160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562530" w:rsidRPr="003A5907" w:rsidRDefault="00562530" w:rsidP="00157395">
      <w:pPr>
        <w:tabs>
          <w:tab w:val="left" w:pos="1716"/>
        </w:tabs>
        <w:spacing w:after="0" w:line="240" w:lineRule="auto"/>
        <w:ind w:right="-23"/>
        <w:jc w:val="both"/>
        <w:rPr>
          <w:rFonts w:asciiTheme="majorHAnsi" w:eastAsia="Lucida Sans Unicode" w:hAnsiTheme="majorHAnsi" w:cs="Times New Roman"/>
          <w:spacing w:val="3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Umiejętnie stosu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ę ję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yko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ą w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kresie: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słownictwa </w:t>
      </w:r>
      <w:r w:rsidR="008421B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wzbogaca tworzony tekst np. zdrobnieniami, </w:t>
      </w:r>
      <w:r w:rsidR="00A42A0A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zgrubieniami, </w:t>
      </w:r>
      <w:r w:rsidR="00B211C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synonimami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, przeciwstawnymi</w:t>
      </w:r>
      <w:r w:rsidR="00B211C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</w:t>
      </w:r>
      <w:r w:rsidR="008421B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(</w:t>
      </w:r>
      <w:r w:rsidR="00B211C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antonimami</w:t>
      </w:r>
      <w:r w:rsidR="008421B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, </w:t>
      </w:r>
      <w:r w:rsidR="00893C5E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wieloznacznymi</w:t>
      </w:r>
      <w:r w:rsidR="0031550D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;</w:t>
      </w:r>
      <w:r w:rsidR="00893C5E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</w:t>
      </w:r>
      <w:r w:rsidR="00A54D68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 wypowiedziach operuje związkami frazeologicznymi</w:t>
      </w:r>
      <w:r w:rsidR="00C22D0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, przysłowiami</w:t>
      </w:r>
      <w:r w:rsidR="009057B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, słownictwem wartościującym i opisującym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skła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="008421B2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rozpoznaje </w:t>
      </w:r>
      <w:r w:rsidR="00FC707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orod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: poj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ych 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ych oraz równoważniki</w:t>
      </w:r>
      <w:r w:rsidR="009C584D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zdań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 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używ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żny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pów wypowi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ń: pyt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cych,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lastRenderedPageBreak/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jmuj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cych, 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</w:t>
      </w:r>
      <w:r w:rsidR="009C584D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k</w:t>
      </w:r>
      <w:r w:rsidR="009C584D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="009C584D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zu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="009C584D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cych,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ykr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yknikowych, neutralnych, 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ci od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ytu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cji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cyjn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j; wskazuje podmiot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="0014528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wyrażony rzeczownikiem i innymi częściami mowy: przymiotnikiem liczebnikiem, zaimkiem</w:t>
      </w:r>
      <w:r w:rsidR="004E458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podmiot domyślny, a w omówionych na lekcji przykładach wskazuje podmiot w dopełniaczu i zdania bezpodmiotowe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),</w:t>
      </w:r>
      <w:r w:rsidR="009C600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odszukuje w zdaniach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orzeczenie</w:t>
      </w:r>
      <w:r w:rsidR="009C600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czasownikowe i imienne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rozpoznaje </w:t>
      </w:r>
      <w:r w:rsidR="00053E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pozostałe 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części zdania: przydawkę, dopełnienie, okolicznik</w:t>
      </w:r>
      <w:r w:rsidR="004B42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="004B42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na typowych przykładach – okolicznik czasu, miejsca, sposobu, stopnia, celu, przyczyny, przyzwolenia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podaje pytania, na które odpowiadają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676AC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buduje spójne zdania pojedyncze, w których poprawnie łączy w związki wszystkie wyrazy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wzbogaca zdania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dodając przydawki, dopełnienia</w:t>
      </w:r>
      <w:r w:rsidR="00893C5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="00893C5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bliższe i dalsze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okoliczniki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poprawnie rozpoznaje związki wyrazów</w:t>
      </w:r>
      <w:r w:rsidR="00DC453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 zdaniu i wyrazy pozostające poza związkami zdania,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DC453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tworzy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wykres zdania pojedynczego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odszukuje w zdaniu związki wyrazowe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główny i poboczne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wskazuje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 zdaniach związek gł</w:t>
      </w:r>
      <w:r w:rsidR="00DC453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ó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wny i związki poboczne, grupę podmiotu i grupę orzeczenia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stosuje się do zasad poprawnej interpunkcji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346E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rozpoznaje zdanie złożone współrzędnie i podrzędnie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346E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sporządza wykres zdania 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złożonego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sji </w:t>
      </w:r>
      <w:r w:rsidR="008421B2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rozpoznaje i </w:t>
      </w:r>
      <w:r w:rsidR="00C02CDE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najczęściej</w:t>
      </w:r>
      <w:r w:rsidR="00BC09A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poprawnie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odmienia rzeczowniki </w:t>
      </w:r>
      <w:r w:rsidR="00F934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 typowej i nie</w:t>
      </w:r>
      <w:r w:rsidR="00C02CD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</w:t>
      </w:r>
      <w:r w:rsidR="00F934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ypowej odmianie </w:t>
      </w:r>
      <w:r w:rsidR="00C02CD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znane z lekcji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własne, pospolite, konkretne, abstrakcyjne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F934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rozpoznaje i poprawnie odmienia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czasowniki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osoba, liczba, czas, tryb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);</w:t>
      </w:r>
      <w:r w:rsidR="00F934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rozumie konstrukcje strony czynnej, biernej, zwrotnej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F934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rozpoznaje czasowniki nieprzechodnie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przekształca czasowniki w różnych formach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strona, aspekt, tryb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);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F934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rozpoznaje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formy nieosobowe czasownika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bezokolicznik, formy zakończone na </w:t>
      </w:r>
      <w:r w:rsidR="008421B2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-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no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-to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6148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odmienia czasowniki typu </w:t>
      </w:r>
      <w:r w:rsidR="006148F6"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wziąć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6148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B370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rozpoznaje, odmienia i</w:t>
      </w:r>
      <w:r w:rsidR="00F66A5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="00B370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stopniuje </w:t>
      </w:r>
      <w:r w:rsidR="00F934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przymiotniki, </w:t>
      </w:r>
      <w:r w:rsidR="001C74F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wskazując sposób stopniowania (regularny, niere</w:t>
      </w:r>
      <w:r w:rsidR="00A42A0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g</w:t>
      </w:r>
      <w:r w:rsidR="001C74F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ularny, opisowy)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1C74F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6B527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rozpoznaje i </w:t>
      </w:r>
      <w:r w:rsidR="00B3701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odmienia </w:t>
      </w:r>
      <w:r w:rsidR="00F934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liczebniki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F934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A42A0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określa rodzaje liczebników</w:t>
      </w:r>
      <w:r w:rsidR="006B527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49157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zaimków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</w:t>
      </w:r>
      <w:r w:rsidR="00F9349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określa ich formę, </w:t>
      </w:r>
      <w:r w:rsidR="0049157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przeważnie 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poprawnie</w:t>
      </w:r>
      <w:r w:rsidR="0049157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wskazuje zaimki w tekście</w:t>
      </w:r>
      <w:r w:rsidR="00A42A0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49157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nazywa ich rodzaje,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wyjaśnia ich funkcję i</w:t>
      </w:r>
      <w:r w:rsidR="00F66A5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stosuje je w</w:t>
      </w:r>
      <w:r w:rsidR="001F033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celu uniknięcia powtórzeń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poprawnie używa krótszych i dłuższych form zaimków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)</w:t>
      </w:r>
      <w:r w:rsidR="008421B2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;</w:t>
      </w:r>
      <w:r w:rsidR="003E5A7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wskazuje przyimek</w:t>
      </w:r>
      <w:r w:rsidR="0081100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spójnik, </w:t>
      </w:r>
      <w:r w:rsidR="003E5A7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rozumie ich funkcję i</w:t>
      </w:r>
      <w:r w:rsidR="001F033B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 </w:t>
      </w:r>
      <w:r w:rsidR="003E5A7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podaje ich przykłady, </w:t>
      </w:r>
      <w:r w:rsidR="002C4447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poprawnie zapisuje większość przyimków złożonych</w:t>
      </w:r>
      <w:r w:rsidR="008421B2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;</w:t>
      </w:r>
      <w:r w:rsidR="002C4447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ywa odmi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nnych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ci mowy w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wnych form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D4567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wskazuje i wyjaśnia oboczności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D4567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wskazuje temat główny i tematy oboczne oraz oboczności samogłoskowe, spółgłoskowe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fon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tyki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stosuje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domości z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su pod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łu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ów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8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 xml:space="preserve">głoski 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y, a także różnic między pisowni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wymową w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nym ich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pisie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bezbłędnie dzieli głoski na ustne, nosowe, twarde, miękkie, 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dźwięczne i bezdźwięczne;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dzieli na głoski wyrazy ze spółgłoskami miękkimi</w:t>
      </w:r>
      <w:r w:rsidR="008421B2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np. 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– 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ni-s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– 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ni-o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9C584D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zna i stosuje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reguły akcentowania wyrazów </w:t>
      </w:r>
      <w:r w:rsidR="008421B2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 języku polskim</w:t>
      </w:r>
    </w:p>
    <w:p w:rsidR="00F82C7D" w:rsidRPr="003A5907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F82C7D" w:rsidRPr="003A5907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7F160D" w:rsidRPr="003A5907" w:rsidRDefault="007F160D" w:rsidP="00157395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ę 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sz w:val="24"/>
          <w:szCs w:val="24"/>
          <w:lang w:val="pl-PL"/>
        </w:rPr>
        <w:t>bardz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sz w:val="24"/>
          <w:szCs w:val="24"/>
          <w:lang w:val="pl-PL"/>
        </w:rPr>
        <w:t>dobr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otrzy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tóry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maga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lne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ę dobrą 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:</w:t>
      </w:r>
    </w:p>
    <w:p w:rsidR="007F160D" w:rsidRPr="003A5907" w:rsidRDefault="007F160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7F160D" w:rsidRPr="003A5907" w:rsidRDefault="007F160D" w:rsidP="00157395">
      <w:pPr>
        <w:tabs>
          <w:tab w:val="left" w:pos="1716"/>
        </w:tabs>
        <w:spacing w:after="0" w:line="240" w:lineRule="auto"/>
        <w:jc w:val="both"/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7F160D" w:rsidRPr="003A5907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S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U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HANIE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zuje tr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ć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dzi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rozumie </w:t>
      </w:r>
      <w:r w:rsidR="00A42A0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ich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wydźwięk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ra różnorodne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nf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cje z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u, tworzy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notatkę w formie dostosowanej do potrzeb</w:t>
      </w:r>
      <w:r w:rsidR="002B444E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zywa int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ncje 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wcy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uni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tu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swobodnie odczytuje </w:t>
      </w:r>
      <w:r w:rsidR="002B44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nastrój, intencje i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ny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ns wy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uch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nych utworów po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tyc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ich i proz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ich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lastRenderedPageBreak/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 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pójne 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 na 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ysłuch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omunik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tu</w:t>
      </w:r>
    </w:p>
    <w:p w:rsidR="007F160D" w:rsidRPr="003A5907" w:rsidRDefault="007F160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7F160D" w:rsidRPr="003A5907" w:rsidRDefault="007F160D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CZ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Y</w:t>
      </w:r>
      <w:r w:rsidRPr="003A5907">
        <w:rPr>
          <w:rFonts w:asciiTheme="majorHAnsi" w:eastAsia="Quasi-LucidaSans" w:hAnsiTheme="majorHAnsi" w:cs="Times New Roman"/>
          <w:b/>
          <w:bCs/>
          <w:spacing w:val="-8"/>
          <w:sz w:val="24"/>
          <w:szCs w:val="24"/>
          <w:lang w:val="pl-PL"/>
        </w:rPr>
        <w:t>T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ANIE</w:t>
      </w:r>
    </w:p>
    <w:p w:rsidR="009C584D" w:rsidRPr="003A5907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samodzielnie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charakteryzuje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ada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cę i odbiorcę 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ied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w tekstach literackich </w:t>
      </w:r>
      <w:r w:rsidR="00D2731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nieliterackich </w:t>
      </w:r>
    </w:p>
    <w:p w:rsidR="00562530" w:rsidRPr="003A5907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samodzielnie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wyjaśnia dosłowne i symboliczne int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ncje n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="00562530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="00562530" w:rsidRPr="003A5907">
        <w:rPr>
          <w:rFonts w:asciiTheme="majorHAnsi" w:eastAsia="Quasi-LucidaBright" w:hAnsiTheme="majorHAnsi" w:cs="Times New Roman"/>
          <w:spacing w:val="-8"/>
          <w:position w:val="3"/>
          <w:sz w:val="24"/>
          <w:szCs w:val="24"/>
          <w:lang w:val="pl-PL"/>
        </w:rPr>
        <w:t>y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przytacza i wyjaśnia informacje w tekście,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nf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 po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io 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je 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p. op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ej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b 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 po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ć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cyj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b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ą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odd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 inform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cje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 od drugor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dnych, fakty od opinii 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ykor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ystuje je </w:t>
      </w:r>
      <w:r w:rsidR="00376464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 odc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yty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iu znaczeń dosłownych i przenośnych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omawia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 i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l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 p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 i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popr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 pod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m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cyj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ym, interpretuje je głosowo, zwracając uwagę np. na wyrażane emocje i interpunkcję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no czyta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twor</w:t>
      </w:r>
      <w:r w:rsidRPr="003A5907">
        <w:rPr>
          <w:rFonts w:asciiTheme="majorHAnsi" w:eastAsia="Quasi-LucidaBright" w:hAnsiTheme="majorHAnsi" w:cs="Times New Roman"/>
          <w:spacing w:val="-8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wy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tuj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ć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cji i inton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cji,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odd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ć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 </w:t>
      </w:r>
      <w:r w:rsidR="002B444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nastój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odczytyw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 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tu</w:t>
      </w:r>
      <w:r w:rsidR="00D2731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ć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tru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cji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dzi rozu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 fun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ich 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skła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i, 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tytu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735A8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śródtytuł,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p, 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ńcz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</w:t>
      </w:r>
    </w:p>
    <w:p w:rsidR="00562530" w:rsidRPr="003A5907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poprawnie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odd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</w:t>
      </w:r>
      <w:r w:rsidR="00562530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fakty od opinii w dłuższych tekstach </w:t>
      </w:r>
      <w:r w:rsidR="002B44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informacje ważne od drugorzędnych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zuj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typow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eme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cyjn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stylistyczne w życzeniach, ogłoszeniach, instrukcjach, przepisach, listach oficjalnych, </w:t>
      </w:r>
      <w:r w:rsidR="009C584D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dedykacjach, podziękowaniach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odczytuje i twórczo wy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tuje tr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ci 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w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rty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in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tru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cji, prz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abe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li,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cie i not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tce</w:t>
      </w:r>
      <w:r w:rsidR="002B444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swobodnie posłu</w:t>
      </w:r>
      <w:r w:rsidR="00D2731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g</w:t>
      </w:r>
      <w:r w:rsidR="002B444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uje się cytatami w mowie i piśmie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je i odc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zytu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je pr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ów w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:rsidR="007F160D" w:rsidRPr="003A5907" w:rsidRDefault="007F160D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7F160D" w:rsidRPr="003A5907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DO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IER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A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NIE DO INF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O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R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MAC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JI – SAMOKSZTAŁCENIE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ybi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ra inform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one pośr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dnio w 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nych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ź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ródł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p.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opism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 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owych;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onfrontuje je z inny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źród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łam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</w:p>
    <w:p w:rsidR="007F160D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świadomie używa słowników</w:t>
      </w:r>
      <w:r w:rsidR="00AB39D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: ortograficznego,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AB39D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języka polskiego, wyrazów obcych,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wyrazów bliskoznacznych</w:t>
      </w:r>
      <w:r w:rsidR="00CC7B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poprawnej polszczyzny</w:t>
      </w:r>
      <w:r w:rsidR="007F1E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CC7B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frazeologicznego</w:t>
      </w:r>
      <w:r w:rsidR="007F1E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bohaterów literackich</w:t>
      </w:r>
      <w:r w:rsidR="002B444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innych słowników i encyklopedii</w:t>
      </w:r>
      <w:r w:rsidR="00CC7B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dla wzbogacenia warstwy językowej tekstu</w:t>
      </w:r>
      <w:r w:rsidR="0034295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oraz jego treści </w:t>
      </w:r>
    </w:p>
    <w:p w:rsidR="005B40E7" w:rsidRPr="003A5907" w:rsidRDefault="005B40E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:rsidR="00402E47" w:rsidRPr="003A5907" w:rsidRDefault="00402E4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systematycznie rozwija umiejętność krytycznej oceny pozyskanych informacji</w:t>
      </w:r>
    </w:p>
    <w:p w:rsidR="00060CBF" w:rsidRPr="003A5907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zna i stosuje zasady korzystania z zasobów bibliotecznych (</w:t>
      </w:r>
      <w:r w:rsidR="002B444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papierowych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oraz on-line</w:t>
      </w:r>
      <w:r w:rsidR="002B444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korzysta z nich z własnej inicjatywy </w:t>
      </w:r>
    </w:p>
    <w:p w:rsidR="009A10E6" w:rsidRPr="003A5907" w:rsidRDefault="009A10E6" w:rsidP="009A10E6">
      <w:pPr>
        <w:tabs>
          <w:tab w:val="left" w:pos="1716"/>
        </w:tabs>
        <w:spacing w:after="0" w:line="240" w:lineRule="auto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7F160D" w:rsidRPr="003A5907" w:rsidRDefault="00A86421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  <w:t xml:space="preserve">ANALIZOWANIE </w:t>
      </w:r>
      <w:r w:rsidR="007F160D" w:rsidRPr="003A5907"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  <w:t>I INTERPRETOWANIE TEKSTÓW KULTURY</w:t>
      </w:r>
    </w:p>
    <w:p w:rsidR="009A10E6" w:rsidRPr="003A5907" w:rsidRDefault="009A10E6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</w:pPr>
    </w:p>
    <w:p w:rsidR="00562530" w:rsidRPr="003A5907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samodzielnie i poprawnie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opowiada o swoich r</w:t>
      </w:r>
      <w:r w:rsidR="00132F9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eakcjach </w:t>
      </w:r>
      <w:r w:rsidR="002B44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refleksjach </w:t>
      </w:r>
      <w:r w:rsidR="00132F9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czytelniczych, nazywa 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je, uzasadnia; ocenia i opisuje utwór,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konfrontuje swoje reakcje czytelnicze z 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reakcjami innych odbiorców</w:t>
      </w:r>
      <w:r w:rsidR="00132F9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samodzielnie mówi o tematyce czytanego utworu i zauważa jego złożoną problematykę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</w:t>
      </w:r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lastRenderedPageBreak/>
        <w:t xml:space="preserve">zgrubienia, obrazy poetyckie, pytanie </w:t>
      </w:r>
      <w:proofErr w:type="spellStart"/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obj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śnia ich funkcję 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nie przenośne </w:t>
      </w:r>
    </w:p>
    <w:p w:rsidR="0030260C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rozpoznaje autora, adresata i bohatera wiers</w:t>
      </w:r>
      <w:r w:rsidR="0030260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za, </w:t>
      </w:r>
      <w:proofErr w:type="spellStart"/>
      <w:r w:rsidR="002B44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nidy</w:t>
      </w:r>
      <w:proofErr w:type="spellEnd"/>
      <w:r w:rsidR="002B44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30260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nie utożsamiając ich z</w:t>
      </w:r>
      <w:r w:rsidR="00D2731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</w:t>
      </w:r>
      <w:r w:rsidR="0030260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sobą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wykorzystuje wiedzę na temat podmiotu lirycznego</w:t>
      </w:r>
      <w:r w:rsidR="0030260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(w tym zbiorowego)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adresata </w:t>
      </w:r>
      <w:r w:rsidR="00D2731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bohatera wiersza do interpretacji utworu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wnikliwie omawia obrazy poetyckie w wierszu </w:t>
      </w:r>
    </w:p>
    <w:p w:rsidR="00562530" w:rsidRPr="003A5907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szczegółowo omawia cechy wyróżniające teksty artystyczne (poetyckie i prozatorskie) oraz</w:t>
      </w:r>
      <w:r w:rsidR="00F9797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użytkowe</w:t>
      </w:r>
      <w:r w:rsidR="00AB479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:</w:t>
      </w:r>
      <w:r w:rsidR="00F9797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publicystyczne</w:t>
      </w:r>
      <w:r w:rsidR="00AB479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="00F97973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54110F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informacyjne, reklamowe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562530" w:rsidRPr="003A5907" w:rsidRDefault="002B444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płynnie </w:t>
      </w:r>
      <w:r w:rsidR="00562530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objaśnia funkcję analizowanych elementów świata przedstawionego w utworze epickim</w:t>
      </w:r>
      <w:r w:rsidR="00D26D2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takich</w:t>
      </w:r>
      <w:r w:rsidR="004F58D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jak</w:t>
      </w:r>
      <w:r w:rsidR="00D26D2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24288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czas i miejsce wydarzeń, </w:t>
      </w:r>
      <w:r w:rsidR="004F58D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narrator</w:t>
      </w:r>
      <w:r w:rsidR="009C584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(pierwszo- i trzecioosobowy)</w:t>
      </w:r>
      <w:r w:rsidR="004F58D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akcja, fabuła, wątek (główny i pobo</w:t>
      </w:r>
      <w:r w:rsidR="00D26D2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cz</w:t>
      </w:r>
      <w:r w:rsidR="004F58D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ny), </w:t>
      </w:r>
      <w:r w:rsidR="0024288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wydarzenia, </w:t>
      </w:r>
      <w:r w:rsidR="004F58D7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punkt kulminacyjny</w:t>
      </w:r>
      <w:r w:rsidR="00D26D2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zwrot akcji</w:t>
      </w:r>
      <w:r w:rsidR="0034295A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bohater (pozytywny</w:t>
      </w:r>
      <w:r w:rsidR="00D2731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– </w:t>
      </w:r>
      <w:r w:rsidR="0034295A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negatywny, główny, drugoplanowy, epizodyczny, ty</w:t>
      </w:r>
      <w:r w:rsidR="00D2731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</w:t>
      </w:r>
      <w:r w:rsidR="0034295A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ułowy, zbiorowy)</w:t>
      </w:r>
    </w:p>
    <w:p w:rsidR="00D808B0" w:rsidRPr="003A5907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odróżnia dialog od monologu, rozumie ich funkcje w utworze</w:t>
      </w:r>
    </w:p>
    <w:p w:rsidR="00562530" w:rsidRPr="003A5907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biegle 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id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="00562530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="0056253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uje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mit, bajkę, </w:t>
      </w:r>
      <w:r w:rsidR="008E5AD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hymn, 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przypowieść</w:t>
      </w:r>
      <w:r w:rsidR="008F094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legendę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i nowelę, </w:t>
      </w:r>
      <w:r w:rsidR="00422A1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powieść, 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szczegółowo omawia</w:t>
      </w:r>
      <w:r w:rsidR="00171CA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56253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ich cechy</w:t>
      </w:r>
      <w:r w:rsidR="00422A1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s</w:t>
      </w:r>
      <w:r w:rsidR="009C584D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wobodnie</w:t>
      </w:r>
      <w:r w:rsidR="00422A1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omawia cechy różnych gatunków powieści</w:t>
      </w:r>
      <w:r w:rsidR="00860A1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(obyczajowej, fantastycznonaukowej</w:t>
      </w:r>
      <w:r w:rsidR="008E3158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fantasy</w:t>
      </w:r>
      <w:r w:rsidR="001B435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historyczn</w:t>
      </w:r>
      <w:r w:rsidR="00D27318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ej</w:t>
      </w:r>
      <w:r w:rsidR="008E5AD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przygodow</w:t>
      </w:r>
      <w:r w:rsidR="00D27318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ej</w:t>
      </w:r>
      <w:r w:rsidR="00860A10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)</w:t>
      </w:r>
      <w:r w:rsidR="00171CA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422A1F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i potrafi odnieść je do lektur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objaśnia morał bajki na pozi</w:t>
      </w:r>
      <w:r w:rsidR="00A86421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omie dosłownym i symbolicznym,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odczytuje dosłowne </w:t>
      </w:r>
      <w:r w:rsidR="00D2731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symboliczne pr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esła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nie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przypowieści</w:t>
      </w:r>
    </w:p>
    <w:p w:rsidR="00A54D68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płynnie operuje pojęciami: </w:t>
      </w:r>
      <w:r w:rsidRPr="003A5907">
        <w:rPr>
          <w:rFonts w:asciiTheme="majorHAnsi" w:eastAsia="Quasi-LucidaBright" w:hAnsiTheme="majorHAnsi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rs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rotka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rym</w:t>
      </w:r>
      <w:r w:rsidR="009C584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(</w:t>
      </w:r>
      <w:r w:rsidR="009C584D"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dokładny</w:t>
      </w:r>
      <w:r w:rsidR="009C584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– </w:t>
      </w:r>
      <w:r w:rsidR="009C584D"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niedokładny</w:t>
      </w:r>
      <w:r w:rsidR="009C584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9C584D"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ukł</w:t>
      </w:r>
      <w:r w:rsidR="009A4E03"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a</w:t>
      </w:r>
      <w:r w:rsidR="009C584D"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d</w:t>
      </w:r>
      <w:r w:rsidR="009C584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9C584D"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rymów</w:t>
      </w:r>
      <w:r w:rsidR="009C584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)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i/>
          <w:position w:val="3"/>
          <w:sz w:val="24"/>
          <w:szCs w:val="24"/>
          <w:lang w:val="pl-PL"/>
        </w:rPr>
        <w:t>refren</w:t>
      </w:r>
      <w:r w:rsidR="009B57E4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="002B44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samodzielnie omawia funkcję </w:t>
      </w:r>
      <w:r w:rsidR="00695AD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</w:t>
      </w:r>
      <w:r w:rsidR="002B44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ych elementów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695AD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 wierszu</w:t>
      </w:r>
    </w:p>
    <w:p w:rsidR="00562530" w:rsidRPr="003A5907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rozpoznaje wiersz biały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wyodr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ęb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</w:t>
      </w:r>
      <w:r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 słuchowisko, pl</w:t>
      </w:r>
      <w:r w:rsidR="002B444E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akat społeczny, przedstawienie,</w:t>
      </w:r>
      <w:r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2B444E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, program telewizyjny (informacyjny, rozrywkowy, publicystyczny, edukacyjny)</w:t>
      </w:r>
      <w:r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 spośród innych przekazów i</w:t>
      </w:r>
      <w:r w:rsidR="00293584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 </w:t>
      </w:r>
      <w:r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>tekstów kultury,</w:t>
      </w:r>
      <w:r w:rsidR="00171CA5" w:rsidRPr="003A5907">
        <w:rPr>
          <w:rFonts w:asciiTheme="majorHAnsi" w:eastAsia="Quasi-LucidaBright" w:hAnsiTheme="majorHAnsi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>interpretuje je na poziomie dosłownym i przenośnym</w:t>
      </w:r>
      <w:r w:rsidR="00171CA5" w:rsidRPr="003A5907">
        <w:rPr>
          <w:rFonts w:asciiTheme="majorHAnsi" w:eastAsia="Quasi-LucidaBright" w:hAnsiTheme="majorHAnsi" w:cs="Times New Roman"/>
          <w:bCs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swobodnie używa pojęć z zakresu 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teatru, </w:t>
      </w:r>
      <w:r w:rsidR="00D2731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filmu i radia, m.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in. gra aktorska, </w:t>
      </w:r>
      <w:r w:rsidR="007A388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rola,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reżyser, scenariusz,</w:t>
      </w:r>
      <w:r w:rsidR="007A388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scenarzysta, scenografia, </w:t>
      </w:r>
      <w:r w:rsidR="00DA464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scenograf,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adaptacja, ekranizacja, kadr, ujęcie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(i jego rodzaje)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7A388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antrakt,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słuchowisko, </w:t>
      </w:r>
      <w:r w:rsidR="00DA464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efekty specjalne, montaż</w:t>
      </w:r>
      <w:r w:rsidR="00D2731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wyróżnia wśród przekazów audiowizualnych słuchowiska i różne gatunki filmowe</w:t>
      </w:r>
      <w:r w:rsidR="004A609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4A609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swobodnie wskazuje cechy charakterystyczne przekazów audiowizualnych (filmu, programu informacyjnego, programu rozrywkowego)</w:t>
      </w:r>
      <w:r w:rsidR="002C085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2C085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omawia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2C085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refleksyjnie ocenia </w:t>
      </w:r>
      <w:r w:rsidR="002B444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różnorakie </w:t>
      </w:r>
      <w:r w:rsidR="002C085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różnice między tekstem literackim a jego adaptacją </w:t>
      </w:r>
    </w:p>
    <w:p w:rsidR="002A72ED" w:rsidRPr="003A5907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świadomie i z uwagą odbiera filmy</w:t>
      </w:r>
      <w:r w:rsidR="009A10E6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spektakle, zwłaszcza adresowane do dzieci i młodzieży, potrafi samodzielnie wybrać spośród nich wartościową </w:t>
      </w:r>
      <w:r w:rsidR="002235BB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i interesującą dla niego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ofertę</w:t>
      </w:r>
      <w:r w:rsidR="002B444E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, a także wyrazić przemyślaną opinię na ich temat</w:t>
      </w:r>
      <w:r w:rsidR="00171CA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:rsidR="0084319E" w:rsidRPr="003A5907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charakter</w:t>
      </w:r>
      <w:r w:rsidR="002A72ED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yzuje komiks jako tekst kultury,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4A609C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płynnie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wskazuje charakterystyczne dla niego cechy </w:t>
      </w:r>
    </w:p>
    <w:p w:rsidR="00562530" w:rsidRPr="003A5907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charakteryzuje i ocenia bohaterów oraz ich postawy odnoszące się do różnych wartości, </w:t>
      </w:r>
      <w:r w:rsidR="00F82C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określa ważne dla nich wartości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0E7A96" w:rsidRPr="003A5907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rozumie pojęcie fikcji literackiej</w:t>
      </w:r>
      <w:r w:rsidR="003E5A7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prawdopodobnej i fantastycznej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sprawnie odszukuje 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F82C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="009C584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objaśnia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 utworze elementy prawdziwe, prawdopodobne</w:t>
      </w:r>
      <w:r w:rsidR="008E5AD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(realistyczne)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fantastyczne </w:t>
      </w:r>
    </w:p>
    <w:p w:rsidR="00A50C69" w:rsidRPr="003A5907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samodzielnie i </w:t>
      </w:r>
      <w:proofErr w:type="spellStart"/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poprawnieodc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ytuje</w:t>
      </w:r>
      <w:proofErr w:type="spellEnd"/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s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orów na po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iomie s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ntyc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ym (dosło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ym) i przenośnym, poprawnie wyszukuje informacje wyrażone wprost i pośrednio</w:t>
      </w:r>
      <w:r w:rsidR="00171CA5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 </w:t>
      </w:r>
    </w:p>
    <w:p w:rsidR="00376464" w:rsidRPr="003A5907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b/>
          <w:bCs/>
          <w:spacing w:val="5"/>
          <w:sz w:val="24"/>
          <w:szCs w:val="24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>worze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  <w:t>wypowie</w:t>
      </w:r>
      <w:r w:rsidRPr="003A5907">
        <w:rPr>
          <w:rFonts w:asciiTheme="majorHAnsi" w:eastAsia="Quasi-LucidaBright" w:hAnsiTheme="majorHAnsi" w:cs="Times New Roman"/>
          <w:b/>
          <w:bCs/>
          <w:w w:val="114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>zi</w:t>
      </w: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M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ÓW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IENIE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lastRenderedPageBreak/>
        <w:t>uz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łas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nie w roz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pod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odpowi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dnie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kła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8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ię do reg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ł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ościo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ych, świadomie używa odpo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dnich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onstrukcji skł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dnio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ych (np. trybu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ypus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cego lub zdań pytających) podc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 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z osobą dorosłą i 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ieśnikiem, </w:t>
      </w:r>
      <w:r w:rsidR="00127E8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także w różnorodnych sytuacjach oficjalnych i nieoficjalnych</w:t>
      </w:r>
      <w:r w:rsidR="00405B4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405B4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sprawnie buduje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1F033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405B4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podtrzy</w:t>
      </w:r>
      <w:r w:rsidR="001F033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softHyphen/>
      </w:r>
      <w:r w:rsidR="00405B4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muje kontakt ze słuchaczem</w:t>
      </w:r>
      <w:r w:rsidR="00127E8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405B4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stosując apostrofy, wypowiedzi nacechowane emocjonalnie, wykrzyknienia </w:t>
      </w:r>
      <w:r w:rsidR="00CC7B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itd. </w:t>
      </w:r>
    </w:p>
    <w:p w:rsidR="00A50C69" w:rsidRPr="003A5907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</w:t>
      </w:r>
      <w:r w:rsidR="00B053A6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łynne 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dostoso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uje 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dź do 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dr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ta i 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uacji</w:t>
      </w:r>
      <w:r w:rsidR="00B053A6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(np. oficjalnej i nieoficjalnej)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ś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iadomie dobiera ró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 typy wypowiedzeń prostych i rozwiniętych, wypowiedzenia oznajmujące, pytające i rozkazujące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zyn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i pod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proofErr w:type="spellEnd"/>
    </w:p>
    <w:p w:rsidR="00A50C69" w:rsidRPr="003A5907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formułuje trafne, ciekawe pytania, 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udzi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ycz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rpuj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cych 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ypowi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dzi popr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ych pod 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wz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g</w:t>
      </w:r>
      <w:r w:rsidR="00A50C69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="00A50C6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 konstrukcyjnym i stylistycznym, świadomie dobiera intonację zdaniową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tosuje formy czasownika w różnych trybach, w zależności od kontekstu </w:t>
      </w:r>
      <w:r w:rsidR="00127E8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adresata wypowiedzi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 ro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 z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tur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cod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nnymi sytu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mi stosuje </w:t>
      </w:r>
      <w:r w:rsidR="002B444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</w:t>
      </w:r>
      <w:r w:rsidR="00DC453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prawny </w:t>
      </w:r>
      <w:proofErr w:type="spellStart"/>
      <w:r w:rsidR="00DC453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ezyk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bogate słownictwo oraz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f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="00127E8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</w:t>
      </w:r>
      <w:r w:rsidR="00C22D0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przysłowia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 z 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ą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słownictwo oraz służące do formułowania ocen, opinii, emocji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p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uz</w:t>
      </w:r>
      <w:r w:rsidRPr="003A5907">
        <w:rPr>
          <w:rFonts w:asciiTheme="majorHAnsi" w:eastAsia="Quasi-LucidaBright" w:hAnsiTheme="majorHAnsi" w:cs="Times New Roman"/>
          <w:spacing w:val="-8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do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 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yt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cji do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ci </w:t>
      </w:r>
      <w:proofErr w:type="spellStart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wygłąszanych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z pamięci lub recytowanych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utwo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rów</w:t>
      </w:r>
    </w:p>
    <w:p w:rsidR="00DC4533" w:rsidRPr="003A5907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wygłasza ciekawe, przekonujące</w:t>
      </w:r>
      <w:r w:rsidR="00B053A6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logiczne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przemówienie, dbając o dobór najwłaściwszych argumentów, środków stylistycznych, tembr</w:t>
      </w:r>
      <w:r w:rsidR="00127E8F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głosu</w:t>
      </w:r>
      <w:r w:rsidR="008E315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rpre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reści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orów poetyckich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nych w progr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nia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swobodnie do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li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sk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ozn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czn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e </w:t>
      </w:r>
      <w:r w:rsidR="00695ADC"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i pr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iw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wne oraz</w:t>
      </w:r>
      <w:r w:rsidR="00171CA5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świadomie wz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bogaca kom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ikat 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erba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rodkami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stosuje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ię do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ści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kc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nia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ów 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składa pomysłowe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enia, </w:t>
      </w:r>
      <w:r w:rsidR="008E315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podziękowanie,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 precyzyjną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iedź o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h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ch 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kcji,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p.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sady gry </w:t>
      </w:r>
    </w:p>
    <w:p w:rsidR="002166BB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dokonuje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sam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okrytyki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 i doskon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 ją pod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 konstrukcji i języka</w:t>
      </w:r>
    </w:p>
    <w:p w:rsidR="0018307D" w:rsidRPr="003A5907" w:rsidRDefault="0018307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formułuje tezę, podaje przekonujące</w:t>
      </w:r>
      <w:r w:rsidR="00B053A6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, przemyślane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 argumenty i przykłady, świadomie używa argumentów odnoszących się do faktów i logiki oraz odwołujących się do emocji</w:t>
      </w:r>
      <w:r w:rsidR="00D13B2F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, bierze czynny udział w dyskusji, przedstawiając </w:t>
      </w:r>
      <w:proofErr w:type="spellStart"/>
      <w:r w:rsidR="00D13B2F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przemyslane</w:t>
      </w:r>
      <w:proofErr w:type="spellEnd"/>
      <w:r w:rsidR="00D13B2F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 stanowisko i logicznie, wyczerpująco </w:t>
      </w:r>
      <w:r w:rsidR="002B444E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je </w:t>
      </w:r>
      <w:r w:rsidR="00D13B2F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uzasadnia</w:t>
      </w:r>
      <w:r w:rsidR="007B1C9C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, rozumie funkcję perswazji w wypowiedzi</w:t>
      </w:r>
      <w:r w:rsidR="00D13B2F"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:rsidR="0018307D" w:rsidRPr="003A5907" w:rsidRDefault="0018307D" w:rsidP="00157395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PIS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A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NIE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stosuje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poc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tku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 i odpowiednie znaki interpunkcyjne na jego końcu, systematycznie stosuje poznane reguły interpunkcyjne, </w:t>
      </w:r>
      <w:r w:rsidR="007B1C9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bezbłędnie</w:t>
      </w:r>
      <w:r w:rsidR="00B96D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stosuje w swoich pracach dwukropek, myślnik</w:t>
      </w:r>
      <w:r w:rsidR="008E2C7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(również w zapisie dialogu)</w:t>
      </w:r>
      <w:r w:rsidR="00B96D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wielokropek, średnik, </w:t>
      </w:r>
      <w:r w:rsidR="008E2C7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nawias,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dzieli wyrazy na sylaby, przenosi wyraz do następnego wersu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stosuje cudzysłów w </w:t>
      </w:r>
      <w:r w:rsidR="00B96D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ytułach, cytatach i w </w:t>
      </w:r>
      <w:r w:rsidR="00127E8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przypadku 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ironi</w:t>
      </w:r>
      <w:r w:rsidR="00127E8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komponuje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pod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 ortogr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nym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interpunkcyjnym, ﬂeksyjnym, składniowym wypowiedzi o przejrzystej, logicznej kompozycji z uwzględnieniem akapitów, płynnie stosuje </w:t>
      </w:r>
      <w:r w:rsidR="00B96D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wszystkie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poznane reguł</w:t>
      </w:r>
      <w:r w:rsidR="001C74F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ortograficzne, zna i stosuje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wyjątki od nich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lastRenderedPageBreak/>
        <w:t>odró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 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sne od pospo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itych i bezbłędnie stosuje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dy dotycz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ce 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owni 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ą lit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rą</w:t>
      </w:r>
    </w:p>
    <w:p w:rsidR="003D26C2" w:rsidRPr="003A5907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bezbłędnie wymienia spójniki, przed którymi stawia się przecinek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/ nie stawia się przecinka, nawykowo stosuje tę wiedzę w praktyce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C2477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poprawnie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oddziela przecinkiem zdania składowe w zdaniu złożonym (również o skomplikowanej budowie)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367F5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1C74FE" w:rsidRPr="003A5907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zna zasady zapisu przymiotników złożonych, stosuje się do nich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pisze</w:t>
      </w:r>
      <w:r w:rsidR="00171CA5"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is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oficjalny</w:t>
      </w:r>
      <w:r w:rsidR="00B96DC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i nieoficjalny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szczegółowy plan wypowiedzi, ogłoszenie, zaproszenie, instrukcję, przepis kulinarny, streszczenie, </w:t>
      </w:r>
      <w:r w:rsidR="00B053A6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wywiad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notatkę (w różnych formach) i streszczenie,</w:t>
      </w:r>
      <w:r w:rsidR="00171CA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="008E315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pomysłowe </w:t>
      </w:r>
      <w:r w:rsidR="007C7F6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życzenia, </w:t>
      </w:r>
      <w:r w:rsidR="008E3158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dedykację, podziękowanie, </w:t>
      </w:r>
      <w:r w:rsidR="005706D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sprawozdanie</w:t>
      </w:r>
      <w:r w:rsidR="00B701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="00C72716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relację</w:t>
      </w:r>
      <w:r w:rsidR="00A6275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;</w:t>
      </w:r>
      <w:r w:rsidR="00B7014E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dba o ciekawą formę swojego tekstu i/lub rzetelność zawartych w nim </w:t>
      </w:r>
      <w:r w:rsidR="005706DC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informacji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ukł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da </w:t>
      </w:r>
      <w:r w:rsidR="00B053A6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rozbudowane fabularnie</w:t>
      </w:r>
      <w:r w:rsidR="00B96DC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pomysłowe, wyczerpujące, </w:t>
      </w:r>
      <w:r w:rsidR="00C2477D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poprawnie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skomponowane opo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nie odt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órc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e/twórcze,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t,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precyzyjnie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streszcza przeczytane utwory literackie, zachowując porządek chronologiczny i uwzględniając hierarchię wydarzeń</w:t>
      </w:r>
      <w:r w:rsidR="00A62755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;</w:t>
      </w:r>
      <w:r w:rsidR="00B053A6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redaguje </w:t>
      </w:r>
      <w:r w:rsidR="00B053A6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opis przeżyć </w:t>
      </w:r>
    </w:p>
    <w:p w:rsidR="00AB44D0" w:rsidRPr="003A5907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pisze </w:t>
      </w:r>
      <w:r w:rsidR="006A2483"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poprawny, przemyślany, logicznie zbudowany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 xml:space="preserve"> tekst argumentacyjny</w:t>
      </w:r>
    </w:p>
    <w:p w:rsidR="00857433" w:rsidRPr="003A5907" w:rsidRDefault="008574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k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iczn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o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yodr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ęb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ia fr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agme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ntów wypowi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dzi (</w:t>
      </w:r>
      <w:r w:rsidR="00A6275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m.</w:t>
      </w:r>
      <w:r w:rsidR="00B053A6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in.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wstęp, rozwinięcie, zakończenie)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zachowuje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stetykę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apisu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y szczegółowy, dobrze skomponowany opis obr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u, rzeźby i p</w:t>
      </w:r>
      <w:r w:rsidRPr="003A5907">
        <w:rPr>
          <w:rFonts w:asciiTheme="majorHAnsi" w:eastAsia="Quasi-LucidaBright" w:hAnsiTheme="majorHAnsi" w:cs="Times New Roman"/>
          <w:spacing w:val="-1"/>
          <w:position w:val="2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1"/>
          <w:position w:val="2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tu, stosując właściwe danej dziedzinie </w:t>
      </w:r>
      <w:proofErr w:type="spellStart"/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>szuki</w:t>
      </w:r>
      <w:proofErr w:type="spellEnd"/>
      <w:r w:rsidRPr="003A5907">
        <w:rPr>
          <w:rFonts w:asciiTheme="majorHAnsi" w:eastAsia="Quasi-LucidaBright" w:hAnsiTheme="majorHAnsi" w:cs="Times New Roman"/>
          <w:position w:val="2"/>
          <w:sz w:val="24"/>
          <w:szCs w:val="24"/>
          <w:lang w:val="pl-PL"/>
        </w:rPr>
        <w:t xml:space="preserve"> nazewnictwo i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słownictwo</w:t>
      </w:r>
      <w:r w:rsidR="00B96DC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opisujące oraz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:rsidR="00EC4D15" w:rsidRPr="003A5907" w:rsidRDefault="00EC4D15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nie, pod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odpo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iednie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ykł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8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p. z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ektury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udzi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a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rpuj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cych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ypowi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dzi popr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ych pod 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 konstrukc</w:t>
      </w:r>
      <w:r w:rsidR="00B053A6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yjnym,</w:t>
      </w:r>
      <w:r w:rsidR="001F033B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stylistycznym</w:t>
      </w:r>
      <w:r w:rsidR="00B053A6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ortograficznym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 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ią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nych z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ektur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7B1C9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tekstem poetyckim,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cod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nnymi sytu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mi stosuje bogate słownictwo, fr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ogi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my</w:t>
      </w:r>
      <w:r w:rsidR="00C22D0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przysłowia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 z om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ną 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tyką; jego język jest poprawny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onuje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sam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odzi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uto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 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 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:rsidR="002166BB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sprawnie wyszukuje </w:t>
      </w:r>
      <w:r w:rsidR="00AC7F3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samodzielne dobiera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cytaty, zapisuje je w cudzysłowie, szczególnie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dba o całkowicie wierny zapis cytatu, </w:t>
      </w:r>
      <w:r w:rsidR="00AC7F3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płynnie wprowadza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cytat do własnego tekstu</w:t>
      </w:r>
    </w:p>
    <w:p w:rsidR="00225D37" w:rsidRPr="003A5907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samodzielnie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225D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formułuje tezę, przy 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jej </w:t>
      </w:r>
      <w:r w:rsidR="00225D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uzasadnianiu płynnie dobiera przekonujące argumenty i przykłady, zarówno odnoszące się do faktów i logiki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225D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jak i</w:t>
      </w:r>
      <w:r w:rsidR="00225D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odwołujące się do emocji </w:t>
      </w:r>
    </w:p>
    <w:p w:rsidR="00A50C69" w:rsidRPr="003A5907" w:rsidRDefault="00A50C69" w:rsidP="00157395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A50C69" w:rsidRPr="003A5907" w:rsidRDefault="00A50C69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Spra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 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ę ję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ą 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kresie: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sło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ict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="00A6275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dba o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ć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nyc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i, samodzielnie 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="00A54D68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swobodnie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ra zdrobnienia, </w:t>
      </w:r>
      <w:r w:rsidR="00B96D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zgrubienia, </w:t>
      </w:r>
      <w:r w:rsidR="00B211C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synonimy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B211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antonimy</w:t>
      </w:r>
      <w:r w:rsidR="00893C5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B211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wyrazy </w:t>
      </w:r>
      <w:r w:rsidR="00893C5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wieloznaczne</w:t>
      </w:r>
      <w:r w:rsidR="00B96D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frazeologizmy, </w:t>
      </w:r>
      <w:r w:rsidR="009057B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słownictwo wartościujące i opisujące,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 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ci od for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wypow</w:t>
      </w:r>
      <w:r w:rsidR="00A62755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iedzi i sytuacji komunikacyjnej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pacing w:val="-7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skła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 </w:t>
      </w:r>
      <w:r w:rsidR="00A6275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="007B1C9C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samodzielnie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rozpoznaje różne typy zdań pojedynczych (pytające, oznajmujące, rozkazujące, neutralne, wykrzyknikowe, nierozwinięte, rozwinięte),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lastRenderedPageBreak/>
        <w:t>zdania złożone</w:t>
      </w:r>
      <w:r w:rsidR="00DA464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współrzędnie i podrzędnie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równoważniki zdań</w:t>
      </w:r>
      <w:r w:rsidR="00A6275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wskazuje podmiot</w:t>
      </w:r>
      <w:r w:rsidR="0014528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(</w:t>
      </w:r>
      <w:r w:rsidR="004E458E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gramatyczny </w:t>
      </w:r>
      <w:r w:rsidR="00A6275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–</w:t>
      </w:r>
      <w:r w:rsidR="004E458E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14528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wyrażony różnymi częściami mowy: rzeczownikiem, przymiotnikiem, zaimkiem, liczebnikiem, bezokolicznikiem</w:t>
      </w:r>
      <w:r w:rsidR="00A6275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a także</w:t>
      </w:r>
      <w:r w:rsidR="004E458E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domyślny, logiczny w dopełniaczu</w:t>
      </w:r>
      <w:r w:rsidR="0014528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)</w:t>
      </w:r>
      <w:r w:rsidR="009C6001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orzeczenie,</w:t>
      </w:r>
      <w:r w:rsidR="009C6001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A6275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(</w:t>
      </w:r>
      <w:r w:rsidR="009C6001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czasownikowe i</w:t>
      </w:r>
      <w:r w:rsidR="006710BE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 </w:t>
      </w:r>
      <w:r w:rsidR="009C6001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imienne</w:t>
      </w:r>
      <w:r w:rsidR="00A6275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);</w:t>
      </w:r>
      <w:r w:rsidR="00171CA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4E458E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rozpoznaje zdania bezpodmiotowe,</w:t>
      </w:r>
      <w:r w:rsidR="00676ACA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swobodnie rozpoznaje w zdaniach </w:t>
      </w:r>
      <w:r w:rsidR="00053EF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pozostałe </w:t>
      </w:r>
      <w:r w:rsidR="00676ACA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części zdania: przydawkę, dopełnienie</w:t>
      </w:r>
      <w:r w:rsidR="00893C5E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(bliższe i dalsze)</w:t>
      </w:r>
      <w:r w:rsidR="00676ACA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okolicznik</w:t>
      </w:r>
      <w:r w:rsidR="00893C5E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893C5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(czasu, miejsca, sposobu, stopnia, celu, przyczyny, przyzwolenia)</w:t>
      </w:r>
      <w:r w:rsidR="00A6275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;</w:t>
      </w:r>
      <w:r w:rsidR="00676ACA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ci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pod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ęde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m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skład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ym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tosuje się do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ości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ogic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-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skład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wzbogaca zdania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dodając przydawki, dopełnienia i okoliczniki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swobodnie odszukuje w zdaniu związki wyrazowe (główny i poboczne), odszukuje w związkach wyrazowych wyraz nadrzędny (określający)</w:t>
      </w:r>
      <w:r w:rsidR="00E81CC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podrzędny (określany), 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znajduje</w:t>
      </w:r>
      <w:r w:rsidR="00DC4533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wyrazy pozostające poza związkami zdania, </w:t>
      </w:r>
      <w:r w:rsidR="00E81CC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wyrazy równorzędne (szereg)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E81CC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odszukuje w zdaniach związek główny i związki poboczne, grupę podmiotu i grupę orzeczenia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592D6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dba o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ne łączenie wyrazów w związki i</w:t>
      </w:r>
      <w:r w:rsidR="001F033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 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rpunkcję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ń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onych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346E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bezbłędnie sporządza wykresy prostych i rozbudowa</w:t>
      </w:r>
      <w:r w:rsidR="001F033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softHyphen/>
      </w:r>
      <w:r w:rsidR="00346E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nych zdań pojedynczych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A50C69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sji </w:t>
      </w:r>
      <w:r w:rsidR="00A6275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rozpoznaje i </w:t>
      </w:r>
      <w:r w:rsidR="00BC09A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swobodnie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stosuje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 w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ych form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 odmi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nne 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odmi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nne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ci mo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 typowej i nietypowej odmianie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ne 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 pro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 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ucz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bezbłędnie określa formę odmiennych części mowy, 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ym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nie rozpoznaje 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odmienia rzeczowniki </w:t>
      </w:r>
      <w:r w:rsidR="00C02CDE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 typowej i nietypowej odmianie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(własne, pospolite, konkretne, abstrakcyjne), 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czasowniki (osoba, liczba, czas, tryb, strona), wskazuje czasowniki </w:t>
      </w:r>
      <w:r w:rsidR="006148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przechodnie i 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nieprzechodnie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bezbłędnie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rozpoznaje formy 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osobowe i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nieoso</w:t>
      </w:r>
      <w:r w:rsidR="001F033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softHyphen/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bowe czasownika (bezokolicznik, formy zakończone na 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-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no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-</w:t>
      </w:r>
      <w:r w:rsidRPr="003A5907">
        <w:rPr>
          <w:rFonts w:asciiTheme="majorHAnsi" w:eastAsia="Quasi-LucidaBright" w:hAnsiTheme="majorHAnsi" w:cs="Times New Roman"/>
          <w:i/>
          <w:sz w:val="24"/>
          <w:szCs w:val="24"/>
          <w:lang w:val="pl-PL"/>
        </w:rPr>
        <w:t>to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), 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swobodnie przekształca czasowniki w różnych formach (strona, aspekt, tryb, czas)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BC09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840A2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bezbłędnie rozpoznaje przysłówki odprzymiotnikowe i niepochodzące od przymiotnika i stopniuje je, nazywając rodzaj stopniowania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840A2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rozpoznaje </w:t>
      </w:r>
      <w:r w:rsidR="00B96D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typy liczebników</w:t>
      </w:r>
      <w:r w:rsidR="006148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49157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zaimków</w:t>
      </w:r>
      <w:r w:rsidR="006148F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zastępuje rzeczowniki, przymiotniki, przysłówki i liczebniki odpowiednimi zaimkami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3E5A7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bezbłędnie </w:t>
      </w:r>
      <w:r w:rsidR="003E5A7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wskazuje przyimek</w:t>
      </w:r>
      <w:r w:rsidR="0081100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spójnik, </w:t>
      </w:r>
      <w:r w:rsidR="003E5A74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rozumie ich funkcję i swobodnie podaje ich przykłady, </w:t>
      </w:r>
      <w:r w:rsidR="00B053A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poprawnie zapisuje przyimki z</w:t>
      </w:r>
      <w:r w:rsidR="002C4447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łożone, </w:t>
      </w:r>
      <w:r w:rsidR="0049157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swobodnie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stosuje krótsze i dłu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ższe formy zaimków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wykorzystuje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wiedzę o obocznościach </w:t>
      </w:r>
      <w:proofErr w:type="spellStart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wodmianie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wyrazów do pisowni poprawnej pod względem ortograficznym</w:t>
      </w:r>
      <w:r w:rsidR="00D45677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, bezbłędnie wskazuje i</w:t>
      </w:r>
      <w:r w:rsidR="006710BE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 </w:t>
      </w:r>
      <w:r w:rsidR="00D45677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wyjaśnia oboczności, wskazuje temat główny i tematy oboczne oraz oboczności spółgłoskowe i samogłoskowe</w:t>
      </w:r>
    </w:p>
    <w:p w:rsidR="002166BB" w:rsidRPr="003A5907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fon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="00A6275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–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eg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wi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domości z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su fon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tyki 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ykor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ystuje je w 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nym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pisie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:rsidR="00A50C69" w:rsidRPr="003A5907" w:rsidRDefault="00A50C69" w:rsidP="00157395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0B6BA1" w:rsidRPr="003A5907" w:rsidRDefault="000B6BA1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ę 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sz w:val="24"/>
          <w:szCs w:val="24"/>
          <w:lang w:val="pl-PL"/>
        </w:rPr>
        <w:t>ją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ą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otrzy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ń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tóry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nia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maga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lne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nę bard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 dobrą ora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:</w:t>
      </w:r>
    </w:p>
    <w:p w:rsidR="002166BB" w:rsidRPr="003A5907" w:rsidRDefault="002166BB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jc w:val="both"/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S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Ł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U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HANIE</w:t>
      </w:r>
    </w:p>
    <w:p w:rsidR="00A50C69" w:rsidRPr="003A5907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ytuje</w:t>
      </w:r>
      <w:r w:rsidR="00B053A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interpretuje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śnia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nośny i symboliczny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sens wysłuchanych utworów poetyckich i prozatorskich</w:t>
      </w:r>
    </w:p>
    <w:p w:rsidR="00A50C69" w:rsidRPr="003A5907" w:rsidRDefault="00A50C69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CZ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Y</w:t>
      </w:r>
      <w:r w:rsidRPr="003A5907">
        <w:rPr>
          <w:rFonts w:asciiTheme="majorHAnsi" w:eastAsia="Quasi-LucidaSans" w:hAnsiTheme="majorHAnsi" w:cs="Times New Roman"/>
          <w:b/>
          <w:bCs/>
          <w:spacing w:val="-8"/>
          <w:sz w:val="24"/>
          <w:szCs w:val="24"/>
          <w:lang w:val="pl-PL"/>
        </w:rPr>
        <w:t>T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ANIE</w:t>
      </w:r>
    </w:p>
    <w:p w:rsidR="00A50C69" w:rsidRPr="003A5907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czyta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w w:val="99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>rozu</w:t>
      </w:r>
      <w:r w:rsidRPr="003A5907">
        <w:rPr>
          <w:rFonts w:asciiTheme="majorHAnsi" w:eastAsia="Quasi-LucidaBright" w:hAnsiTheme="majorHAnsi" w:cs="Times New Roman"/>
          <w:spacing w:val="1"/>
          <w:w w:val="99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w w:val="99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w w:val="99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w w:val="99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w w:val="99"/>
          <w:sz w:val="24"/>
          <w:szCs w:val="24"/>
          <w:lang w:val="pl-PL"/>
        </w:rPr>
        <w:t xml:space="preserve">m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pozio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sema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tycznym 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rytyczny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równi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ż 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 spo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l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</w:p>
    <w:p w:rsidR="00A50C69" w:rsidRPr="003A5907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lastRenderedPageBreak/>
        <w:t>wy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tuj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w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p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pi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abe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h,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h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h 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h biograficznych 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iu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łas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nyc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h, samodzielnych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zi </w:t>
      </w:r>
      <w:r w:rsidR="00DC49E6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i przemyśleń </w:t>
      </w:r>
    </w:p>
    <w:p w:rsidR="002166BB" w:rsidRPr="003A5907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odczytuje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 i wygłasza z pamięci 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twory po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 i proz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ie oraz </w:t>
      </w:r>
      <w:r w:rsidR="00B96D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samodzielnie 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="00B96D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w sposó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b</w:t>
      </w:r>
      <w:r w:rsidR="00B96DC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oryginalny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tuje</w:t>
      </w:r>
    </w:p>
    <w:p w:rsidR="00A50C69" w:rsidRPr="003A5907" w:rsidRDefault="00A50C69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Theme="majorHAnsi" w:eastAsia="Quasi-LucidaSans" w:hAnsiTheme="majorHAnsi" w:cs="Times New Roman"/>
          <w:b/>
          <w:bCs/>
          <w:sz w:val="20"/>
          <w:szCs w:val="20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DO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IER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A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NIE DO INF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O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R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MAC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JI</w:t>
      </w:r>
      <w:r w:rsidR="00A62755"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 xml:space="preserve"> –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 xml:space="preserve"> SAMOKSZTAŁCENIE</w:t>
      </w:r>
    </w:p>
    <w:p w:rsidR="00A50C69" w:rsidRPr="003A5907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ra i twórczo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je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nf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cje z ró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nych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ź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ród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 (np. 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opism, stron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wych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)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łas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nyc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ch o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ch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 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nf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</w:t>
      </w:r>
      <w:r w:rsidR="00DC49E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DC49E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argumentacyjnym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 xml:space="preserve">lub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cym</w:t>
      </w:r>
    </w:p>
    <w:p w:rsidR="00A50C69" w:rsidRPr="003A5907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szuka inspiracji do wzbogacenia swoich tekstów w słownikach wyrazów bliskoznacznych</w:t>
      </w:r>
      <w:r w:rsidR="00576C8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DC49E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poprawnej polszczyzny, języka polskiego, wyrazów obcych, frazeologicznego itd.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;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576C8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dba </w:t>
      </w:r>
      <w:r w:rsidR="00A6275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br/>
      </w:r>
      <w:r w:rsidR="00576C8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 poprawność </w:t>
      </w:r>
      <w:r w:rsidR="00DC49E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ortograficzną, językową, merytoryczną, kompozycyjną </w:t>
      </w:r>
      <w:r w:rsidR="00576C8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swoich wypowiedzi, </w:t>
      </w:r>
      <w:r w:rsidR="00AB39DA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świadomie </w:t>
      </w:r>
      <w:r w:rsidR="00576C81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korzystając z potrzebnych</w:t>
      </w:r>
      <w:r w:rsidR="00DC49E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w danej sytuacji słowników i innych materiałów</w:t>
      </w:r>
      <w:r w:rsidR="00171CA5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DC49E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(np.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poradników, audycji radiowych i programów telewizyjnych</w:t>
      </w:r>
      <w:r w:rsidR="00DC49E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) </w:t>
      </w:r>
    </w:p>
    <w:p w:rsidR="002166BB" w:rsidRPr="003A5907" w:rsidRDefault="002166BB" w:rsidP="00157395">
      <w:pPr>
        <w:tabs>
          <w:tab w:val="left" w:pos="1716"/>
        </w:tabs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:rsidR="00A50C69" w:rsidRPr="003A5907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porównuje funkcję analizowanych elementów świata przedstawionego w różnych utworach epickich</w:t>
      </w:r>
    </w:p>
    <w:p w:rsidR="00A50C69" w:rsidRPr="003A5907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zuj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eme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mitu, bajki, przypowieści</w:t>
      </w:r>
      <w:r w:rsidR="008F094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="008E5AD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hymnu, </w:t>
      </w:r>
      <w:r w:rsidR="008F094F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legendy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8E5AD4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itd.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innyc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h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h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ultu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</w:t>
      </w:r>
      <w:r w:rsidR="00860A10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świadomie odczytuje różne gatunki powieści, rozumie konwencję </w:t>
      </w:r>
      <w:r w:rsidR="001B435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gatunków mieszanych</w:t>
      </w:r>
      <w:r w:rsidR="007B1C9C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zwłaszcza we współczesnych tekstach literatury dziecięcej</w:t>
      </w:r>
      <w:r w:rsidR="001B435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</w:p>
    <w:p w:rsidR="00A50C69" w:rsidRPr="003A5907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dos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ega ró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żn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ice międ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 ce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m programów i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formacyj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h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ro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ry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h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reklam</w:t>
      </w:r>
      <w:r w:rsidR="00B96DC9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 itp. </w:t>
      </w:r>
    </w:p>
    <w:p w:rsidR="00A50C69" w:rsidRPr="003A5907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b/>
          <w:bCs/>
          <w:spacing w:val="5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odnosi się do post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w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oh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rów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ﬁ</w:t>
      </w:r>
      <w:proofErr w:type="spellStart"/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cyjnych</w:t>
      </w:r>
      <w:proofErr w:type="spellEnd"/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</w:t>
      </w:r>
      <w:r w:rsidR="00DC49E6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jako nosicieli uniwersalnych postaw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opisuje ot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cą ich 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istość</w:t>
      </w: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Theme="majorHAnsi" w:eastAsia="Quasi-LucidaBright" w:hAnsiTheme="majorHAnsi" w:cs="Times New Roman"/>
          <w:b/>
          <w:bCs/>
          <w:spacing w:val="5"/>
          <w:sz w:val="24"/>
          <w:szCs w:val="24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spacing w:val="5"/>
          <w:sz w:val="24"/>
          <w:szCs w:val="24"/>
          <w:lang w:val="pl-PL"/>
        </w:rPr>
        <w:t>II</w:t>
      </w:r>
      <w:r w:rsidRPr="003A5907">
        <w:rPr>
          <w:rFonts w:asciiTheme="majorHAnsi" w:eastAsia="Quasi-LucidaBright" w:hAnsiTheme="majorHAnsi" w:cs="Times New Roman"/>
          <w:b/>
          <w:bCs/>
          <w:sz w:val="24"/>
          <w:szCs w:val="24"/>
          <w:lang w:val="pl-PL"/>
        </w:rPr>
        <w:t xml:space="preserve">. </w:t>
      </w:r>
      <w:r w:rsidRPr="003A5907">
        <w:rPr>
          <w:rFonts w:asciiTheme="majorHAnsi" w:eastAsia="Quasi-LucidaBright" w:hAnsiTheme="majorHAnsi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>worze</w:t>
      </w:r>
      <w:r w:rsidRPr="003A5907">
        <w:rPr>
          <w:rFonts w:asciiTheme="majorHAnsi" w:eastAsia="Quasi-LucidaBright" w:hAnsiTheme="majorHAnsi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3A5907"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  <w:t>wypowie</w:t>
      </w:r>
      <w:r w:rsidRPr="003A5907">
        <w:rPr>
          <w:rFonts w:asciiTheme="majorHAnsi" w:eastAsia="Quasi-LucidaBright" w:hAnsiTheme="majorHAnsi" w:cs="Times New Roman"/>
          <w:b/>
          <w:bCs/>
          <w:w w:val="114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  <w:t>zi</w:t>
      </w:r>
    </w:p>
    <w:p w:rsidR="00E04988" w:rsidRPr="003A5907" w:rsidRDefault="00E04988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b/>
          <w:bCs/>
          <w:w w:val="110"/>
          <w:sz w:val="24"/>
          <w:szCs w:val="24"/>
          <w:lang w:val="pl-PL"/>
        </w:rPr>
      </w:pPr>
    </w:p>
    <w:p w:rsidR="00A50C69" w:rsidRPr="003A5907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M</w:t>
      </w:r>
      <w:r w:rsidRPr="003A5907">
        <w:rPr>
          <w:rFonts w:asciiTheme="majorHAnsi" w:eastAsia="Quasi-LucidaSans" w:hAnsiTheme="majorHAnsi" w:cs="Times New Roman"/>
          <w:b/>
          <w:bCs/>
          <w:spacing w:val="1"/>
          <w:sz w:val="24"/>
          <w:szCs w:val="24"/>
          <w:lang w:val="pl-PL"/>
        </w:rPr>
        <w:t>ÓW</w:t>
      </w:r>
      <w:r w:rsidR="0018307D"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IENIE</w:t>
      </w:r>
    </w:p>
    <w:p w:rsidR="00A50C69" w:rsidRPr="003A5907" w:rsidRDefault="006055CA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z zaangażowaniem </w:t>
      </w:r>
      <w:r w:rsidR="00405B4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inicjuje i </w:t>
      </w:r>
      <w:r w:rsidR="00EB223C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aktywnie</w:t>
      </w:r>
      <w:r w:rsidR="00EC703E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405B4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podtrzymuje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rozmowę</w:t>
      </w:r>
      <w:r w:rsidR="003557B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/dyskusję/</w:t>
      </w:r>
      <w:r w:rsidR="00405B46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polemikę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</w:t>
      </w:r>
      <w:r w:rsidR="003557B5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np.</w:t>
      </w:r>
      <w:r w:rsidR="00EB223C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na 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temat przeczytanej lektury/dzieła także spoza kanonu lektur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pr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id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ia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ych pro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grame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m 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a; o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ma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i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 je w odniesieniu do innych d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ł 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ak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ż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 xml:space="preserve"> s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 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ka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 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="00A50C69"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</w:t>
      </w:r>
      <w:r w:rsidR="00A50C69"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tu</w:t>
      </w:r>
      <w:r w:rsidR="00A50C69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</w:p>
    <w:p w:rsidR="00A50C69" w:rsidRPr="003A5907" w:rsidRDefault="00A50C69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int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tuj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fo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ry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czn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mb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liczn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utwo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rów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lit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h i p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tycz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nych</w:t>
      </w:r>
    </w:p>
    <w:p w:rsidR="0018307D" w:rsidRPr="003A5907" w:rsidRDefault="0018307D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polemizuje i przedstawia oryginalne, przemyślane stanowisko, formułuje tezę, na której poparcie podaje różnorodne argumenty odnoszące się do logiki oraz emocji</w:t>
      </w:r>
      <w:r w:rsidR="0007240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jego wypowiedzi cechuje </w:t>
      </w:r>
      <w:r w:rsidR="00245EA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szeroka wiedza, wysoka</w:t>
      </w:r>
      <w:r w:rsidR="0007240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kultura</w:t>
      </w:r>
      <w:r w:rsidR="00245EAD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, bogate słownictwo</w:t>
      </w:r>
      <w:r w:rsidR="0007240B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 i poszanowanie dla innych stanowisk </w:t>
      </w: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Sans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PIS</w:t>
      </w:r>
      <w:r w:rsidRPr="003A5907">
        <w:rPr>
          <w:rFonts w:asciiTheme="majorHAnsi" w:eastAsia="Quasi-LucidaSans" w:hAnsiTheme="majorHAnsi" w:cs="Times New Roman"/>
          <w:b/>
          <w:bCs/>
          <w:spacing w:val="-1"/>
          <w:sz w:val="24"/>
          <w:szCs w:val="24"/>
          <w:lang w:val="pl-PL"/>
        </w:rPr>
        <w:t>A</w:t>
      </w:r>
      <w:r w:rsidRPr="003A5907">
        <w:rPr>
          <w:rFonts w:asciiTheme="majorHAnsi" w:eastAsia="Quasi-LucidaSans" w:hAnsiTheme="majorHAnsi" w:cs="Times New Roman"/>
          <w:b/>
          <w:bCs/>
          <w:sz w:val="24"/>
          <w:szCs w:val="24"/>
          <w:lang w:val="pl-PL"/>
        </w:rPr>
        <w:t>NIE</w:t>
      </w:r>
    </w:p>
    <w:p w:rsidR="00A50C69" w:rsidRPr="003A5907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 s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mod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ypo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 c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chuj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ce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ię ci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ym uj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ę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ci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m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ema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u, </w:t>
      </w:r>
      <w:r w:rsidR="00225D37"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trafną i celną argumentacją, 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popr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ną konstrukcją or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z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ści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ym doborem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rodków ję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yko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ych</w:t>
      </w:r>
    </w:p>
    <w:p w:rsidR="00A50C69" w:rsidRPr="003A5907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yk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zu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je się 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gó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ln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ą db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łością o popr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wn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ość ortogr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</w:rPr>
        <w:t>ﬁ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c</w:t>
      </w:r>
      <w:r w:rsidRPr="003A5907">
        <w:rPr>
          <w:rFonts w:asciiTheme="majorHAnsi" w:eastAsia="Quasi-LucidaBright" w:hAnsiTheme="majorHAnsi" w:cs="Times New Roman"/>
          <w:spacing w:val="-1"/>
          <w:position w:val="3"/>
          <w:sz w:val="24"/>
          <w:szCs w:val="24"/>
          <w:lang w:val="pl-PL"/>
        </w:rPr>
        <w:t>zn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, int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>rpunkcyjn</w:t>
      </w:r>
      <w:r w:rsidRPr="003A5907">
        <w:rPr>
          <w:rFonts w:asciiTheme="majorHAnsi" w:eastAsia="Quasi-LucidaBright" w:hAnsiTheme="majorHAnsi" w:cs="Times New Roman"/>
          <w:spacing w:val="1"/>
          <w:position w:val="3"/>
          <w:sz w:val="24"/>
          <w:szCs w:val="24"/>
          <w:lang w:val="pl-PL"/>
        </w:rPr>
        <w:t>ą</w:t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t xml:space="preserve">, fleksyjną </w:t>
      </w:r>
      <w:r w:rsidR="003557B5"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br/>
      </w:r>
      <w:r w:rsidRPr="003A5907">
        <w:rPr>
          <w:rFonts w:asciiTheme="majorHAnsi" w:eastAsia="Quasi-LucidaBright" w:hAnsiTheme="majorHAnsi" w:cs="Times New Roman"/>
          <w:position w:val="3"/>
          <w:sz w:val="24"/>
          <w:szCs w:val="24"/>
          <w:lang w:val="pl-PL"/>
        </w:rPr>
        <w:lastRenderedPageBreak/>
        <w:t>i składniową oraz estetykę zapisu wypowiedzi</w:t>
      </w:r>
    </w:p>
    <w:p w:rsidR="002166BB" w:rsidRPr="003A5907" w:rsidRDefault="002166BB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Theme="majorHAnsi" w:eastAsia="Quasi-LucidaBright" w:hAnsiTheme="majorHAnsi" w:cs="Times New Roman"/>
          <w:sz w:val="24"/>
          <w:szCs w:val="24"/>
          <w:lang w:val="pl-PL"/>
        </w:rPr>
      </w:pP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:rsidR="002166BB" w:rsidRPr="003A5907" w:rsidRDefault="002166BB" w:rsidP="00157395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Theme="majorHAnsi" w:eastAsia="Quasi-LucidaBright" w:hAnsiTheme="majorHAnsi" w:cs="Times New Roman"/>
          <w:b/>
          <w:bCs/>
          <w:w w:val="102"/>
          <w:sz w:val="24"/>
          <w:szCs w:val="24"/>
          <w:lang w:val="pl-PL"/>
        </w:rPr>
      </w:pPr>
    </w:p>
    <w:p w:rsidR="00D56D2D" w:rsidRPr="003A5907" w:rsidRDefault="00A50C69" w:rsidP="00157395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Theme="majorHAnsi" w:hAnsiTheme="majorHAnsi" w:cs="Times New Roman"/>
          <w:sz w:val="24"/>
          <w:szCs w:val="24"/>
          <w:lang w:val="pl-PL"/>
        </w:rPr>
      </w:pP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ś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iadomie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os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je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ied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ę ję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yko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ą w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akresie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reści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m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t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eriało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ych pr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w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id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z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ianych pro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g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r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ame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m 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u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cz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pacing w:val="-1"/>
          <w:sz w:val="24"/>
          <w:szCs w:val="24"/>
          <w:lang w:val="pl-PL"/>
        </w:rPr>
        <w:t>n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ia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sł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ownictw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skła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 xml:space="preserve">dni, 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</w:rPr>
        <w:t>ﬂ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eks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ji i fon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e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ty</w:t>
      </w:r>
      <w:r w:rsidRPr="003A5907">
        <w:rPr>
          <w:rFonts w:asciiTheme="majorHAnsi" w:eastAsia="Quasi-LucidaBright" w:hAnsiTheme="majorHAnsi" w:cs="Times New Roman"/>
          <w:spacing w:val="1"/>
          <w:sz w:val="24"/>
          <w:szCs w:val="24"/>
          <w:lang w:val="pl-PL"/>
        </w:rPr>
        <w:t>k</w:t>
      </w:r>
      <w:r w:rsidRPr="003A5907">
        <w:rPr>
          <w:rFonts w:asciiTheme="majorHAnsi" w:eastAsia="Quasi-LucidaBright" w:hAnsiTheme="majorHAnsi" w:cs="Times New Roman"/>
          <w:sz w:val="24"/>
          <w:szCs w:val="24"/>
          <w:lang w:val="pl-PL"/>
        </w:rPr>
        <w:t>i</w:t>
      </w:r>
    </w:p>
    <w:p w:rsidR="00157395" w:rsidRPr="003A5907" w:rsidRDefault="00157395" w:rsidP="00157395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Theme="majorHAnsi" w:hAnsiTheme="majorHAnsi" w:cs="Times New Roman"/>
          <w:sz w:val="24"/>
          <w:szCs w:val="24"/>
          <w:lang w:val="pl-PL"/>
        </w:rPr>
      </w:pPr>
    </w:p>
    <w:sectPr w:rsidR="00157395" w:rsidRPr="003A5907" w:rsidSect="00430B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E9" w:rsidRDefault="006E27E9" w:rsidP="00E06EF8">
      <w:pPr>
        <w:spacing w:after="0" w:line="240" w:lineRule="auto"/>
      </w:pPr>
      <w:r>
        <w:separator/>
      </w:r>
    </w:p>
  </w:endnote>
  <w:endnote w:type="continuationSeparator" w:id="0">
    <w:p w:rsidR="006E27E9" w:rsidRDefault="006E27E9" w:rsidP="00E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si-LucidaBr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 WGL4 BT">
    <w:altName w:val="Arial"/>
    <w:charset w:val="38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E9" w:rsidRDefault="006E27E9" w:rsidP="00E06EF8">
      <w:pPr>
        <w:spacing w:after="0" w:line="240" w:lineRule="auto"/>
      </w:pPr>
      <w:r>
        <w:separator/>
      </w:r>
    </w:p>
  </w:footnote>
  <w:footnote w:type="continuationSeparator" w:id="0">
    <w:p w:rsidR="006E27E9" w:rsidRDefault="006E27E9" w:rsidP="00E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3C" w:rsidRDefault="00051C3C">
    <w:pPr>
      <w:pStyle w:val="Nagwek"/>
      <w:jc w:val="center"/>
    </w:pPr>
  </w:p>
  <w:p w:rsidR="00051C3C" w:rsidRDefault="00051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478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5"/>
  </w:num>
  <w:num w:numId="5">
    <w:abstractNumId w:val="40"/>
  </w:num>
  <w:num w:numId="6">
    <w:abstractNumId w:val="17"/>
  </w:num>
  <w:num w:numId="7">
    <w:abstractNumId w:val="13"/>
  </w:num>
  <w:num w:numId="8">
    <w:abstractNumId w:val="32"/>
  </w:num>
  <w:num w:numId="9">
    <w:abstractNumId w:val="5"/>
  </w:num>
  <w:num w:numId="10">
    <w:abstractNumId w:val="27"/>
  </w:num>
  <w:num w:numId="11">
    <w:abstractNumId w:val="14"/>
  </w:num>
  <w:num w:numId="12">
    <w:abstractNumId w:val="31"/>
  </w:num>
  <w:num w:numId="13">
    <w:abstractNumId w:val="11"/>
  </w:num>
  <w:num w:numId="14">
    <w:abstractNumId w:val="2"/>
  </w:num>
  <w:num w:numId="15">
    <w:abstractNumId w:val="26"/>
  </w:num>
  <w:num w:numId="16">
    <w:abstractNumId w:val="7"/>
  </w:num>
  <w:num w:numId="17">
    <w:abstractNumId w:val="16"/>
  </w:num>
  <w:num w:numId="18">
    <w:abstractNumId w:val="39"/>
  </w:num>
  <w:num w:numId="19">
    <w:abstractNumId w:val="21"/>
  </w:num>
  <w:num w:numId="20">
    <w:abstractNumId w:val="37"/>
  </w:num>
  <w:num w:numId="21">
    <w:abstractNumId w:val="24"/>
  </w:num>
  <w:num w:numId="22">
    <w:abstractNumId w:val="36"/>
  </w:num>
  <w:num w:numId="23">
    <w:abstractNumId w:val="8"/>
  </w:num>
  <w:num w:numId="24">
    <w:abstractNumId w:val="30"/>
  </w:num>
  <w:num w:numId="25">
    <w:abstractNumId w:val="0"/>
  </w:num>
  <w:num w:numId="26">
    <w:abstractNumId w:val="38"/>
  </w:num>
  <w:num w:numId="27">
    <w:abstractNumId w:val="3"/>
  </w:num>
  <w:num w:numId="28">
    <w:abstractNumId w:val="34"/>
  </w:num>
  <w:num w:numId="29">
    <w:abstractNumId w:val="4"/>
  </w:num>
  <w:num w:numId="30">
    <w:abstractNumId w:val="1"/>
  </w:num>
  <w:num w:numId="31">
    <w:abstractNumId w:val="41"/>
  </w:num>
  <w:num w:numId="32">
    <w:abstractNumId w:val="42"/>
  </w:num>
  <w:num w:numId="33">
    <w:abstractNumId w:val="6"/>
  </w:num>
  <w:num w:numId="34">
    <w:abstractNumId w:val="33"/>
  </w:num>
  <w:num w:numId="35">
    <w:abstractNumId w:val="10"/>
  </w:num>
  <w:num w:numId="36">
    <w:abstractNumId w:val="20"/>
  </w:num>
  <w:num w:numId="37">
    <w:abstractNumId w:val="29"/>
  </w:num>
  <w:num w:numId="38">
    <w:abstractNumId w:val="28"/>
  </w:num>
  <w:num w:numId="39">
    <w:abstractNumId w:val="23"/>
  </w:num>
  <w:num w:numId="40">
    <w:abstractNumId w:val="19"/>
  </w:num>
  <w:num w:numId="41">
    <w:abstractNumId w:val="22"/>
  </w:num>
  <w:num w:numId="42">
    <w:abstractNumId w:val="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2D"/>
    <w:rsid w:val="0000104D"/>
    <w:rsid w:val="000025F5"/>
    <w:rsid w:val="00020A78"/>
    <w:rsid w:val="0004039A"/>
    <w:rsid w:val="00051221"/>
    <w:rsid w:val="00051C3C"/>
    <w:rsid w:val="00053EF6"/>
    <w:rsid w:val="00054F2B"/>
    <w:rsid w:val="00060CBF"/>
    <w:rsid w:val="00066E0C"/>
    <w:rsid w:val="0007240B"/>
    <w:rsid w:val="0008259D"/>
    <w:rsid w:val="000915A7"/>
    <w:rsid w:val="000B6BA1"/>
    <w:rsid w:val="000E37E9"/>
    <w:rsid w:val="000E7A96"/>
    <w:rsid w:val="00127E8F"/>
    <w:rsid w:val="00132F97"/>
    <w:rsid w:val="00145286"/>
    <w:rsid w:val="00157395"/>
    <w:rsid w:val="00164D74"/>
    <w:rsid w:val="00171CA5"/>
    <w:rsid w:val="001815F3"/>
    <w:rsid w:val="0018307D"/>
    <w:rsid w:val="00196B15"/>
    <w:rsid w:val="001B4356"/>
    <w:rsid w:val="001C2DB2"/>
    <w:rsid w:val="001C5DE7"/>
    <w:rsid w:val="001C74FE"/>
    <w:rsid w:val="001D154C"/>
    <w:rsid w:val="001F033B"/>
    <w:rsid w:val="002166BB"/>
    <w:rsid w:val="002235BB"/>
    <w:rsid w:val="00225D37"/>
    <w:rsid w:val="00242881"/>
    <w:rsid w:val="00245EAD"/>
    <w:rsid w:val="00293584"/>
    <w:rsid w:val="002A72ED"/>
    <w:rsid w:val="002B444E"/>
    <w:rsid w:val="002B5894"/>
    <w:rsid w:val="002C0856"/>
    <w:rsid w:val="002C4447"/>
    <w:rsid w:val="002F0F22"/>
    <w:rsid w:val="00300C28"/>
    <w:rsid w:val="0030260C"/>
    <w:rsid w:val="0031550D"/>
    <w:rsid w:val="0032770A"/>
    <w:rsid w:val="0034295A"/>
    <w:rsid w:val="00344D0C"/>
    <w:rsid w:val="00346EC9"/>
    <w:rsid w:val="003557B5"/>
    <w:rsid w:val="00367F58"/>
    <w:rsid w:val="00376464"/>
    <w:rsid w:val="00393355"/>
    <w:rsid w:val="003A0B14"/>
    <w:rsid w:val="003A5907"/>
    <w:rsid w:val="003D0D36"/>
    <w:rsid w:val="003D26C2"/>
    <w:rsid w:val="003E5A74"/>
    <w:rsid w:val="003F014A"/>
    <w:rsid w:val="00402E47"/>
    <w:rsid w:val="00405B46"/>
    <w:rsid w:val="00422A1F"/>
    <w:rsid w:val="00430BA2"/>
    <w:rsid w:val="00432E82"/>
    <w:rsid w:val="0043790C"/>
    <w:rsid w:val="004473C4"/>
    <w:rsid w:val="00491571"/>
    <w:rsid w:val="004A609C"/>
    <w:rsid w:val="004B4269"/>
    <w:rsid w:val="004E41E1"/>
    <w:rsid w:val="004E458E"/>
    <w:rsid w:val="004F58D7"/>
    <w:rsid w:val="00507E93"/>
    <w:rsid w:val="00515C9B"/>
    <w:rsid w:val="0053304D"/>
    <w:rsid w:val="00540220"/>
    <w:rsid w:val="0054110F"/>
    <w:rsid w:val="00562530"/>
    <w:rsid w:val="005706DC"/>
    <w:rsid w:val="00576C81"/>
    <w:rsid w:val="00592D66"/>
    <w:rsid w:val="005B40E7"/>
    <w:rsid w:val="005D582C"/>
    <w:rsid w:val="006055CA"/>
    <w:rsid w:val="006148F6"/>
    <w:rsid w:val="00616B3C"/>
    <w:rsid w:val="00642E07"/>
    <w:rsid w:val="006600F0"/>
    <w:rsid w:val="00666319"/>
    <w:rsid w:val="006710BE"/>
    <w:rsid w:val="00676ACA"/>
    <w:rsid w:val="00695ADC"/>
    <w:rsid w:val="006A2483"/>
    <w:rsid w:val="006B527F"/>
    <w:rsid w:val="006B55F5"/>
    <w:rsid w:val="006B6B03"/>
    <w:rsid w:val="006C79CF"/>
    <w:rsid w:val="006E27E9"/>
    <w:rsid w:val="006F0DC5"/>
    <w:rsid w:val="00714492"/>
    <w:rsid w:val="00735A8E"/>
    <w:rsid w:val="00780D11"/>
    <w:rsid w:val="007A3883"/>
    <w:rsid w:val="007B1C9C"/>
    <w:rsid w:val="007B3182"/>
    <w:rsid w:val="007C235A"/>
    <w:rsid w:val="007C64A3"/>
    <w:rsid w:val="007C7F65"/>
    <w:rsid w:val="007F160D"/>
    <w:rsid w:val="007F1E7D"/>
    <w:rsid w:val="00805293"/>
    <w:rsid w:val="00811009"/>
    <w:rsid w:val="00812B07"/>
    <w:rsid w:val="00832EE0"/>
    <w:rsid w:val="00840A2C"/>
    <w:rsid w:val="008421B2"/>
    <w:rsid w:val="0084319E"/>
    <w:rsid w:val="00857433"/>
    <w:rsid w:val="00860A10"/>
    <w:rsid w:val="00862037"/>
    <w:rsid w:val="00863CD9"/>
    <w:rsid w:val="008741DC"/>
    <w:rsid w:val="00893AF5"/>
    <w:rsid w:val="00893C5E"/>
    <w:rsid w:val="008A747F"/>
    <w:rsid w:val="008E2C79"/>
    <w:rsid w:val="008E3158"/>
    <w:rsid w:val="008E5AD4"/>
    <w:rsid w:val="008F094F"/>
    <w:rsid w:val="0090104E"/>
    <w:rsid w:val="009057B9"/>
    <w:rsid w:val="00932445"/>
    <w:rsid w:val="00961763"/>
    <w:rsid w:val="00995076"/>
    <w:rsid w:val="009970F6"/>
    <w:rsid w:val="00997AF7"/>
    <w:rsid w:val="009A10E6"/>
    <w:rsid w:val="009A4757"/>
    <w:rsid w:val="009A4A34"/>
    <w:rsid w:val="009A4E03"/>
    <w:rsid w:val="009B57E4"/>
    <w:rsid w:val="009C1239"/>
    <w:rsid w:val="009C584D"/>
    <w:rsid w:val="009C6001"/>
    <w:rsid w:val="009C6599"/>
    <w:rsid w:val="009F1BE4"/>
    <w:rsid w:val="00A40D2B"/>
    <w:rsid w:val="00A42A0A"/>
    <w:rsid w:val="00A472CE"/>
    <w:rsid w:val="00A50C69"/>
    <w:rsid w:val="00A54D68"/>
    <w:rsid w:val="00A62755"/>
    <w:rsid w:val="00A636B0"/>
    <w:rsid w:val="00A77206"/>
    <w:rsid w:val="00A83921"/>
    <w:rsid w:val="00A86421"/>
    <w:rsid w:val="00AA53D6"/>
    <w:rsid w:val="00AB39DA"/>
    <w:rsid w:val="00AB44D0"/>
    <w:rsid w:val="00AB479C"/>
    <w:rsid w:val="00AC6469"/>
    <w:rsid w:val="00AC7F34"/>
    <w:rsid w:val="00AD532B"/>
    <w:rsid w:val="00AE0342"/>
    <w:rsid w:val="00AE47F1"/>
    <w:rsid w:val="00B053A6"/>
    <w:rsid w:val="00B079D9"/>
    <w:rsid w:val="00B1582B"/>
    <w:rsid w:val="00B211C9"/>
    <w:rsid w:val="00B26D52"/>
    <w:rsid w:val="00B37014"/>
    <w:rsid w:val="00B4054C"/>
    <w:rsid w:val="00B461CB"/>
    <w:rsid w:val="00B7014E"/>
    <w:rsid w:val="00B96DC9"/>
    <w:rsid w:val="00BC09A6"/>
    <w:rsid w:val="00BC2448"/>
    <w:rsid w:val="00BC756A"/>
    <w:rsid w:val="00C02CDE"/>
    <w:rsid w:val="00C22D09"/>
    <w:rsid w:val="00C24564"/>
    <w:rsid w:val="00C2477D"/>
    <w:rsid w:val="00C44FE3"/>
    <w:rsid w:val="00C71754"/>
    <w:rsid w:val="00C72716"/>
    <w:rsid w:val="00C819D9"/>
    <w:rsid w:val="00C90D7C"/>
    <w:rsid w:val="00C9511A"/>
    <w:rsid w:val="00CB4988"/>
    <w:rsid w:val="00CC7B37"/>
    <w:rsid w:val="00CF0843"/>
    <w:rsid w:val="00D13B2F"/>
    <w:rsid w:val="00D15E0E"/>
    <w:rsid w:val="00D23FDB"/>
    <w:rsid w:val="00D26D2E"/>
    <w:rsid w:val="00D27318"/>
    <w:rsid w:val="00D45677"/>
    <w:rsid w:val="00D52E32"/>
    <w:rsid w:val="00D552E9"/>
    <w:rsid w:val="00D56D2D"/>
    <w:rsid w:val="00D808B0"/>
    <w:rsid w:val="00DA4649"/>
    <w:rsid w:val="00DC4533"/>
    <w:rsid w:val="00DC49E6"/>
    <w:rsid w:val="00E04988"/>
    <w:rsid w:val="00E06EF8"/>
    <w:rsid w:val="00E31729"/>
    <w:rsid w:val="00E33FCF"/>
    <w:rsid w:val="00E3628A"/>
    <w:rsid w:val="00E51A8C"/>
    <w:rsid w:val="00E6136F"/>
    <w:rsid w:val="00E7104E"/>
    <w:rsid w:val="00E81CC5"/>
    <w:rsid w:val="00EA706F"/>
    <w:rsid w:val="00EB223C"/>
    <w:rsid w:val="00EC4D15"/>
    <w:rsid w:val="00EC703E"/>
    <w:rsid w:val="00F15BA7"/>
    <w:rsid w:val="00F441FD"/>
    <w:rsid w:val="00F50DB1"/>
    <w:rsid w:val="00F61708"/>
    <w:rsid w:val="00F66A5F"/>
    <w:rsid w:val="00F71A26"/>
    <w:rsid w:val="00F82C7D"/>
    <w:rsid w:val="00F9349B"/>
    <w:rsid w:val="00F960FD"/>
    <w:rsid w:val="00F97973"/>
    <w:rsid w:val="00FB572C"/>
    <w:rsid w:val="00FC2D2F"/>
    <w:rsid w:val="00FC707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5890"/>
  <w15:docId w15:val="{B7951B5A-65C3-45E2-8AA0-96C969B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2D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2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F8"/>
    <w:rPr>
      <w:lang w:val="en-US"/>
    </w:rPr>
  </w:style>
  <w:style w:type="table" w:styleId="Tabela-Siatka">
    <w:name w:val="Table Grid"/>
    <w:basedOn w:val="Standardowy"/>
    <w:uiPriority w:val="59"/>
    <w:rsid w:val="00A5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67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677"/>
    <w:rPr>
      <w:vertAlign w:val="superscript"/>
    </w:rPr>
  </w:style>
  <w:style w:type="paragraph" w:styleId="Poprawka">
    <w:name w:val="Revision"/>
    <w:hidden/>
    <w:uiPriority w:val="99"/>
    <w:semiHidden/>
    <w:rsid w:val="00832EE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8075</Words>
  <Characters>48453</Characters>
  <Application>Microsoft Office Word</Application>
  <DocSecurity>0</DocSecurity>
  <Lines>403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nauczyciel10</cp:lastModifiedBy>
  <cp:revision>2</cp:revision>
  <cp:lastPrinted>2024-09-04T07:04:00Z</cp:lastPrinted>
  <dcterms:created xsi:type="dcterms:W3CDTF">2024-12-28T19:09:00Z</dcterms:created>
  <dcterms:modified xsi:type="dcterms:W3CDTF">2024-12-28T19:09:00Z</dcterms:modified>
</cp:coreProperties>
</file>