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D2" w:rsidRPr="00F359B6" w:rsidRDefault="00756CD2" w:rsidP="00756CD2">
      <w:pPr>
        <w:pStyle w:val="Datapisma"/>
        <w:ind w:left="4536"/>
        <w:jc w:val="right"/>
      </w:pPr>
      <w:r w:rsidRPr="00CC0DE7">
        <w:t>Wyszków, dnia 11 lutego 2021</w:t>
      </w:r>
      <w:r w:rsidRPr="00F359B6">
        <w:t xml:space="preserve"> r.</w:t>
      </w:r>
    </w:p>
    <w:p w:rsidR="00756CD2" w:rsidRDefault="00756CD2" w:rsidP="00756CD2">
      <w:pPr>
        <w:pStyle w:val="Adresat"/>
        <w:ind w:left="4956"/>
        <w:jc w:val="both"/>
      </w:pPr>
    </w:p>
    <w:p w:rsidR="00756CD2" w:rsidRDefault="00756CD2" w:rsidP="00756CD2">
      <w:pPr>
        <w:pStyle w:val="Adresat"/>
        <w:ind w:left="4956"/>
        <w:jc w:val="both"/>
      </w:pPr>
      <w:r w:rsidRPr="00215BB2">
        <w:t>Pani</w:t>
      </w:r>
      <w:r>
        <w:t>/Pan</w:t>
      </w:r>
    </w:p>
    <w:p w:rsidR="00756CD2" w:rsidRDefault="00756CD2" w:rsidP="00756CD2">
      <w:pPr>
        <w:spacing w:after="0"/>
        <w:ind w:left="4956"/>
        <w:rPr>
          <w:rFonts w:cs="Arial"/>
          <w:sz w:val="22"/>
        </w:rPr>
      </w:pPr>
      <w:r w:rsidRPr="0031240B">
        <w:rPr>
          <w:rFonts w:cs="Arial"/>
          <w:sz w:val="22"/>
        </w:rPr>
        <w:t>Dyrektor</w:t>
      </w:r>
      <w:r>
        <w:rPr>
          <w:rFonts w:cs="Arial"/>
          <w:sz w:val="22"/>
        </w:rPr>
        <w:t xml:space="preserve"> Szkoły Podstawowej</w:t>
      </w:r>
    </w:p>
    <w:p w:rsidR="00756CD2" w:rsidRPr="0031240B" w:rsidRDefault="00756CD2" w:rsidP="00756CD2">
      <w:pPr>
        <w:spacing w:after="0"/>
        <w:ind w:left="4956"/>
        <w:rPr>
          <w:rFonts w:cs="Arial"/>
          <w:sz w:val="22"/>
        </w:rPr>
      </w:pPr>
      <w:proofErr w:type="spellStart"/>
      <w:r>
        <w:rPr>
          <w:rFonts w:cs="Arial"/>
          <w:sz w:val="22"/>
        </w:rPr>
        <w:t>wg</w:t>
      </w:r>
      <w:proofErr w:type="spellEnd"/>
      <w:r>
        <w:rPr>
          <w:rFonts w:cs="Arial"/>
          <w:sz w:val="22"/>
        </w:rPr>
        <w:t>. rozdzielnika</w:t>
      </w:r>
    </w:p>
    <w:p w:rsidR="00756CD2" w:rsidRPr="00912F7B" w:rsidRDefault="00756CD2" w:rsidP="00756CD2">
      <w:pPr>
        <w:pStyle w:val="Tytupisma"/>
        <w:rPr>
          <w:b/>
          <w:i/>
        </w:rPr>
      </w:pPr>
      <w:r w:rsidRPr="00F359B6">
        <w:t xml:space="preserve">Dot.: </w:t>
      </w:r>
      <w:r>
        <w:t>XI Ogólnopolskiego Konkursu Plastycznego dla Dzieci – „</w:t>
      </w:r>
      <w:r w:rsidRPr="00912F7B">
        <w:rPr>
          <w:b/>
          <w:i/>
        </w:rPr>
        <w:t>Bezpiecznie na wsi mamy – od 30 lat z KRUS wypadkom zapobiegamy”</w:t>
      </w:r>
    </w:p>
    <w:p w:rsidR="00756CD2" w:rsidRDefault="00756CD2" w:rsidP="00756CD2">
      <w:pPr>
        <w:pStyle w:val="Tekstpodstawowy2"/>
        <w:spacing w:line="360" w:lineRule="auto"/>
        <w:rPr>
          <w:rFonts w:cs="Arial"/>
          <w:sz w:val="22"/>
        </w:rPr>
      </w:pPr>
      <w:r w:rsidRPr="0031240B">
        <w:rPr>
          <w:rFonts w:cs="Arial"/>
          <w:sz w:val="22"/>
        </w:rPr>
        <w:t xml:space="preserve">W ramach działań popularyzujących wiedzę na temat zasad ochrony zdrowia i życia </w:t>
      </w:r>
      <w:r>
        <w:rPr>
          <w:rFonts w:cs="Arial"/>
          <w:sz w:val="22"/>
        </w:rPr>
        <w:br/>
      </w:r>
      <w:r w:rsidRPr="0031240B">
        <w:rPr>
          <w:rFonts w:cs="Arial"/>
          <w:sz w:val="22"/>
        </w:rPr>
        <w:t xml:space="preserve">w gospodarstwie rolnym Kasa Rolniczego Ubezpieczenia Społecznego organizuje </w:t>
      </w:r>
      <w:r>
        <w:rPr>
          <w:rFonts w:cs="Arial"/>
          <w:sz w:val="22"/>
        </w:rPr>
        <w:br/>
      </w:r>
      <w:r w:rsidRPr="0031240B">
        <w:rPr>
          <w:rFonts w:cs="Arial"/>
          <w:sz w:val="22"/>
        </w:rPr>
        <w:t>X</w:t>
      </w:r>
      <w:r>
        <w:rPr>
          <w:rFonts w:cs="Arial"/>
          <w:sz w:val="22"/>
        </w:rPr>
        <w:t>I</w:t>
      </w:r>
      <w:r w:rsidRPr="0031240B">
        <w:rPr>
          <w:rFonts w:cs="Arial"/>
          <w:sz w:val="22"/>
        </w:rPr>
        <w:t xml:space="preserve"> edycję Ogólnopolskiego Konkursu Plastycznego dla </w:t>
      </w:r>
      <w:r>
        <w:rPr>
          <w:rFonts w:cs="Arial"/>
          <w:sz w:val="22"/>
        </w:rPr>
        <w:t>dzieci</w:t>
      </w:r>
      <w:r w:rsidRPr="0031240B">
        <w:rPr>
          <w:rFonts w:cs="Arial"/>
          <w:sz w:val="22"/>
        </w:rPr>
        <w:t xml:space="preserve">, który </w:t>
      </w:r>
      <w:r>
        <w:rPr>
          <w:rFonts w:cs="Arial"/>
          <w:sz w:val="22"/>
        </w:rPr>
        <w:t>w roku 2021</w:t>
      </w:r>
      <w:r w:rsidRPr="0031240B">
        <w:rPr>
          <w:rFonts w:cs="Arial"/>
          <w:sz w:val="22"/>
        </w:rPr>
        <w:t xml:space="preserve"> przebiegać będzie pod hasłem:</w:t>
      </w:r>
    </w:p>
    <w:p w:rsidR="00756CD2" w:rsidRPr="001C22B3" w:rsidRDefault="00756CD2" w:rsidP="00756CD2">
      <w:pPr>
        <w:pStyle w:val="Tekstpodstawowy2"/>
        <w:spacing w:line="360" w:lineRule="auto"/>
        <w:jc w:val="center"/>
        <w:rPr>
          <w:rFonts w:cs="Arial"/>
          <w:b/>
          <w:sz w:val="22"/>
        </w:rPr>
      </w:pPr>
      <w:r w:rsidRPr="001C22B3">
        <w:rPr>
          <w:rFonts w:cs="Arial"/>
          <w:b/>
          <w:sz w:val="22"/>
        </w:rPr>
        <w:t>„</w:t>
      </w:r>
      <w:r w:rsidRPr="001C22B3">
        <w:rPr>
          <w:b/>
          <w:sz w:val="22"/>
        </w:rPr>
        <w:t>Bezpiecznie na wsi mamy – od 30 lat z KRUS wypadkom zapobiegamy”</w:t>
      </w:r>
    </w:p>
    <w:p w:rsidR="00756CD2" w:rsidRDefault="00756CD2" w:rsidP="00756CD2">
      <w:pPr>
        <w:pStyle w:val="Tekstpodstawowy2"/>
        <w:spacing w:after="0" w:line="360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t>Patronat honorowy na Konkursem sprawuje Minister Rolnictwa i Rozwoju Wsi,</w:t>
      </w:r>
      <w:r>
        <w:rPr>
          <w:rFonts w:cs="Arial"/>
          <w:sz w:val="22"/>
        </w:rPr>
        <w:br/>
        <w:t xml:space="preserve"> a w</w:t>
      </w:r>
      <w:r w:rsidRPr="0031240B">
        <w:rPr>
          <w:rFonts w:cs="Arial"/>
          <w:sz w:val="22"/>
        </w:rPr>
        <w:t xml:space="preserve">spółorganizatorami </w:t>
      </w:r>
      <w:r>
        <w:rPr>
          <w:rFonts w:cs="Arial"/>
          <w:sz w:val="22"/>
        </w:rPr>
        <w:t>tego przedsięwzięcia</w:t>
      </w:r>
      <w:r w:rsidRPr="0031240B">
        <w:rPr>
          <w:rFonts w:cs="Arial"/>
          <w:sz w:val="22"/>
        </w:rPr>
        <w:t xml:space="preserve"> są: </w:t>
      </w:r>
      <w:r>
        <w:rPr>
          <w:rFonts w:cs="Arial"/>
          <w:sz w:val="22"/>
        </w:rPr>
        <w:t>Ministerstwo Rolnictwa i Rozwoju Wsi,</w:t>
      </w:r>
      <w:r w:rsidRPr="0031240B">
        <w:rPr>
          <w:rFonts w:cs="Arial"/>
          <w:sz w:val="22"/>
        </w:rPr>
        <w:t xml:space="preserve"> Państwowa Inspekcja Pracy, Krajowy Ośrodek Wsparcia Rolnictwa, Agencja Restrukturyzacji i Modernizacji Rolnictwa oraz Starostwo Powiatowe w </w:t>
      </w:r>
      <w:r>
        <w:rPr>
          <w:rFonts w:cs="Arial"/>
          <w:sz w:val="22"/>
        </w:rPr>
        <w:t>Wyszkowie</w:t>
      </w:r>
      <w:r w:rsidRPr="0031240B">
        <w:rPr>
          <w:rFonts w:cs="Arial"/>
          <w:sz w:val="22"/>
        </w:rPr>
        <w:t>.</w:t>
      </w:r>
      <w:r>
        <w:rPr>
          <w:rFonts w:cs="Arial"/>
          <w:sz w:val="22"/>
        </w:rPr>
        <w:t xml:space="preserve"> </w:t>
      </w:r>
      <w:r w:rsidRPr="0031240B">
        <w:rPr>
          <w:rFonts w:cs="Arial"/>
          <w:sz w:val="22"/>
        </w:rPr>
        <w:t xml:space="preserve">Celem konkursu jest promowanie wśród uczniów z terenów wiejskich pozytywnych zachowań związanych z pracą i zabawą </w:t>
      </w:r>
      <w:r>
        <w:rPr>
          <w:rFonts w:cs="Arial"/>
          <w:sz w:val="22"/>
        </w:rPr>
        <w:t>na terenie gospodarstwa rolnego</w:t>
      </w:r>
      <w:r w:rsidRPr="0031240B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oraz </w:t>
      </w:r>
      <w:r w:rsidRPr="0031240B">
        <w:rPr>
          <w:rFonts w:cs="Arial"/>
          <w:sz w:val="22"/>
        </w:rPr>
        <w:t>popularyzowanie „</w:t>
      </w:r>
      <w:r w:rsidRPr="0031240B">
        <w:rPr>
          <w:rFonts w:cs="Arial"/>
          <w:i/>
          <w:iCs/>
          <w:sz w:val="22"/>
        </w:rPr>
        <w:t>Wykazu czynności szczególnie  niebezpiecznych związanych</w:t>
      </w:r>
      <w:r>
        <w:rPr>
          <w:rFonts w:cs="Arial"/>
          <w:i/>
          <w:iCs/>
          <w:sz w:val="22"/>
        </w:rPr>
        <w:br/>
      </w:r>
      <w:r w:rsidRPr="0031240B">
        <w:rPr>
          <w:rFonts w:cs="Arial"/>
          <w:i/>
          <w:iCs/>
          <w:sz w:val="22"/>
        </w:rPr>
        <w:t xml:space="preserve"> z prowadzeniem gospodarstwa rolnego, których nie wolno powierzać dzieciom poniżej 16 lat”</w:t>
      </w:r>
      <w:r w:rsidRPr="0031240B">
        <w:rPr>
          <w:rFonts w:cs="Arial"/>
          <w:sz w:val="22"/>
        </w:rPr>
        <w:t xml:space="preserve">, </w:t>
      </w:r>
    </w:p>
    <w:p w:rsidR="00756CD2" w:rsidRDefault="00756CD2" w:rsidP="00756CD2">
      <w:pPr>
        <w:pStyle w:val="Tekstpodstawowy"/>
        <w:spacing w:after="0"/>
        <w:rPr>
          <w:rFonts w:cs="Arial"/>
          <w:b/>
          <w:color w:val="000000" w:themeColor="text1"/>
          <w:sz w:val="22"/>
        </w:rPr>
      </w:pPr>
      <w:r w:rsidRPr="0031240B">
        <w:rPr>
          <w:rFonts w:cs="Arial"/>
          <w:sz w:val="22"/>
        </w:rPr>
        <w:t xml:space="preserve">Uczestnikami konkursu mogą być uczniowie szkół podstawowych w dwóch kategoriach wiekowych:  I grupa: klasy 0 – III,  II grupa:  klasy IV – VIII.  Szkoły, których uczniowie chcą wziąć udział w konkursie, przesyłają do PT KRUS w </w:t>
      </w:r>
      <w:r>
        <w:rPr>
          <w:rFonts w:cs="Arial"/>
          <w:sz w:val="22"/>
        </w:rPr>
        <w:t>Wyszkowie</w:t>
      </w:r>
      <w:r w:rsidRPr="0031240B">
        <w:rPr>
          <w:rFonts w:cs="Arial"/>
          <w:sz w:val="22"/>
        </w:rPr>
        <w:t xml:space="preserve"> do </w:t>
      </w:r>
      <w:r>
        <w:rPr>
          <w:rFonts w:cs="Arial"/>
          <w:sz w:val="22"/>
        </w:rPr>
        <w:br/>
      </w:r>
      <w:r>
        <w:rPr>
          <w:rFonts w:cs="Arial"/>
          <w:b/>
          <w:sz w:val="22"/>
        </w:rPr>
        <w:t>05</w:t>
      </w:r>
      <w:r w:rsidRPr="0031240B">
        <w:rPr>
          <w:rFonts w:cs="Arial"/>
          <w:b/>
          <w:sz w:val="22"/>
        </w:rPr>
        <w:t xml:space="preserve"> marca</w:t>
      </w:r>
      <w:r w:rsidRPr="0031240B">
        <w:rPr>
          <w:rFonts w:cs="Arial"/>
          <w:sz w:val="22"/>
        </w:rPr>
        <w:t> </w:t>
      </w:r>
      <w:r w:rsidRPr="0031240B">
        <w:rPr>
          <w:rFonts w:cs="Arial"/>
          <w:b/>
          <w:sz w:val="22"/>
        </w:rPr>
        <w:t>br</w:t>
      </w:r>
      <w:r w:rsidRPr="0031240B">
        <w:rPr>
          <w:rFonts w:cs="Arial"/>
          <w:sz w:val="22"/>
        </w:rPr>
        <w:t xml:space="preserve">. kartę zgłoszenia udziału szkoły (załącznik nr 1 do regulaminu). Termin przekazania przez szkołę prac konkursowych upływa </w:t>
      </w:r>
      <w:r>
        <w:rPr>
          <w:rFonts w:cs="Arial"/>
          <w:b/>
          <w:bCs/>
          <w:sz w:val="22"/>
        </w:rPr>
        <w:t>31</w:t>
      </w:r>
      <w:r w:rsidRPr="0031240B">
        <w:rPr>
          <w:rFonts w:cs="Arial"/>
          <w:b/>
          <w:bCs/>
          <w:sz w:val="22"/>
        </w:rPr>
        <w:t xml:space="preserve"> marca br</w:t>
      </w:r>
      <w:r w:rsidRPr="0031240B">
        <w:rPr>
          <w:rFonts w:cs="Arial"/>
          <w:sz w:val="22"/>
        </w:rPr>
        <w:t>. Prace należy przekazać do</w:t>
      </w:r>
      <w:r w:rsidRPr="0031240B">
        <w:rPr>
          <w:rFonts w:cs="Arial"/>
          <w:color w:val="FF0000"/>
          <w:sz w:val="22"/>
        </w:rPr>
        <w:t xml:space="preserve"> </w:t>
      </w:r>
      <w:r>
        <w:rPr>
          <w:rFonts w:cs="Arial"/>
          <w:b/>
          <w:color w:val="000000" w:themeColor="text1"/>
          <w:sz w:val="22"/>
        </w:rPr>
        <w:t xml:space="preserve">PT KRUS </w:t>
      </w:r>
      <w:r w:rsidRPr="0031240B">
        <w:rPr>
          <w:rFonts w:cs="Arial"/>
          <w:b/>
          <w:color w:val="000000" w:themeColor="text1"/>
          <w:sz w:val="22"/>
        </w:rPr>
        <w:t xml:space="preserve">w </w:t>
      </w:r>
      <w:r>
        <w:rPr>
          <w:rFonts w:cs="Arial"/>
          <w:b/>
          <w:color w:val="000000" w:themeColor="text1"/>
          <w:sz w:val="22"/>
        </w:rPr>
        <w:t>Wyszkowie</w:t>
      </w:r>
      <w:r w:rsidRPr="0031240B">
        <w:rPr>
          <w:rFonts w:cs="Arial"/>
          <w:b/>
          <w:color w:val="000000" w:themeColor="text1"/>
          <w:sz w:val="22"/>
        </w:rPr>
        <w:t xml:space="preserve"> ul. </w:t>
      </w:r>
      <w:r w:rsidRPr="00716420">
        <w:rPr>
          <w:rFonts w:cs="Arial"/>
          <w:b/>
          <w:sz w:val="22"/>
        </w:rPr>
        <w:t xml:space="preserve">11 Listopada </w:t>
      </w:r>
      <w:r>
        <w:rPr>
          <w:rFonts w:cs="Arial"/>
          <w:b/>
          <w:sz w:val="22"/>
        </w:rPr>
        <w:t>53</w:t>
      </w:r>
      <w:r w:rsidRPr="00716420">
        <w:rPr>
          <w:rFonts w:cs="Arial"/>
          <w:b/>
          <w:sz w:val="22"/>
        </w:rPr>
        <w:t>, 07-200 Wyszków.</w:t>
      </w:r>
    </w:p>
    <w:p w:rsidR="00756CD2" w:rsidRDefault="00756CD2" w:rsidP="00756CD2">
      <w:pPr>
        <w:pStyle w:val="Tekstpodstawowy"/>
        <w:spacing w:after="0"/>
        <w:rPr>
          <w:rFonts w:cs="Arial"/>
          <w:b/>
          <w:color w:val="000000" w:themeColor="text1"/>
          <w:sz w:val="22"/>
        </w:rPr>
      </w:pPr>
    </w:p>
    <w:p w:rsidR="00756CD2" w:rsidRDefault="00756CD2" w:rsidP="00756CD2">
      <w:pPr>
        <w:pStyle w:val="Tekstpodstawowy"/>
        <w:spacing w:after="0"/>
        <w:rPr>
          <w:rFonts w:cs="Arial"/>
          <w:b/>
          <w:color w:val="000000" w:themeColor="text1"/>
          <w:sz w:val="22"/>
        </w:rPr>
      </w:pPr>
    </w:p>
    <w:p w:rsidR="00756CD2" w:rsidRPr="0031240B" w:rsidRDefault="00756CD2" w:rsidP="00756CD2">
      <w:pPr>
        <w:pStyle w:val="Tekstpodstawowy"/>
        <w:spacing w:after="0"/>
        <w:rPr>
          <w:rFonts w:cs="Arial"/>
          <w:sz w:val="22"/>
        </w:rPr>
      </w:pPr>
    </w:p>
    <w:p w:rsidR="00756CD2" w:rsidRDefault="00756CD2" w:rsidP="00756CD2">
      <w:pPr>
        <w:pStyle w:val="Tekstpodstawowy"/>
        <w:spacing w:after="0"/>
        <w:rPr>
          <w:rFonts w:cs="Arial"/>
          <w:b/>
          <w:bCs/>
          <w:sz w:val="22"/>
        </w:rPr>
      </w:pPr>
      <w:r w:rsidRPr="0031240B">
        <w:rPr>
          <w:rFonts w:cs="Arial"/>
          <w:sz w:val="22"/>
        </w:rPr>
        <w:lastRenderedPageBreak/>
        <w:t xml:space="preserve">Zadaniem konkursowym dziecka jest wykonanie </w:t>
      </w:r>
      <w:r w:rsidRPr="002A1C25">
        <w:rPr>
          <w:rFonts w:cs="Arial"/>
          <w:b/>
          <w:sz w:val="22"/>
        </w:rPr>
        <w:t xml:space="preserve">dwuwymiarowej pracy plastycznej </w:t>
      </w:r>
      <w:r>
        <w:rPr>
          <w:rFonts w:cs="Arial"/>
          <w:b/>
          <w:sz w:val="22"/>
        </w:rPr>
        <w:br/>
      </w:r>
      <w:r w:rsidRPr="002A1C25">
        <w:rPr>
          <w:rFonts w:cs="Arial"/>
          <w:b/>
          <w:sz w:val="22"/>
        </w:rPr>
        <w:t>w</w:t>
      </w:r>
      <w:r>
        <w:rPr>
          <w:rFonts w:cs="Arial"/>
          <w:b/>
          <w:sz w:val="22"/>
        </w:rPr>
        <w:t xml:space="preserve"> </w:t>
      </w:r>
      <w:r w:rsidRPr="002A1C25">
        <w:rPr>
          <w:rFonts w:cs="Arial"/>
          <w:b/>
          <w:sz w:val="22"/>
        </w:rPr>
        <w:t>formacie</w:t>
      </w:r>
      <w:r>
        <w:rPr>
          <w:rFonts w:cs="Arial"/>
          <w:b/>
          <w:sz w:val="22"/>
        </w:rPr>
        <w:t xml:space="preserve"> </w:t>
      </w:r>
      <w:r w:rsidRPr="002A1C25">
        <w:rPr>
          <w:rFonts w:cs="Arial"/>
          <w:b/>
          <w:sz w:val="22"/>
        </w:rPr>
        <w:t xml:space="preserve">A-3, </w:t>
      </w:r>
      <w:r>
        <w:rPr>
          <w:rFonts w:cs="Arial"/>
          <w:b/>
          <w:sz w:val="22"/>
        </w:rPr>
        <w:t>w</w:t>
      </w:r>
      <w:r w:rsidRPr="002A1C25">
        <w:rPr>
          <w:rFonts w:cs="Arial"/>
          <w:b/>
          <w:sz w:val="22"/>
        </w:rPr>
        <w:t xml:space="preserve"> dowolnej technice, </w:t>
      </w:r>
      <w:r>
        <w:rPr>
          <w:rFonts w:cs="Arial"/>
          <w:b/>
          <w:bCs/>
          <w:sz w:val="22"/>
        </w:rPr>
        <w:t>obrazującej sposoby</w:t>
      </w:r>
      <w:r w:rsidRPr="002A1C25">
        <w:rPr>
          <w:rFonts w:cs="Arial"/>
          <w:b/>
          <w:bCs/>
          <w:sz w:val="22"/>
        </w:rPr>
        <w:t xml:space="preserve"> zapobiegania  wypadk</w:t>
      </w:r>
      <w:r>
        <w:rPr>
          <w:rFonts w:cs="Arial"/>
          <w:b/>
          <w:bCs/>
          <w:sz w:val="22"/>
        </w:rPr>
        <w:t>om przy pracy</w:t>
      </w:r>
      <w:r w:rsidRPr="002A1C25">
        <w:rPr>
          <w:rFonts w:cs="Arial"/>
          <w:b/>
          <w:bCs/>
          <w:sz w:val="22"/>
        </w:rPr>
        <w:t xml:space="preserve"> w gospodarstw</w:t>
      </w:r>
      <w:r>
        <w:rPr>
          <w:rFonts w:cs="Arial"/>
          <w:b/>
          <w:bCs/>
          <w:sz w:val="22"/>
        </w:rPr>
        <w:t>ie</w:t>
      </w:r>
      <w:r w:rsidRPr="002A1C25">
        <w:rPr>
          <w:rFonts w:cs="Arial"/>
          <w:b/>
          <w:bCs/>
          <w:sz w:val="22"/>
        </w:rPr>
        <w:t xml:space="preserve"> rolny</w:t>
      </w:r>
      <w:r>
        <w:rPr>
          <w:rFonts w:cs="Arial"/>
          <w:b/>
          <w:bCs/>
          <w:sz w:val="22"/>
        </w:rPr>
        <w:t>m</w:t>
      </w:r>
      <w:r w:rsidRPr="002A1C25">
        <w:rPr>
          <w:rFonts w:cs="Arial"/>
          <w:b/>
          <w:bCs/>
          <w:sz w:val="22"/>
        </w:rPr>
        <w:t xml:space="preserve"> </w:t>
      </w:r>
      <w:r>
        <w:rPr>
          <w:rFonts w:cs="Arial"/>
          <w:b/>
          <w:bCs/>
          <w:sz w:val="22"/>
        </w:rPr>
        <w:t xml:space="preserve">oraz rolniczym chorobom zawodowym, od 30 lat upowszechniane przez Kasę Rolniczego Ubezpieczenia Społecznego. </w:t>
      </w:r>
    </w:p>
    <w:p w:rsidR="00756CD2" w:rsidRPr="00101C90" w:rsidRDefault="00756CD2" w:rsidP="00756CD2">
      <w:pPr>
        <w:pStyle w:val="Tekstpodstawowy"/>
        <w:spacing w:after="0"/>
        <w:rPr>
          <w:rFonts w:cs="Arial"/>
          <w:bCs/>
          <w:sz w:val="22"/>
        </w:rPr>
      </w:pPr>
    </w:p>
    <w:p w:rsidR="00756CD2" w:rsidRDefault="00756CD2" w:rsidP="00756CD2">
      <w:pPr>
        <w:pStyle w:val="Tekstpodstawowy"/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Ze względu na ograniczone możliwości przeprowadzenia osobistych spotkań z dziećmi informuję o możliwości skorzystania z materiałów prewencyjnych dostępnych na stronie internetowej Kasy </w:t>
      </w:r>
      <w:hyperlink r:id="rId7" w:history="1">
        <w:r w:rsidRPr="003755A1">
          <w:rPr>
            <w:rStyle w:val="Hipercze"/>
            <w:rFonts w:cs="Arial"/>
            <w:sz w:val="22"/>
          </w:rPr>
          <w:t>www.krus.gov.pl</w:t>
        </w:r>
      </w:hyperlink>
      <w:r>
        <w:rPr>
          <w:rFonts w:cs="Arial"/>
          <w:sz w:val="22"/>
        </w:rPr>
        <w:t xml:space="preserve">, w zakładce </w:t>
      </w:r>
      <w:r w:rsidRPr="00101C90">
        <w:rPr>
          <w:rFonts w:cs="Arial"/>
          <w:b/>
          <w:i/>
          <w:sz w:val="22"/>
        </w:rPr>
        <w:t>Bezpieczne dziecko w gospodarstwie rolnym,</w:t>
      </w:r>
      <w:r>
        <w:rPr>
          <w:rFonts w:cs="Arial"/>
          <w:sz w:val="22"/>
        </w:rPr>
        <w:t xml:space="preserve"> gdzie znajdują się m.in. kurs </w:t>
      </w:r>
      <w:proofErr w:type="spellStart"/>
      <w:r>
        <w:rPr>
          <w:rFonts w:cs="Arial"/>
          <w:sz w:val="22"/>
        </w:rPr>
        <w:t>e-learningowy</w:t>
      </w:r>
      <w:proofErr w:type="spellEnd"/>
      <w:r>
        <w:rPr>
          <w:rFonts w:cs="Arial"/>
          <w:sz w:val="22"/>
        </w:rPr>
        <w:t xml:space="preserve"> </w:t>
      </w:r>
      <w:r w:rsidRPr="00101C90">
        <w:rPr>
          <w:rFonts w:cs="Arial"/>
          <w:i/>
          <w:sz w:val="22"/>
        </w:rPr>
        <w:t>Bezpiecznie na wsi mamy – upadkom zapobiegamy</w:t>
      </w:r>
      <w:r>
        <w:rPr>
          <w:rFonts w:cs="Arial"/>
          <w:sz w:val="22"/>
        </w:rPr>
        <w:t xml:space="preserve"> oraz film pt. </w:t>
      </w:r>
      <w:r w:rsidRPr="00101C90">
        <w:rPr>
          <w:rFonts w:cs="Arial"/>
          <w:i/>
          <w:sz w:val="22"/>
        </w:rPr>
        <w:t>Gra o zdrowie i bezpieczeństwo</w:t>
      </w:r>
      <w:r>
        <w:rPr>
          <w:rFonts w:cs="Arial"/>
          <w:sz w:val="22"/>
        </w:rPr>
        <w:t>.</w:t>
      </w:r>
    </w:p>
    <w:p w:rsidR="00756CD2" w:rsidRDefault="00756CD2" w:rsidP="00756CD2">
      <w:pPr>
        <w:pStyle w:val="Tekstpodstawowy"/>
        <w:spacing w:after="0"/>
        <w:rPr>
          <w:rFonts w:cs="Arial"/>
          <w:sz w:val="22"/>
        </w:rPr>
      </w:pPr>
    </w:p>
    <w:p w:rsidR="00756CD2" w:rsidRPr="0031240B" w:rsidRDefault="00756CD2" w:rsidP="00756CD2">
      <w:pPr>
        <w:pStyle w:val="Tekstpodstawowy"/>
        <w:spacing w:after="0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Pr="0031240B">
        <w:rPr>
          <w:rFonts w:cs="Arial"/>
          <w:sz w:val="22"/>
        </w:rPr>
        <w:t xml:space="preserve">Praca plastyczna powinna być wykonana indywidualnie przez uczestnika konkursu, </w:t>
      </w:r>
      <w:r w:rsidRPr="0031240B">
        <w:rPr>
          <w:rFonts w:cs="Arial"/>
          <w:sz w:val="22"/>
        </w:rPr>
        <w:br/>
        <w:t xml:space="preserve">z materiałów trwałych, gwarantujących odporność na zniszczenie w czasie transportu </w:t>
      </w:r>
      <w:r w:rsidRPr="0031240B">
        <w:rPr>
          <w:rFonts w:cs="Arial"/>
          <w:sz w:val="22"/>
        </w:rPr>
        <w:br/>
        <w:t xml:space="preserve">i przechowywania. Uczestnik może zgłosić tylko jedną pracę plastyczną. </w:t>
      </w:r>
    </w:p>
    <w:p w:rsidR="00756CD2" w:rsidRPr="0031240B" w:rsidRDefault="00756CD2" w:rsidP="00756CD2">
      <w:pPr>
        <w:pStyle w:val="Tekstpodstawowy2"/>
        <w:spacing w:after="0" w:line="360" w:lineRule="auto"/>
        <w:rPr>
          <w:rFonts w:cs="Arial"/>
          <w:sz w:val="22"/>
        </w:rPr>
      </w:pPr>
      <w:r w:rsidRPr="0031240B">
        <w:rPr>
          <w:rFonts w:cs="Arial"/>
          <w:sz w:val="22"/>
        </w:rPr>
        <w:t xml:space="preserve">Przypominamy też, że praca powinna być trwale opisana </w:t>
      </w:r>
      <w:r w:rsidRPr="0031240B">
        <w:rPr>
          <w:rFonts w:cs="Arial"/>
          <w:b/>
          <w:sz w:val="22"/>
          <w:u w:val="single"/>
        </w:rPr>
        <w:t>imieniem i nazwiskiem</w:t>
      </w:r>
      <w:r w:rsidRPr="0031240B">
        <w:rPr>
          <w:rFonts w:cs="Arial"/>
          <w:sz w:val="22"/>
        </w:rPr>
        <w:t xml:space="preserve"> uczestnika konkursu i opatrzona </w:t>
      </w:r>
      <w:r w:rsidRPr="0031240B">
        <w:rPr>
          <w:rFonts w:cs="Arial"/>
          <w:b/>
          <w:sz w:val="22"/>
          <w:u w:val="single"/>
        </w:rPr>
        <w:t>pieczątką szkoły na odwrocie</w:t>
      </w:r>
      <w:r w:rsidRPr="0031240B">
        <w:rPr>
          <w:rFonts w:cs="Arial"/>
          <w:sz w:val="22"/>
        </w:rPr>
        <w:t xml:space="preserve">. Do pracy konkursowej powinien być dołączony </w:t>
      </w:r>
      <w:r w:rsidRPr="0031240B">
        <w:rPr>
          <w:rFonts w:cs="Arial"/>
          <w:b/>
          <w:sz w:val="22"/>
          <w:u w:val="single"/>
        </w:rPr>
        <w:t>formularz zgłoszeniowy</w:t>
      </w:r>
      <w:r w:rsidRPr="0031240B">
        <w:rPr>
          <w:rFonts w:cs="Arial"/>
          <w:sz w:val="22"/>
        </w:rPr>
        <w:t xml:space="preserve"> stanowiący </w:t>
      </w:r>
      <w:r w:rsidRPr="0031240B">
        <w:rPr>
          <w:rFonts w:cs="Arial"/>
          <w:bCs/>
          <w:sz w:val="22"/>
        </w:rPr>
        <w:t>załącznik nr 2</w:t>
      </w:r>
      <w:r w:rsidRPr="0031240B">
        <w:rPr>
          <w:rFonts w:cs="Arial"/>
          <w:sz w:val="22"/>
        </w:rPr>
        <w:t xml:space="preserve"> do regulaminu, </w:t>
      </w:r>
      <w:r w:rsidRPr="002A1C25">
        <w:rPr>
          <w:rFonts w:cs="Arial"/>
          <w:b/>
          <w:sz w:val="22"/>
          <w:u w:val="single"/>
        </w:rPr>
        <w:t>informacja na temat danych osobowych i ich przetwarzania</w:t>
      </w:r>
      <w:r w:rsidRPr="0031240B">
        <w:rPr>
          <w:rFonts w:cs="Arial"/>
          <w:sz w:val="22"/>
        </w:rPr>
        <w:t xml:space="preserve"> - załącznik nr 3 oraz </w:t>
      </w:r>
      <w:r w:rsidRPr="0031240B">
        <w:rPr>
          <w:rFonts w:cs="Arial"/>
          <w:b/>
          <w:sz w:val="22"/>
          <w:u w:val="single"/>
        </w:rPr>
        <w:t>zgoda na  przetwarzanie danych osobowych i wykorzystanie wizerunku</w:t>
      </w:r>
      <w:r w:rsidRPr="0031240B">
        <w:rPr>
          <w:rFonts w:cs="Arial"/>
          <w:sz w:val="22"/>
        </w:rPr>
        <w:t xml:space="preserve"> - </w:t>
      </w:r>
      <w:r w:rsidRPr="0031240B">
        <w:rPr>
          <w:rFonts w:cs="Arial"/>
          <w:bCs/>
          <w:sz w:val="22"/>
        </w:rPr>
        <w:t>załącznik nr 4</w:t>
      </w:r>
      <w:r w:rsidRPr="0031240B">
        <w:rPr>
          <w:rFonts w:cs="Arial"/>
          <w:b/>
          <w:bCs/>
          <w:sz w:val="22"/>
        </w:rPr>
        <w:t xml:space="preserve"> </w:t>
      </w:r>
      <w:r w:rsidRPr="0031240B">
        <w:rPr>
          <w:rFonts w:cs="Arial"/>
          <w:sz w:val="22"/>
        </w:rPr>
        <w:t>do regulaminu.</w:t>
      </w:r>
    </w:p>
    <w:p w:rsidR="00756CD2" w:rsidRDefault="00756CD2" w:rsidP="00756CD2">
      <w:pPr>
        <w:spacing w:after="0"/>
        <w:rPr>
          <w:rFonts w:cs="Arial"/>
          <w:sz w:val="22"/>
        </w:rPr>
      </w:pPr>
    </w:p>
    <w:p w:rsidR="00756CD2" w:rsidRDefault="00756CD2" w:rsidP="00756CD2">
      <w:pPr>
        <w:spacing w:after="0"/>
        <w:rPr>
          <w:rFonts w:cs="Arial"/>
          <w:sz w:val="22"/>
        </w:rPr>
      </w:pPr>
      <w:r w:rsidRPr="0031240B">
        <w:rPr>
          <w:rFonts w:cs="Arial"/>
          <w:sz w:val="22"/>
        </w:rPr>
        <w:t xml:space="preserve">Wyrażamy przekonanie, że dotychczasowa współpraca PT KRUS w </w:t>
      </w:r>
      <w:r>
        <w:rPr>
          <w:rFonts w:cs="Arial"/>
          <w:sz w:val="22"/>
        </w:rPr>
        <w:t xml:space="preserve">Wyszkowie </w:t>
      </w:r>
      <w:r w:rsidRPr="0031240B">
        <w:rPr>
          <w:rFonts w:cs="Arial"/>
          <w:sz w:val="22"/>
        </w:rPr>
        <w:t>i szkoły na rzecz poprawy warunków bezpieczeństwa pracy i zabawy dzieci na wsi</w:t>
      </w:r>
      <w:r>
        <w:rPr>
          <w:rFonts w:cs="Arial"/>
          <w:sz w:val="22"/>
        </w:rPr>
        <w:t>,</w:t>
      </w:r>
      <w:r w:rsidRPr="0031240B">
        <w:rPr>
          <w:rFonts w:cs="Arial"/>
          <w:sz w:val="22"/>
        </w:rPr>
        <w:t xml:space="preserve"> będzie nadal kontynuowana i rozwijana. </w:t>
      </w:r>
    </w:p>
    <w:p w:rsidR="00756CD2" w:rsidRPr="00912F7B" w:rsidRDefault="00756CD2" w:rsidP="00756CD2">
      <w:pPr>
        <w:pStyle w:val="Tekstpisma"/>
        <w:rPr>
          <w:b/>
          <w:i/>
        </w:rPr>
      </w:pPr>
      <w:r>
        <w:t xml:space="preserve">Osoba prowadząca sprawę: </w:t>
      </w:r>
      <w:r w:rsidRPr="00912F7B">
        <w:rPr>
          <w:b/>
          <w:i/>
        </w:rPr>
        <w:t>Magdalena Banasiak, tel. 29 743 16 12</w:t>
      </w:r>
    </w:p>
    <w:p w:rsidR="00756CD2" w:rsidRDefault="00756CD2" w:rsidP="00756CD2">
      <w:pPr>
        <w:pStyle w:val="zaczniki"/>
        <w:rPr>
          <w:u w:val="single"/>
        </w:rPr>
      </w:pPr>
      <w:r w:rsidRPr="008C3640">
        <w:rPr>
          <w:u w:val="single"/>
        </w:rPr>
        <w:t>Załączniki</w:t>
      </w:r>
      <w:r>
        <w:rPr>
          <w:u w:val="single"/>
        </w:rPr>
        <w:t>: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Zaproszenie do udziału w konkursie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Regulamin konkursu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Plakat dot. Konkursu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Karta zgłoszenia szkoły (załącznik nr 1)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Formularz zgłoszeniowy (załącznik nr 2)</w:t>
      </w:r>
    </w:p>
    <w:p w:rsidR="00756CD2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Informacja na temat danych osobowych i ich przetwarzania (załącznik nr 3)</w:t>
      </w:r>
    </w:p>
    <w:p w:rsidR="00756CD2" w:rsidRPr="008C3640" w:rsidRDefault="00756CD2" w:rsidP="00756CD2">
      <w:pPr>
        <w:pStyle w:val="zaczniki"/>
        <w:numPr>
          <w:ilvl w:val="0"/>
          <w:numId w:val="11"/>
        </w:numPr>
        <w:spacing w:line="276" w:lineRule="auto"/>
        <w:ind w:left="284" w:hanging="284"/>
      </w:pPr>
      <w:r>
        <w:t>Zgoda na przetwarzania osobowych i wykorzystanie wizerunku (załącznik nr 4)</w:t>
      </w:r>
    </w:p>
    <w:p w:rsidR="00756CD2" w:rsidRPr="00756CD2" w:rsidRDefault="00756CD2" w:rsidP="00756CD2"/>
    <w:sectPr w:rsidR="00756CD2" w:rsidRPr="00756CD2" w:rsidSect="005000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87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640" w:rsidRDefault="009F1640" w:rsidP="008C400E">
      <w:pPr>
        <w:spacing w:line="240" w:lineRule="auto"/>
      </w:pPr>
      <w:r>
        <w:separator/>
      </w:r>
    </w:p>
  </w:endnote>
  <w:endnote w:type="continuationSeparator" w:id="0">
    <w:p w:rsidR="009F1640" w:rsidRDefault="009F1640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2" w:rsidRDefault="00756CD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2" w:rsidRDefault="00756CD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2" w:rsidRDefault="00756C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640" w:rsidRDefault="009F1640" w:rsidP="008C400E">
      <w:pPr>
        <w:spacing w:line="240" w:lineRule="auto"/>
      </w:pPr>
      <w:r>
        <w:separator/>
      </w:r>
    </w:p>
  </w:footnote>
  <w:footnote w:type="continuationSeparator" w:id="0">
    <w:p w:rsidR="009F1640" w:rsidRDefault="009F1640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2" w:rsidRDefault="00756CD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CD2" w:rsidRDefault="00756CD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B02" w:rsidRPr="0039655F" w:rsidRDefault="00F758AE" w:rsidP="00FC69B2">
    <w:pPr>
      <w:pStyle w:val="LetterHead"/>
      <w:rPr>
        <w:b/>
      </w:rPr>
    </w:pPr>
    <w:r w:rsidRPr="0039655F">
      <w:rPr>
        <w:b/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341630</wp:posOffset>
          </wp:positionV>
          <wp:extent cx="651600" cy="2376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1600" cy="23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6B02" w:rsidRPr="0039655F">
      <w:rPr>
        <w:b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379950</wp:posOffset>
          </wp:positionH>
          <wp:positionV relativeFrom="page">
            <wp:posOffset>361950</wp:posOffset>
          </wp:positionV>
          <wp:extent cx="648000" cy="648000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Krus biały na zielonym CMYK_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69B2">
      <w:rPr>
        <w:b/>
      </w:rPr>
      <w:t xml:space="preserve">                             </w:t>
    </w:r>
    <w:r w:rsidR="00B96B02" w:rsidRPr="0039655F">
      <w:rPr>
        <w:b/>
      </w:rPr>
      <w:t>KASA ROLNICZEGO UBEZPIECZENIA SPOŁECZNEGO</w:t>
    </w:r>
    <w:r w:rsidR="007747C0">
      <w:rPr>
        <w:b/>
      </w:rPr>
      <w:t xml:space="preserve">                                  </w:t>
    </w:r>
    <w:r w:rsidR="00FC69B2">
      <w:rPr>
        <w:b/>
      </w:rPr>
      <w:t xml:space="preserve">      </w:t>
    </w:r>
    <w:r w:rsidR="007747C0">
      <w:rPr>
        <w:b/>
      </w:rPr>
      <w:t xml:space="preserve"> </w:t>
    </w:r>
  </w:p>
  <w:p w:rsidR="00F359B6" w:rsidRPr="0039655F" w:rsidRDefault="003A2676" w:rsidP="00F758AE">
    <w:pPr>
      <w:pStyle w:val="LetterHead"/>
      <w:ind w:left="1247"/>
      <w:rPr>
        <w:b/>
      </w:rPr>
    </w:pPr>
    <w:r w:rsidRPr="0039655F">
      <w:rPr>
        <w:b/>
      </w:rPr>
      <w:t xml:space="preserve">          </w:t>
    </w:r>
    <w:r w:rsidR="00E35DC0" w:rsidRPr="0039655F">
      <w:rPr>
        <w:b/>
      </w:rPr>
      <w:t>PLACÓWKA TERENOWA W WYSZKOWIE</w:t>
    </w:r>
    <w:r w:rsidR="00FC69B2">
      <w:rPr>
        <w:b/>
      </w:rPr>
      <w:t xml:space="preserve">                                                       </w:t>
    </w:r>
  </w:p>
  <w:p w:rsidR="00B96B02" w:rsidRPr="00954149" w:rsidRDefault="00B96B02" w:rsidP="00062185">
    <w:pPr>
      <w:pStyle w:val="LetterHead"/>
    </w:pPr>
  </w:p>
  <w:p w:rsidR="00B96B02" w:rsidRPr="00954149" w:rsidRDefault="00B96B02" w:rsidP="00062185">
    <w:pPr>
      <w:pStyle w:val="LetterHead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/>
    </w:tblPr>
    <w:tblGrid>
      <w:gridCol w:w="1829"/>
      <w:gridCol w:w="2107"/>
      <w:gridCol w:w="2498"/>
    </w:tblGrid>
    <w:tr w:rsidR="00B96B02" w:rsidRPr="00954149" w:rsidTr="00EE0208">
      <w:tc>
        <w:tcPr>
          <w:tcW w:w="0" w:type="auto"/>
          <w:tcMar>
            <w:left w:w="0" w:type="dxa"/>
          </w:tcMar>
        </w:tcPr>
        <w:p w:rsidR="00B96B02" w:rsidRPr="0039655F" w:rsidRDefault="00B96B02" w:rsidP="00062185">
          <w:pPr>
            <w:pStyle w:val="LetterHead"/>
            <w:rPr>
              <w:b/>
            </w:rPr>
          </w:pPr>
          <w:r w:rsidRPr="0039655F">
            <w:rPr>
              <w:b/>
            </w:rPr>
            <w:t xml:space="preserve">ul. </w:t>
          </w:r>
          <w:r w:rsidR="00BA4E4B" w:rsidRPr="0039655F">
            <w:rPr>
              <w:b/>
            </w:rPr>
            <w:t>11 Listopada 53</w:t>
          </w:r>
        </w:p>
        <w:p w:rsidR="00B96B02" w:rsidRPr="0039655F" w:rsidRDefault="00BA4E4B" w:rsidP="00DD4EA3">
          <w:pPr>
            <w:pStyle w:val="LetterHead"/>
            <w:rPr>
              <w:b/>
            </w:rPr>
          </w:pPr>
          <w:r w:rsidRPr="0039655F">
            <w:rPr>
              <w:b/>
            </w:rPr>
            <w:t>07-200 Wyszków</w:t>
          </w:r>
        </w:p>
      </w:tc>
      <w:tc>
        <w:tcPr>
          <w:tcW w:w="0" w:type="auto"/>
        </w:tcPr>
        <w:p w:rsidR="00B96B02" w:rsidRPr="0039655F" w:rsidRDefault="00B96B02" w:rsidP="00062185">
          <w:pPr>
            <w:pStyle w:val="LetterHead"/>
            <w:rPr>
              <w:b/>
            </w:rPr>
          </w:pPr>
          <w:r w:rsidRPr="0039655F">
            <w:rPr>
              <w:b/>
            </w:rPr>
            <w:t xml:space="preserve">T: </w:t>
          </w:r>
          <w:r w:rsidR="00DD4EA3" w:rsidRPr="0039655F">
            <w:rPr>
              <w:b/>
            </w:rPr>
            <w:t xml:space="preserve">+48 </w:t>
          </w:r>
          <w:r w:rsidR="00756CD2">
            <w:rPr>
              <w:b/>
            </w:rPr>
            <w:t>297431612</w:t>
          </w:r>
        </w:p>
        <w:p w:rsidR="00B96B02" w:rsidRPr="0039655F" w:rsidRDefault="00756CD2" w:rsidP="00756CD2">
          <w:pPr>
            <w:pStyle w:val="LetterHead"/>
            <w:jc w:val="center"/>
            <w:rPr>
              <w:b/>
            </w:rPr>
          </w:pPr>
          <w:r>
            <w:rPr>
              <w:b/>
            </w:rPr>
            <w:t xml:space="preserve">   </w:t>
          </w:r>
          <w:r>
            <w:rPr>
              <w:b/>
            </w:rPr>
            <w:t>+48 297431611</w:t>
          </w:r>
        </w:p>
      </w:tc>
      <w:tc>
        <w:tcPr>
          <w:tcW w:w="0" w:type="auto"/>
        </w:tcPr>
        <w:p w:rsidR="00B96B02" w:rsidRPr="0039655F" w:rsidRDefault="00BA4E4B" w:rsidP="00062185">
          <w:pPr>
            <w:pStyle w:val="LetterHead"/>
            <w:rPr>
              <w:b/>
            </w:rPr>
          </w:pPr>
          <w:r w:rsidRPr="0039655F">
            <w:rPr>
              <w:rFonts w:cs="Arial"/>
              <w:b/>
            </w:rPr>
            <w:t>wyszkow</w:t>
          </w:r>
          <w:r w:rsidR="00B96B02" w:rsidRPr="0039655F">
            <w:rPr>
              <w:rFonts w:cs="Arial"/>
              <w:b/>
            </w:rPr>
            <w:t>@krus.gov.pl</w:t>
          </w:r>
        </w:p>
        <w:p w:rsidR="00B96B02" w:rsidRPr="0039655F" w:rsidRDefault="00B96B02" w:rsidP="00062185">
          <w:pPr>
            <w:pStyle w:val="LetterHead"/>
            <w:rPr>
              <w:b/>
            </w:rPr>
          </w:pPr>
          <w:r w:rsidRPr="0039655F">
            <w:rPr>
              <w:b/>
            </w:rPr>
            <w:t>www.krus.gov.pl</w:t>
          </w:r>
        </w:p>
      </w:tc>
    </w:tr>
  </w:tbl>
  <w:p w:rsidR="00062185" w:rsidRDefault="00062185" w:rsidP="005000C4">
    <w:pPr>
      <w:pStyle w:val="LetterHead"/>
      <w:spacing w:after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2604CA"/>
    <w:multiLevelType w:val="hybridMultilevel"/>
    <w:tmpl w:val="5F3867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028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C24D9"/>
    <w:rsid w:val="0003572B"/>
    <w:rsid w:val="00060484"/>
    <w:rsid w:val="00062185"/>
    <w:rsid w:val="000E4382"/>
    <w:rsid w:val="0015597A"/>
    <w:rsid w:val="00157A9D"/>
    <w:rsid w:val="00170D76"/>
    <w:rsid w:val="001D6911"/>
    <w:rsid w:val="001E04B1"/>
    <w:rsid w:val="001E0D0B"/>
    <w:rsid w:val="00201322"/>
    <w:rsid w:val="00215BB2"/>
    <w:rsid w:val="00272028"/>
    <w:rsid w:val="00295293"/>
    <w:rsid w:val="002A0A6A"/>
    <w:rsid w:val="00317468"/>
    <w:rsid w:val="00324260"/>
    <w:rsid w:val="00336F24"/>
    <w:rsid w:val="00337508"/>
    <w:rsid w:val="00375107"/>
    <w:rsid w:val="0039655F"/>
    <w:rsid w:val="003972DF"/>
    <w:rsid w:val="003A2676"/>
    <w:rsid w:val="003C1C60"/>
    <w:rsid w:val="0042791D"/>
    <w:rsid w:val="00431D00"/>
    <w:rsid w:val="004C25E9"/>
    <w:rsid w:val="004C42EE"/>
    <w:rsid w:val="004F4997"/>
    <w:rsid w:val="004F76F5"/>
    <w:rsid w:val="005000C4"/>
    <w:rsid w:val="00505DC6"/>
    <w:rsid w:val="00544CC5"/>
    <w:rsid w:val="005E1683"/>
    <w:rsid w:val="005F4DCB"/>
    <w:rsid w:val="00607369"/>
    <w:rsid w:val="006E7684"/>
    <w:rsid w:val="006F0B64"/>
    <w:rsid w:val="006F262B"/>
    <w:rsid w:val="007410F6"/>
    <w:rsid w:val="00745903"/>
    <w:rsid w:val="00756CD2"/>
    <w:rsid w:val="007747C0"/>
    <w:rsid w:val="00775FD9"/>
    <w:rsid w:val="00796C71"/>
    <w:rsid w:val="007A6C9E"/>
    <w:rsid w:val="008377A7"/>
    <w:rsid w:val="0085186A"/>
    <w:rsid w:val="00884E13"/>
    <w:rsid w:val="008A6073"/>
    <w:rsid w:val="008C3640"/>
    <w:rsid w:val="008C400E"/>
    <w:rsid w:val="008D0330"/>
    <w:rsid w:val="00942E56"/>
    <w:rsid w:val="00954149"/>
    <w:rsid w:val="009B39A5"/>
    <w:rsid w:val="009B7CE3"/>
    <w:rsid w:val="009E710A"/>
    <w:rsid w:val="009E7750"/>
    <w:rsid w:val="009F1640"/>
    <w:rsid w:val="009F6B5A"/>
    <w:rsid w:val="00A22DFA"/>
    <w:rsid w:val="00A34D30"/>
    <w:rsid w:val="00A441AC"/>
    <w:rsid w:val="00AF2ABC"/>
    <w:rsid w:val="00B372D0"/>
    <w:rsid w:val="00B637A4"/>
    <w:rsid w:val="00B674EC"/>
    <w:rsid w:val="00B810DA"/>
    <w:rsid w:val="00B852A4"/>
    <w:rsid w:val="00B96B02"/>
    <w:rsid w:val="00BA317B"/>
    <w:rsid w:val="00BA4E4B"/>
    <w:rsid w:val="00BC24D9"/>
    <w:rsid w:val="00C237BE"/>
    <w:rsid w:val="00C30ED2"/>
    <w:rsid w:val="00C74B8E"/>
    <w:rsid w:val="00C80954"/>
    <w:rsid w:val="00CE124A"/>
    <w:rsid w:val="00D051B5"/>
    <w:rsid w:val="00D12507"/>
    <w:rsid w:val="00D165AF"/>
    <w:rsid w:val="00DD4EA3"/>
    <w:rsid w:val="00E35DC0"/>
    <w:rsid w:val="00E4192D"/>
    <w:rsid w:val="00E838C0"/>
    <w:rsid w:val="00EC714F"/>
    <w:rsid w:val="00EE0412"/>
    <w:rsid w:val="00F05D6C"/>
    <w:rsid w:val="00F20E95"/>
    <w:rsid w:val="00F359B6"/>
    <w:rsid w:val="00F4331E"/>
    <w:rsid w:val="00F62A1A"/>
    <w:rsid w:val="00F758AE"/>
    <w:rsid w:val="00FC69B2"/>
    <w:rsid w:val="00FE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B372D0"/>
    <w:pPr>
      <w:spacing w:after="0" w:line="360" w:lineRule="auto"/>
      <w:ind w:left="5103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B372D0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F359B6"/>
    <w:pPr>
      <w:spacing w:after="240"/>
      <w:ind w:left="5103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paragraph" w:styleId="Tekstpodstawowy2">
    <w:name w:val="Body Text 2"/>
    <w:basedOn w:val="Normalny"/>
    <w:link w:val="Tekstpodstawowy2Znak"/>
    <w:uiPriority w:val="99"/>
    <w:rsid w:val="00756CD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56CD2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ru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SYLWESTER. CICHOCKI</dc:creator>
  <cp:keywords/>
  <dc:description/>
  <cp:lastModifiedBy>andpis</cp:lastModifiedBy>
  <cp:revision>9</cp:revision>
  <cp:lastPrinted>2021-01-11T10:56:00Z</cp:lastPrinted>
  <dcterms:created xsi:type="dcterms:W3CDTF">2021-01-20T11:56:00Z</dcterms:created>
  <dcterms:modified xsi:type="dcterms:W3CDTF">2021-02-12T08:23:00Z</dcterms:modified>
</cp:coreProperties>
</file>