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F7C" w:rsidRPr="00925715" w:rsidRDefault="00E441F7">
      <w:pPr>
        <w:rPr>
          <w:rFonts w:ascii="Times New Roman" w:hAnsi="Times New Roman" w:cs="Times New Roman"/>
          <w:sz w:val="24"/>
          <w:szCs w:val="24"/>
        </w:rPr>
      </w:pPr>
      <w:r w:rsidRPr="00925715">
        <w:rPr>
          <w:rFonts w:ascii="Times New Roman" w:hAnsi="Times New Roman" w:cs="Times New Roman"/>
          <w:sz w:val="24"/>
          <w:szCs w:val="24"/>
        </w:rPr>
        <w:t>Dzień Marchewki</w:t>
      </w:r>
    </w:p>
    <w:p w:rsidR="00E441F7" w:rsidRPr="00925715" w:rsidRDefault="00E441F7" w:rsidP="00925715">
      <w:pPr>
        <w:pStyle w:val="NormalnyWeb"/>
        <w:shd w:val="clear" w:color="auto" w:fill="FFFFFF"/>
        <w:jc w:val="both"/>
        <w:rPr>
          <w:color w:val="363636"/>
        </w:rPr>
      </w:pPr>
      <w:r w:rsidRPr="00925715">
        <w:t xml:space="preserve">W październiku  </w:t>
      </w:r>
      <w:r w:rsidRPr="00925715">
        <w:rPr>
          <w:color w:val="363636"/>
        </w:rPr>
        <w:t>w naszym przedszkolu obchodziliśmy „Dzień Marchewki”. Jak sama nazwa wskazuje tego dnia królowała marchewka. Wykonywaliśmy marchewkowe opaski na głowę ,dzieci wykazały się dużą pomysłowością i wyobraźnią. Tego dnia nawet stroje dzieci i pań miały kolor marchewkowy.</w:t>
      </w:r>
      <w:r w:rsidR="00925715" w:rsidRPr="00925715">
        <w:rPr>
          <w:color w:val="363636"/>
        </w:rPr>
        <w:t xml:space="preserve"> </w:t>
      </w:r>
      <w:r w:rsidR="00925715" w:rsidRPr="00925715">
        <w:rPr>
          <w:color w:val="2D2D2D"/>
        </w:rPr>
        <w:t xml:space="preserve">Wyklejaliśmy </w:t>
      </w:r>
      <w:r w:rsidR="00925715" w:rsidRPr="00E441F7">
        <w:rPr>
          <w:color w:val="2D2D2D"/>
        </w:rPr>
        <w:t xml:space="preserve">w grupach </w:t>
      </w:r>
      <w:r w:rsidR="00925715" w:rsidRPr="00925715">
        <w:rPr>
          <w:color w:val="2D2D2D"/>
        </w:rPr>
        <w:t>dużą</w:t>
      </w:r>
      <w:r w:rsidRPr="00E441F7">
        <w:rPr>
          <w:color w:val="2D2D2D"/>
        </w:rPr>
        <w:t xml:space="preserve"> marchew.</w:t>
      </w:r>
      <w:r w:rsidR="00925715" w:rsidRPr="00925715">
        <w:rPr>
          <w:color w:val="2D2D2D"/>
        </w:rPr>
        <w:t xml:space="preserve">. </w:t>
      </w:r>
      <w:r w:rsidR="00925715" w:rsidRPr="00925715">
        <w:rPr>
          <w:color w:val="363636"/>
        </w:rPr>
        <w:t xml:space="preserve"> </w:t>
      </w:r>
      <w:r w:rsidRPr="00925715">
        <w:rPr>
          <w:color w:val="363636"/>
        </w:rPr>
        <w:t xml:space="preserve">Dzieci miały okazję jeść marchewkę pod różnymi postaciami: sok, surowa marchew w plasterkach, a nawet marchewkowe </w:t>
      </w:r>
      <w:r w:rsidR="00925715" w:rsidRPr="00925715">
        <w:rPr>
          <w:color w:val="363636"/>
        </w:rPr>
        <w:t xml:space="preserve">ciasto </w:t>
      </w:r>
      <w:r w:rsidRPr="00925715">
        <w:rPr>
          <w:color w:val="363636"/>
        </w:rPr>
        <w:t>Przedszkolaki w czasie zajęć dowiedziały się o licznych zaletach, szczególnie zdrowotnych, marchewki. </w:t>
      </w:r>
    </w:p>
    <w:p w:rsidR="00E441F7" w:rsidRPr="00E441F7" w:rsidRDefault="00E441F7">
      <w:pPr>
        <w:rPr>
          <w:rFonts w:ascii="Times New Roman" w:hAnsi="Times New Roman" w:cs="Times New Roman"/>
          <w:sz w:val="32"/>
          <w:szCs w:val="32"/>
        </w:rPr>
      </w:pPr>
    </w:p>
    <w:sectPr w:rsidR="00E441F7" w:rsidRPr="00E441F7" w:rsidSect="009F7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441F7"/>
    <w:rsid w:val="00925715"/>
    <w:rsid w:val="009F7F7C"/>
    <w:rsid w:val="00E44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F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441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41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41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41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41F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4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1F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E44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Rysiek jach</cp:lastModifiedBy>
  <cp:revision>1</cp:revision>
  <dcterms:created xsi:type="dcterms:W3CDTF">2018-11-06T18:27:00Z</dcterms:created>
  <dcterms:modified xsi:type="dcterms:W3CDTF">2018-11-06T18:41:00Z</dcterms:modified>
</cp:coreProperties>
</file>