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671FFF" w:rsidP="00A93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 8  27</w:t>
      </w:r>
      <w:r w:rsidR="00A93E08">
        <w:rPr>
          <w:rFonts w:ascii="Times New Roman" w:hAnsi="Times New Roman" w:cs="Times New Roman"/>
          <w:sz w:val="32"/>
          <w:szCs w:val="32"/>
        </w:rPr>
        <w:t xml:space="preserve"> maj </w:t>
      </w:r>
    </w:p>
    <w:p w:rsidR="000E6AB6" w:rsidRDefault="00A93E08" w:rsidP="000E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Temat: </w:t>
      </w:r>
      <w:r w:rsidR="000E6AB6">
        <w:rPr>
          <w:rFonts w:ascii="Times New Roman" w:hAnsi="Times New Roman" w:cs="Times New Roman"/>
          <w:sz w:val="28"/>
          <w:szCs w:val="28"/>
        </w:rPr>
        <w:t>Wszystko, co musisz wiedzieć o imiesłowach –utrwalenie</w:t>
      </w:r>
      <w:r w:rsidR="000E6A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93E08" w:rsidRDefault="00A93E08" w:rsidP="000E6AB6">
      <w:pPr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0E6AB6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E6AB6"/>
    <w:rsid w:val="00671FFF"/>
    <w:rsid w:val="006D7C2D"/>
    <w:rsid w:val="006F1C17"/>
    <w:rsid w:val="00A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2800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2020-05-25T13:55:00Z</dcterms:created>
  <dcterms:modified xsi:type="dcterms:W3CDTF">2020-05-27T10:49:00Z</dcterms:modified>
</cp:coreProperties>
</file>