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BFF" w:rsidRDefault="00A039AF">
      <w:r>
        <w:t>Temat: Zmiany w przemyśle Niemiec</w:t>
      </w:r>
      <w:bookmarkStart w:id="0" w:name="_GoBack"/>
      <w:bookmarkEnd w:id="0"/>
    </w:p>
    <w:p w:rsidR="00A039AF" w:rsidRDefault="00A039AF"/>
    <w:p w:rsidR="00A039AF" w:rsidRDefault="00A039AF">
      <w:r>
        <w:t xml:space="preserve"> Witajcie! Dziękuje za punktualne podejście do sprawdzianu </w:t>
      </w:r>
      <w:r>
        <w:sym w:font="Wingdings" w:char="F04A"/>
      </w:r>
      <w:r>
        <w:t xml:space="preserve"> Zaczynamy nowy dział , będziemy omawiać sąsiadów Polski. Dzisiaj zapoznajcie się z prezentacją . Notatkę przesyłam już gotową z najważniejszymi informacjami. Jako zadanie domowe proszę zrobić ćwiczenia 1,2,3,4 strona 82,83</w:t>
      </w:r>
    </w:p>
    <w:p w:rsidR="00A039AF" w:rsidRPr="00A039AF" w:rsidRDefault="00A039AF" w:rsidP="00A039AF"/>
    <w:p w:rsidR="00A039AF" w:rsidRPr="00A039AF" w:rsidRDefault="00A039AF" w:rsidP="00A039AF"/>
    <w:p w:rsidR="00A039AF" w:rsidRDefault="00A039AF" w:rsidP="00A039AF"/>
    <w:p w:rsidR="00A039AF" w:rsidRPr="00A039AF" w:rsidRDefault="00A039AF" w:rsidP="00A039AF">
      <w:pPr>
        <w:tabs>
          <w:tab w:val="left" w:pos="2055"/>
        </w:tabs>
      </w:pPr>
      <w:r>
        <w:tab/>
      </w:r>
      <w:r>
        <w:rPr>
          <w:noProof/>
          <w:lang w:eastAsia="pl-PL"/>
        </w:rPr>
        <w:drawing>
          <wp:inline distT="0" distB="0" distL="0" distR="0">
            <wp:extent cx="6124575" cy="4074795"/>
            <wp:effectExtent l="0" t="0" r="9525" b="190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iemcy 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4575" cy="4074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039AF" w:rsidRPr="00A039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9AF"/>
    <w:rsid w:val="00231BFF"/>
    <w:rsid w:val="00A03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DE287B-62FA-4F9B-9744-5DE6E8D87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46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slysz</dc:creator>
  <cp:keywords/>
  <dc:description/>
  <cp:lastModifiedBy>magda slysz</cp:lastModifiedBy>
  <cp:revision>1</cp:revision>
  <dcterms:created xsi:type="dcterms:W3CDTF">2020-05-10T11:06:00Z</dcterms:created>
  <dcterms:modified xsi:type="dcterms:W3CDTF">2020-05-10T11:13:00Z</dcterms:modified>
</cp:coreProperties>
</file>